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2026年托克逊县妇女联合会</w:t>
      </w:r>
    </w:p>
    <w:p w14:paraId="263FE5DF">
      <w:pPr>
        <w:pStyle w:val="6"/>
        <w:rPr>
          <w:rFonts w:hint="eastAsia" w:ascii="黑体" w:hAnsi="ArialUnicodeMS" w:eastAsia="黑体"/>
          <w:color w:val="000000"/>
          <w:sz w:val="44"/>
          <w:szCs w:val="44"/>
        </w:rPr>
      </w:pPr>
    </w:p>
    <w:p w14:paraId="5EC90C73">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关于托克逊县妇女联合会2026年收支预算情况的总体说明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关于托克逊县妇女联合会2026年收入预算情况说明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关于托克逊县妇女联合会2026年支出预算情况说明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关于托克逊县妇女联合会2026年财政拨款收支预算情况的总体说明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关于托克逊县妇女联合会2026年一般公共预算当年拨款情况说明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关于托克逊县妇女联合会2026年一般公共预算基本支出情况说明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关于托克逊县妇女联合会2026年一般公共预算项目支出情况说明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关于托克逊县妇女联合会2026年政府性基金预算拨款情况说明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关于托克逊县妇女联合会2026年国有资本经营预算拨款情况说明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关于托克逊县妇女联合会2026年财政拨款“三公”经费预算情况说明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关于托克逊县妇女联合会2026年财政拨款委托业务费支出情况说明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关于托克逊县妇女联合会2026年上年结转结余预算情况说明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75C2C40">
      <w:pPr>
        <w:pStyle w:val="3"/>
        <w:numPr>
          <w:ilvl w:val="0"/>
          <w:numId w:val="1"/>
        </w:numPr>
        <w:spacing w:before="0" w:after="0" w:line="560" w:lineRule="exact"/>
        <w:ind w:left="0" w:firstLine="565" w:firstLineChars="201"/>
        <w:rPr>
          <w:rFonts w:hint="eastAsia" w:ascii="仿宋" w:hAnsi="仿宋" w:eastAsia="仿宋"/>
          <w:b w:val="0"/>
          <w:bCs/>
          <w:color w:val="000000"/>
          <w:sz w:val="28"/>
          <w:szCs w:val="28"/>
        </w:rPr>
      </w:pPr>
      <w:r>
        <w:rPr>
          <w:rFonts w:hint="eastAsia" w:ascii="仿宋" w:hAnsi="华文楷体" w:eastAsia="仿宋"/>
          <w:sz w:val="28"/>
          <w:szCs w:val="28"/>
        </w:rPr>
        <w:t>主要职能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b w:val="0"/>
          <w:bCs/>
          <w:color w:val="000000"/>
          <w:sz w:val="28"/>
          <w:szCs w:val="28"/>
        </w:rPr>
        <w:t>（一）根据党的中心任务，指导各级妇联依据《中华全国妇女联合会章程》和妇女代表大会的决议，开展妇女儿童工作；联系团体会员并给予业务指导。</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（二）调查研究县妇女和儿童的状况，及时向党和政府反映并提出建议，制定县妇女儿童发展的规划和目标。</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（三）教育和带领各级妇联及广大各族妇女认真学习、贯彻、落实党的路线、方针、政策，认真贯彻执行县委、县人民政府和上级妇联安排的各项任务。</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四）指导和推动农牧区和城镇妇女开展“三学三比”“巾帼建功”“家庭文化建设”三大主题活动的开展，活动规划；组织、动员全县各族妇女投身改革开放和社会主义现代化建设，促进经济发展和社会全面进步。</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（五）代表妇女参与国家与社会事务的民主管理，民主监督，促进妇女参政议政，参与有关妇女儿童法律、法规、规章的制定，维护妇女儿童合法权益。</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（六）为妇女儿童服务，加强与社会各界的联系，协调和推动社会各界为妇女儿办实事、好事。</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七）指导乡镇妇联的宣传教育工作，教育引导广大各族妇女增强“自尊、自信、自立、自强”的精神，表彰和宣传妇女先进典型，开展妇女职业技术培训和基层妇联干部培训工作，全面提高妇女素质，促进妇女的成长。</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（八）承办县委、县政府和上级单位交办的有关工作。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托克逊县妇女联合会无下属预算单位。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编制单位：托克逊县妇女联合会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238.16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182.29</w:t>
            </w:r>
          </w:p>
        </w:tc>
      </w:tr>
      <w:tr w14:paraId="2E00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31A7A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DCA0F3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145.06</w:t>
            </w:r>
          </w:p>
        </w:tc>
        <w:tc>
          <w:tcPr>
            <w:tcW w:w="3600" w:type="dxa"/>
            <w:shd w:val="clear" w:color="auto" w:fill="auto"/>
            <w:vAlign w:val="center"/>
          </w:tcPr>
          <w:p w14:paraId="19D59D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16FBA73">
            <w:pPr>
              <w:widowControl/>
              <w:spacing w:line="280" w:lineRule="exact"/>
              <w:jc w:val="right"/>
              <w:rPr>
                <w:rFonts w:hint="default" w:ascii="宋体" w:hAnsi="宋体"/>
                <w:color w:val="000000"/>
                <w:sz w:val="18"/>
                <w:szCs w:val="18"/>
              </w:rPr>
            </w:pPr>
          </w:p>
        </w:tc>
      </w:tr>
      <w:tr w14:paraId="11C06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A4827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7637F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145.06</w:t>
            </w:r>
          </w:p>
        </w:tc>
        <w:tc>
          <w:tcPr>
            <w:tcW w:w="3600" w:type="dxa"/>
            <w:shd w:val="clear" w:color="auto" w:fill="auto"/>
            <w:vAlign w:val="center"/>
          </w:tcPr>
          <w:p w14:paraId="3B208B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5AB1E4B">
            <w:pPr>
              <w:widowControl/>
              <w:spacing w:line="280" w:lineRule="exact"/>
              <w:jc w:val="right"/>
              <w:rPr>
                <w:rFonts w:hint="default" w:ascii="宋体" w:hAnsi="宋体"/>
                <w:color w:val="000000"/>
                <w:sz w:val="18"/>
                <w:szCs w:val="18"/>
              </w:rPr>
            </w:pPr>
          </w:p>
        </w:tc>
      </w:tr>
      <w:tr w14:paraId="0FC0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43CE7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C7388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E651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D203D53">
            <w:pPr>
              <w:widowControl/>
              <w:spacing w:line="280" w:lineRule="exact"/>
              <w:jc w:val="right"/>
              <w:rPr>
                <w:rFonts w:hint="default" w:ascii="宋体" w:hAnsi="宋体"/>
                <w:color w:val="000000"/>
                <w:sz w:val="18"/>
                <w:szCs w:val="18"/>
              </w:rPr>
            </w:pPr>
          </w:p>
        </w:tc>
      </w:tr>
      <w:tr w14:paraId="08E50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A38A0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897AF6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w:t>
            </w:r>
          </w:p>
        </w:tc>
        <w:tc>
          <w:tcPr>
            <w:tcW w:w="3600" w:type="dxa"/>
            <w:shd w:val="clear" w:color="auto" w:fill="auto"/>
            <w:vAlign w:val="center"/>
          </w:tcPr>
          <w:p w14:paraId="3E9959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881D529">
            <w:pPr>
              <w:widowControl/>
              <w:spacing w:line="280" w:lineRule="exact"/>
              <w:jc w:val="right"/>
              <w:rPr>
                <w:rFonts w:hint="default" w:ascii="宋体" w:hAnsi="宋体"/>
                <w:color w:val="000000"/>
                <w:sz w:val="18"/>
                <w:szCs w:val="18"/>
              </w:rPr>
            </w:pPr>
          </w:p>
        </w:tc>
      </w:tr>
      <w:tr w14:paraId="2EB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10319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26FDC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4765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F5FD924">
            <w:pPr>
              <w:widowControl/>
              <w:spacing w:line="280" w:lineRule="exact"/>
              <w:jc w:val="right"/>
              <w:rPr>
                <w:rFonts w:hint="default" w:ascii="宋体" w:hAnsi="宋体"/>
                <w:color w:val="000000"/>
                <w:sz w:val="18"/>
                <w:szCs w:val="18"/>
              </w:rPr>
            </w:pPr>
          </w:p>
        </w:tc>
      </w:tr>
      <w:tr w14:paraId="33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41C58C">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A9394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w:t>
            </w:r>
          </w:p>
        </w:tc>
        <w:tc>
          <w:tcPr>
            <w:tcW w:w="3600" w:type="dxa"/>
            <w:shd w:val="clear" w:color="auto" w:fill="auto"/>
            <w:vAlign w:val="center"/>
          </w:tcPr>
          <w:p w14:paraId="48E169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330AC8D">
            <w:pPr>
              <w:widowControl/>
              <w:spacing w:line="280" w:lineRule="exact"/>
              <w:jc w:val="right"/>
              <w:rPr>
                <w:rFonts w:hint="default" w:ascii="宋体" w:hAnsi="宋体"/>
                <w:color w:val="000000"/>
                <w:sz w:val="18"/>
                <w:szCs w:val="18"/>
              </w:rPr>
            </w:pPr>
          </w:p>
        </w:tc>
      </w:tr>
      <w:tr w14:paraId="782F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8E5F9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9EFEC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B07E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1B7C5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20.17</w:t>
            </w:r>
          </w:p>
        </w:tc>
      </w:tr>
      <w:tr w14:paraId="50A6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DE022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3DE77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4532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B705CBB">
            <w:pPr>
              <w:widowControl/>
              <w:spacing w:line="280" w:lineRule="exact"/>
              <w:jc w:val="right"/>
              <w:rPr>
                <w:rFonts w:hint="default" w:ascii="宋体" w:hAnsi="宋体"/>
                <w:color w:val="000000"/>
                <w:sz w:val="18"/>
                <w:szCs w:val="18"/>
              </w:rPr>
            </w:pPr>
          </w:p>
        </w:tc>
      </w:tr>
      <w:tr w14:paraId="78DA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5142B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D7411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9F23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573D48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6.63</w:t>
            </w:r>
          </w:p>
        </w:tc>
      </w:tr>
      <w:tr w14:paraId="1854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E42440">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917BE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4F8B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D33DAB9">
            <w:pPr>
              <w:widowControl/>
              <w:spacing w:line="280" w:lineRule="exact"/>
              <w:jc w:val="right"/>
              <w:rPr>
                <w:rFonts w:hint="default" w:ascii="宋体" w:hAnsi="宋体"/>
                <w:color w:val="000000"/>
                <w:sz w:val="18"/>
                <w:szCs w:val="18"/>
              </w:rPr>
            </w:pPr>
          </w:p>
        </w:tc>
      </w:tr>
      <w:tr w14:paraId="480B4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A202D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7965A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75.00</w:t>
            </w:r>
          </w:p>
        </w:tc>
        <w:tc>
          <w:tcPr>
            <w:tcW w:w="3600" w:type="dxa"/>
            <w:shd w:val="clear" w:color="auto" w:fill="auto"/>
            <w:vAlign w:val="center"/>
          </w:tcPr>
          <w:p w14:paraId="3C200B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BC4D9DC">
            <w:pPr>
              <w:widowControl/>
              <w:spacing w:line="280" w:lineRule="exact"/>
              <w:jc w:val="right"/>
              <w:rPr>
                <w:rFonts w:hint="default" w:ascii="宋体" w:hAnsi="宋体"/>
                <w:color w:val="000000"/>
                <w:sz w:val="18"/>
                <w:szCs w:val="18"/>
              </w:rPr>
            </w:pPr>
          </w:p>
        </w:tc>
      </w:tr>
      <w:tr w14:paraId="68FD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1FF70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99A0E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2D87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595486E">
            <w:pPr>
              <w:widowControl/>
              <w:spacing w:line="280" w:lineRule="exact"/>
              <w:jc w:val="right"/>
              <w:rPr>
                <w:rFonts w:hint="default" w:ascii="宋体" w:hAnsi="宋体"/>
                <w:color w:val="000000"/>
                <w:sz w:val="18"/>
                <w:szCs w:val="18"/>
              </w:rPr>
            </w:pPr>
          </w:p>
        </w:tc>
      </w:tr>
      <w:tr w14:paraId="4CA2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5A8CC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A7604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B2BB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1F15836">
            <w:pPr>
              <w:widowControl/>
              <w:spacing w:line="280" w:lineRule="exact"/>
              <w:jc w:val="right"/>
              <w:rPr>
                <w:rFonts w:hint="default" w:ascii="宋体" w:hAnsi="宋体"/>
                <w:color w:val="000000"/>
                <w:sz w:val="18"/>
                <w:szCs w:val="18"/>
              </w:rPr>
            </w:pPr>
          </w:p>
        </w:tc>
      </w:tr>
      <w:tr w14:paraId="318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FF1CC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0C7B6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2ECB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712C33B">
            <w:pPr>
              <w:widowControl/>
              <w:spacing w:line="280" w:lineRule="exact"/>
              <w:jc w:val="right"/>
              <w:rPr>
                <w:rFonts w:hint="default" w:ascii="宋体" w:hAnsi="宋体"/>
                <w:color w:val="000000"/>
                <w:sz w:val="18"/>
                <w:szCs w:val="18"/>
              </w:rPr>
            </w:pPr>
          </w:p>
        </w:tc>
      </w:tr>
      <w:tr w14:paraId="43A5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FB29B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489BFC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534F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109B583">
            <w:pPr>
              <w:widowControl/>
              <w:spacing w:line="280" w:lineRule="exact"/>
              <w:jc w:val="right"/>
              <w:rPr>
                <w:rFonts w:hint="default" w:ascii="宋体" w:hAnsi="宋体"/>
                <w:color w:val="000000"/>
                <w:sz w:val="18"/>
                <w:szCs w:val="18"/>
              </w:rPr>
            </w:pPr>
          </w:p>
        </w:tc>
      </w:tr>
      <w:tr w14:paraId="240FC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9BD38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F8E14E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75.00</w:t>
            </w:r>
          </w:p>
        </w:tc>
        <w:tc>
          <w:tcPr>
            <w:tcW w:w="3600" w:type="dxa"/>
            <w:shd w:val="clear" w:color="auto" w:fill="auto"/>
            <w:vAlign w:val="center"/>
          </w:tcPr>
          <w:p w14:paraId="14D168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5F92B52">
            <w:pPr>
              <w:widowControl/>
              <w:spacing w:line="280" w:lineRule="exact"/>
              <w:jc w:val="right"/>
              <w:rPr>
                <w:rFonts w:hint="default" w:ascii="宋体" w:hAnsi="宋体"/>
                <w:color w:val="000000"/>
                <w:sz w:val="18"/>
                <w:szCs w:val="18"/>
              </w:rPr>
            </w:pPr>
          </w:p>
        </w:tc>
      </w:tr>
      <w:tr w14:paraId="6962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BD453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19E1C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4.70</w:t>
            </w:r>
          </w:p>
        </w:tc>
        <w:tc>
          <w:tcPr>
            <w:tcW w:w="3600" w:type="dxa"/>
            <w:shd w:val="clear" w:color="auto" w:fill="auto"/>
            <w:vAlign w:val="center"/>
          </w:tcPr>
          <w:p w14:paraId="315F27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E05F408">
            <w:pPr>
              <w:widowControl/>
              <w:spacing w:line="280" w:lineRule="exact"/>
              <w:jc w:val="right"/>
              <w:rPr>
                <w:rFonts w:hint="default" w:ascii="宋体" w:hAnsi="宋体"/>
                <w:color w:val="000000"/>
                <w:sz w:val="18"/>
                <w:szCs w:val="18"/>
              </w:rPr>
            </w:pPr>
          </w:p>
        </w:tc>
      </w:tr>
      <w:tr w14:paraId="5A57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27806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314F7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4.70</w:t>
            </w:r>
          </w:p>
        </w:tc>
        <w:tc>
          <w:tcPr>
            <w:tcW w:w="3600" w:type="dxa"/>
            <w:shd w:val="clear" w:color="auto" w:fill="auto"/>
            <w:vAlign w:val="center"/>
          </w:tcPr>
          <w:p w14:paraId="00E2B7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31E185B">
            <w:pPr>
              <w:widowControl/>
              <w:spacing w:line="280" w:lineRule="exact"/>
              <w:jc w:val="right"/>
              <w:rPr>
                <w:rFonts w:hint="default" w:ascii="宋体" w:hAnsi="宋体"/>
                <w:color w:val="000000"/>
                <w:sz w:val="18"/>
                <w:szCs w:val="18"/>
              </w:rPr>
            </w:pPr>
          </w:p>
        </w:tc>
      </w:tr>
      <w:tr w14:paraId="0767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AA463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865CE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C613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5EA7A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w:t>
            </w:r>
          </w:p>
        </w:tc>
      </w:tr>
      <w:tr w14:paraId="0C01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A3691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D0B7B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4.70</w:t>
            </w:r>
          </w:p>
        </w:tc>
        <w:tc>
          <w:tcPr>
            <w:tcW w:w="3600" w:type="dxa"/>
            <w:shd w:val="clear" w:color="auto" w:fill="auto"/>
            <w:vAlign w:val="center"/>
          </w:tcPr>
          <w:p w14:paraId="605AA7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A0E1DFA">
            <w:pPr>
              <w:widowControl/>
              <w:spacing w:line="280" w:lineRule="exact"/>
              <w:jc w:val="right"/>
              <w:rPr>
                <w:rFonts w:hint="default" w:ascii="宋体" w:hAnsi="宋体"/>
                <w:color w:val="000000"/>
                <w:sz w:val="18"/>
                <w:szCs w:val="18"/>
              </w:rPr>
            </w:pPr>
          </w:p>
        </w:tc>
      </w:tr>
      <w:tr w14:paraId="00C89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E2A8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4B098E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933F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F48600B">
            <w:pPr>
              <w:widowControl/>
              <w:spacing w:line="280" w:lineRule="exact"/>
              <w:jc w:val="right"/>
              <w:rPr>
                <w:rFonts w:hint="default" w:ascii="宋体" w:hAnsi="宋体"/>
                <w:color w:val="000000"/>
                <w:sz w:val="18"/>
                <w:szCs w:val="18"/>
              </w:rPr>
            </w:pPr>
          </w:p>
        </w:tc>
      </w:tr>
      <w:tr w14:paraId="67CB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701FD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E529F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08B8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5C7D322">
            <w:pPr>
              <w:widowControl/>
              <w:spacing w:line="280" w:lineRule="exact"/>
              <w:jc w:val="right"/>
              <w:rPr>
                <w:rFonts w:hint="default" w:ascii="宋体" w:hAnsi="宋体"/>
                <w:color w:val="000000"/>
                <w:sz w:val="18"/>
                <w:szCs w:val="18"/>
              </w:rPr>
            </w:pPr>
          </w:p>
        </w:tc>
      </w:tr>
      <w:tr w14:paraId="01D8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47CB2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2E1AB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A258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5478D79">
            <w:pPr>
              <w:widowControl/>
              <w:spacing w:line="280" w:lineRule="exact"/>
              <w:jc w:val="right"/>
              <w:rPr>
                <w:rFonts w:hint="default" w:ascii="宋体" w:hAnsi="宋体"/>
                <w:color w:val="000000"/>
                <w:sz w:val="18"/>
                <w:szCs w:val="18"/>
              </w:rPr>
            </w:pPr>
          </w:p>
        </w:tc>
      </w:tr>
      <w:tr w14:paraId="7635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8AF61F">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E3348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47D8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1C102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22.80</w:t>
            </w:r>
          </w:p>
        </w:tc>
      </w:tr>
      <w:tr w14:paraId="5E8CF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D01D5B">
            <w:pPr>
              <w:rPr>
                <w:rFonts w:hint="default" w:ascii="宋体" w:hAnsi="宋体"/>
                <w:color w:val="000000"/>
                <w:sz w:val="18"/>
                <w:szCs w:val="18"/>
              </w:rPr>
            </w:pPr>
          </w:p>
        </w:tc>
        <w:tc>
          <w:tcPr>
            <w:tcW w:w="1150" w:type="dxa"/>
            <w:shd w:val="clear" w:color="auto" w:fill="auto"/>
            <w:vAlign w:val="center"/>
          </w:tcPr>
          <w:p w14:paraId="03E026E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7608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C40B357">
            <w:pPr>
              <w:widowControl/>
              <w:spacing w:line="280" w:lineRule="exact"/>
              <w:jc w:val="right"/>
              <w:rPr>
                <w:rFonts w:hint="default" w:ascii="宋体" w:hAnsi="宋体"/>
                <w:color w:val="000000"/>
                <w:sz w:val="18"/>
                <w:szCs w:val="18"/>
              </w:rPr>
            </w:pPr>
          </w:p>
        </w:tc>
      </w:tr>
      <w:tr w14:paraId="1A31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54ED3D">
            <w:pPr>
              <w:rPr>
                <w:rFonts w:hint="default" w:ascii="宋体" w:hAnsi="宋体"/>
                <w:color w:val="000000"/>
                <w:sz w:val="18"/>
                <w:szCs w:val="18"/>
              </w:rPr>
            </w:pPr>
          </w:p>
        </w:tc>
        <w:tc>
          <w:tcPr>
            <w:tcW w:w="1150" w:type="dxa"/>
            <w:shd w:val="clear" w:color="auto" w:fill="auto"/>
            <w:vAlign w:val="center"/>
          </w:tcPr>
          <w:p w14:paraId="075728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D34C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F46BDB0">
            <w:pPr>
              <w:widowControl/>
              <w:spacing w:line="280" w:lineRule="exact"/>
              <w:jc w:val="right"/>
              <w:rPr>
                <w:rFonts w:hint="default" w:ascii="宋体" w:hAnsi="宋体"/>
                <w:color w:val="000000"/>
                <w:sz w:val="18"/>
                <w:szCs w:val="18"/>
              </w:rPr>
            </w:pPr>
          </w:p>
        </w:tc>
      </w:tr>
      <w:tr w14:paraId="797D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42202D">
            <w:pPr>
              <w:rPr>
                <w:rFonts w:hint="default" w:ascii="宋体" w:hAnsi="宋体"/>
                <w:color w:val="000000"/>
                <w:sz w:val="18"/>
                <w:szCs w:val="18"/>
              </w:rPr>
            </w:pPr>
          </w:p>
        </w:tc>
        <w:tc>
          <w:tcPr>
            <w:tcW w:w="1150" w:type="dxa"/>
            <w:shd w:val="clear" w:color="auto" w:fill="auto"/>
            <w:vAlign w:val="center"/>
          </w:tcPr>
          <w:p w14:paraId="4359C58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2253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75E4BA9">
            <w:pPr>
              <w:widowControl/>
              <w:spacing w:line="280" w:lineRule="exact"/>
              <w:jc w:val="right"/>
              <w:rPr>
                <w:rFonts w:hint="default" w:ascii="宋体" w:hAnsi="宋体"/>
                <w:color w:val="000000"/>
                <w:sz w:val="18"/>
                <w:szCs w:val="18"/>
              </w:rPr>
            </w:pPr>
          </w:p>
        </w:tc>
      </w:tr>
      <w:tr w14:paraId="7F6D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3458EA">
            <w:pPr>
              <w:rPr>
                <w:rFonts w:hint="default" w:ascii="宋体" w:hAnsi="宋体"/>
                <w:color w:val="000000"/>
                <w:sz w:val="18"/>
                <w:szCs w:val="18"/>
              </w:rPr>
            </w:pPr>
          </w:p>
        </w:tc>
        <w:tc>
          <w:tcPr>
            <w:tcW w:w="1150" w:type="dxa"/>
            <w:shd w:val="clear" w:color="auto" w:fill="auto"/>
            <w:vAlign w:val="center"/>
          </w:tcPr>
          <w:p w14:paraId="48E854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55B5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7145AD9">
            <w:pPr>
              <w:widowControl/>
              <w:spacing w:line="280" w:lineRule="exact"/>
              <w:jc w:val="right"/>
              <w:rPr>
                <w:rFonts w:hint="default" w:ascii="宋体" w:hAnsi="宋体"/>
                <w:color w:val="000000"/>
                <w:sz w:val="18"/>
                <w:szCs w:val="18"/>
              </w:rPr>
            </w:pPr>
          </w:p>
        </w:tc>
      </w:tr>
      <w:tr w14:paraId="08B7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9EFFB5">
            <w:pPr>
              <w:rPr>
                <w:rFonts w:hint="default" w:ascii="宋体" w:hAnsi="宋体"/>
                <w:color w:val="000000"/>
                <w:sz w:val="18"/>
                <w:szCs w:val="18"/>
              </w:rPr>
            </w:pPr>
          </w:p>
        </w:tc>
        <w:tc>
          <w:tcPr>
            <w:tcW w:w="1150" w:type="dxa"/>
            <w:shd w:val="clear" w:color="auto" w:fill="auto"/>
            <w:vAlign w:val="center"/>
          </w:tcPr>
          <w:p w14:paraId="15A51E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73C4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604857A1">
            <w:pPr>
              <w:widowControl/>
              <w:spacing w:line="280" w:lineRule="exact"/>
              <w:jc w:val="right"/>
              <w:rPr>
                <w:rFonts w:hint="default" w:ascii="宋体" w:hAnsi="宋体"/>
                <w:color w:val="000000"/>
                <w:sz w:val="18"/>
                <w:szCs w:val="18"/>
              </w:rPr>
            </w:pPr>
          </w:p>
        </w:tc>
      </w:tr>
      <w:tr w14:paraId="1046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72691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85202D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242.86</w:t>
            </w:r>
          </w:p>
        </w:tc>
        <w:tc>
          <w:tcPr>
            <w:tcW w:w="3600" w:type="dxa"/>
            <w:shd w:val="clear" w:color="auto" w:fill="auto"/>
            <w:vAlign w:val="center"/>
          </w:tcPr>
          <w:p w14:paraId="54394CF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7BCA18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242.86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编制单位：托克逊县妇女联合会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182.29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107.29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107.29</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75.00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120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F51DB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523B652">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53F41921">
            <w:pPr>
              <w:jc w:val="center"/>
              <w:rPr>
                <w:rFonts w:hint="default" w:ascii="宋体" w:hAnsi="宋体"/>
                <w:b/>
                <w:sz w:val="18"/>
                <w:szCs w:val="18"/>
              </w:rPr>
            </w:pPr>
          </w:p>
        </w:tc>
        <w:tc>
          <w:tcPr>
            <w:tcW w:w="2500" w:type="dxa"/>
            <w:shd w:val="clear" w:color="auto" w:fill="auto"/>
            <w:vAlign w:val="center"/>
          </w:tcPr>
          <w:p w14:paraId="367BCD00">
            <w:pPr>
              <w:jc w:val="left"/>
              <w:rPr>
                <w:rFonts w:hint="default" w:ascii="宋体" w:hAnsi="宋体"/>
                <w:b/>
                <w:sz w:val="18"/>
                <w:szCs w:val="18"/>
              </w:rPr>
            </w:pPr>
            <w:r>
              <w:rPr>
                <w:rFonts w:hint="eastAsia" w:ascii="宋体" w:hAnsi="宋体" w:eastAsia="宋体" w:cs="宋体"/>
                <w:sz w:val="15"/>
                <w:szCs w:val="15"/>
              </w:rPr>
              <w:t>群众团体事务</w:t>
            </w:r>
          </w:p>
        </w:tc>
        <w:tc>
          <w:tcPr>
            <w:tcW w:w="1100" w:type="dxa"/>
            <w:shd w:val="clear" w:color="auto" w:fill="auto"/>
            <w:vAlign w:val="center"/>
          </w:tcPr>
          <w:p w14:paraId="1588072E">
            <w:pPr>
              <w:jc w:val="right"/>
              <w:rPr>
                <w:rFonts w:hint="default" w:ascii="宋体" w:hAnsi="宋体"/>
                <w:b/>
                <w:sz w:val="18"/>
                <w:szCs w:val="18"/>
              </w:rPr>
            </w:pPr>
            <w:r>
              <w:rPr>
                <w:rFonts w:hint="eastAsia" w:ascii="宋体" w:hAnsi="宋体" w:eastAsia="宋体" w:cs="宋体"/>
                <w:sz w:val="15"/>
                <w:szCs w:val="15"/>
              </w:rPr>
              <w:t>182.29</w:t>
            </w:r>
          </w:p>
        </w:tc>
        <w:tc>
          <w:tcPr>
            <w:tcW w:w="1048" w:type="dxa"/>
            <w:shd w:val="clear" w:color="auto" w:fill="auto"/>
            <w:vAlign w:val="center"/>
          </w:tcPr>
          <w:p w14:paraId="26E36848">
            <w:pPr>
              <w:jc w:val="right"/>
              <w:rPr>
                <w:rFonts w:hint="default" w:ascii="宋体" w:hAnsi="宋体"/>
                <w:b/>
                <w:sz w:val="18"/>
                <w:szCs w:val="18"/>
              </w:rPr>
            </w:pPr>
            <w:r>
              <w:rPr>
                <w:rFonts w:hint="eastAsia" w:ascii="宋体" w:hAnsi="宋体" w:eastAsia="宋体" w:cs="宋体"/>
                <w:sz w:val="15"/>
                <w:szCs w:val="15"/>
              </w:rPr>
              <w:t>107.29</w:t>
            </w:r>
          </w:p>
        </w:tc>
        <w:tc>
          <w:tcPr>
            <w:tcW w:w="925" w:type="dxa"/>
            <w:shd w:val="clear" w:color="auto" w:fill="auto"/>
            <w:vAlign w:val="center"/>
          </w:tcPr>
          <w:p w14:paraId="6CB50DA5">
            <w:pPr>
              <w:jc w:val="right"/>
              <w:rPr>
                <w:rFonts w:hint="default" w:ascii="宋体" w:hAnsi="宋体"/>
                <w:b/>
                <w:sz w:val="18"/>
                <w:szCs w:val="18"/>
              </w:rPr>
            </w:pPr>
            <w:r>
              <w:rPr>
                <w:rFonts w:hint="eastAsia" w:ascii="宋体" w:hAnsi="宋体" w:eastAsia="宋体" w:cs="宋体"/>
                <w:sz w:val="15"/>
                <w:szCs w:val="15"/>
              </w:rPr>
              <w:t>107.29</w:t>
            </w:r>
          </w:p>
        </w:tc>
        <w:tc>
          <w:tcPr>
            <w:tcW w:w="924" w:type="dxa"/>
            <w:shd w:val="clear" w:color="auto" w:fill="auto"/>
            <w:vAlign w:val="center"/>
          </w:tcPr>
          <w:p w14:paraId="38EAB82E">
            <w:pPr>
              <w:jc w:val="right"/>
              <w:rPr>
                <w:rFonts w:hint="default" w:ascii="宋体" w:hAnsi="宋体"/>
                <w:b/>
                <w:sz w:val="15"/>
                <w:szCs w:val="15"/>
              </w:rPr>
            </w:pPr>
          </w:p>
        </w:tc>
        <w:tc>
          <w:tcPr>
            <w:tcW w:w="924" w:type="dxa"/>
            <w:shd w:val="clear" w:color="auto" w:fill="auto"/>
            <w:vAlign w:val="center"/>
          </w:tcPr>
          <w:p w14:paraId="71714407">
            <w:pPr>
              <w:jc w:val="right"/>
              <w:rPr>
                <w:rFonts w:hint="default" w:ascii="宋体" w:hAnsi="宋体"/>
                <w:b/>
                <w:sz w:val="18"/>
                <w:szCs w:val="18"/>
              </w:rPr>
            </w:pPr>
          </w:p>
        </w:tc>
        <w:tc>
          <w:tcPr>
            <w:tcW w:w="924" w:type="dxa"/>
            <w:shd w:val="clear" w:color="auto" w:fill="auto"/>
            <w:vAlign w:val="center"/>
          </w:tcPr>
          <w:p w14:paraId="584B7B27">
            <w:pPr>
              <w:jc w:val="right"/>
              <w:rPr>
                <w:rFonts w:hint="default" w:ascii="宋体" w:hAnsi="宋体"/>
                <w:b/>
                <w:sz w:val="18"/>
                <w:szCs w:val="18"/>
              </w:rPr>
            </w:pPr>
          </w:p>
        </w:tc>
        <w:tc>
          <w:tcPr>
            <w:tcW w:w="924" w:type="dxa"/>
            <w:shd w:val="clear" w:color="auto" w:fill="auto"/>
            <w:vAlign w:val="center"/>
          </w:tcPr>
          <w:p w14:paraId="1A22D80E">
            <w:pPr>
              <w:jc w:val="right"/>
              <w:rPr>
                <w:rFonts w:hint="default" w:ascii="宋体" w:hAnsi="宋体"/>
                <w:b/>
                <w:sz w:val="18"/>
                <w:szCs w:val="18"/>
              </w:rPr>
            </w:pPr>
          </w:p>
        </w:tc>
        <w:tc>
          <w:tcPr>
            <w:tcW w:w="671" w:type="dxa"/>
            <w:shd w:val="clear" w:color="auto" w:fill="auto"/>
            <w:vAlign w:val="center"/>
          </w:tcPr>
          <w:p w14:paraId="4035860D">
            <w:pPr>
              <w:jc w:val="right"/>
              <w:rPr>
                <w:rFonts w:hint="default" w:ascii="宋体" w:hAnsi="宋体"/>
                <w:b/>
                <w:sz w:val="18"/>
                <w:szCs w:val="18"/>
              </w:rPr>
            </w:pPr>
          </w:p>
        </w:tc>
        <w:tc>
          <w:tcPr>
            <w:tcW w:w="900" w:type="dxa"/>
            <w:shd w:val="clear" w:color="auto" w:fill="auto"/>
            <w:vAlign w:val="center"/>
          </w:tcPr>
          <w:p w14:paraId="1B65AE19">
            <w:pPr>
              <w:jc w:val="right"/>
              <w:rPr>
                <w:rFonts w:hint="default" w:ascii="宋体" w:hAnsi="宋体"/>
                <w:b/>
                <w:sz w:val="18"/>
                <w:szCs w:val="18"/>
              </w:rPr>
            </w:pPr>
          </w:p>
        </w:tc>
        <w:tc>
          <w:tcPr>
            <w:tcW w:w="900" w:type="dxa"/>
            <w:shd w:val="clear" w:color="auto" w:fill="auto"/>
            <w:vAlign w:val="center"/>
          </w:tcPr>
          <w:p w14:paraId="5DC8147D">
            <w:pPr>
              <w:jc w:val="right"/>
              <w:rPr>
                <w:rFonts w:hint="default" w:ascii="宋体" w:hAnsi="宋体"/>
                <w:b/>
                <w:sz w:val="18"/>
                <w:szCs w:val="18"/>
              </w:rPr>
            </w:pPr>
            <w:r>
              <w:rPr>
                <w:rFonts w:hint="eastAsia" w:ascii="宋体" w:hAnsi="宋体" w:eastAsia="宋体" w:cs="宋体"/>
                <w:sz w:val="15"/>
                <w:szCs w:val="15"/>
              </w:rPr>
              <w:t>75.00</w:t>
            </w:r>
          </w:p>
        </w:tc>
        <w:tc>
          <w:tcPr>
            <w:tcW w:w="900" w:type="dxa"/>
            <w:shd w:val="clear" w:color="auto" w:fill="auto"/>
            <w:vAlign w:val="center"/>
          </w:tcPr>
          <w:p w14:paraId="48E18537">
            <w:pPr>
              <w:jc w:val="right"/>
              <w:rPr>
                <w:rFonts w:hint="eastAsia" w:ascii="宋体" w:hAnsi="宋体"/>
                <w:b/>
                <w:color w:val="000000"/>
                <w:sz w:val="18"/>
                <w:szCs w:val="18"/>
              </w:rPr>
            </w:pPr>
          </w:p>
        </w:tc>
        <w:tc>
          <w:tcPr>
            <w:tcW w:w="900" w:type="dxa"/>
            <w:shd w:val="clear" w:color="auto" w:fill="auto"/>
            <w:vAlign w:val="center"/>
          </w:tcPr>
          <w:p w14:paraId="681330F0">
            <w:pPr>
              <w:jc w:val="right"/>
              <w:rPr>
                <w:rFonts w:hint="eastAsia" w:ascii="宋体" w:hAnsi="宋体"/>
                <w:b/>
                <w:color w:val="000000"/>
                <w:sz w:val="18"/>
                <w:szCs w:val="18"/>
              </w:rPr>
            </w:pPr>
          </w:p>
        </w:tc>
      </w:tr>
      <w:tr w14:paraId="709C4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4A27F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03B9E62">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2225058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538855">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3A25F67">
            <w:pPr>
              <w:jc w:val="right"/>
              <w:rPr>
                <w:rFonts w:hint="default" w:ascii="宋体" w:hAnsi="宋体"/>
                <w:b/>
                <w:sz w:val="18"/>
                <w:szCs w:val="18"/>
              </w:rPr>
            </w:pPr>
            <w:r>
              <w:rPr>
                <w:rFonts w:hint="eastAsia" w:ascii="宋体" w:hAnsi="宋体" w:eastAsia="宋体" w:cs="宋体"/>
                <w:sz w:val="15"/>
                <w:szCs w:val="15"/>
              </w:rPr>
              <w:t>99.29</w:t>
            </w:r>
          </w:p>
        </w:tc>
        <w:tc>
          <w:tcPr>
            <w:tcW w:w="1048" w:type="dxa"/>
            <w:shd w:val="clear" w:color="auto" w:fill="auto"/>
            <w:vAlign w:val="center"/>
          </w:tcPr>
          <w:p w14:paraId="607C15F2">
            <w:pPr>
              <w:jc w:val="right"/>
              <w:rPr>
                <w:rFonts w:hint="default" w:ascii="宋体" w:hAnsi="宋体"/>
                <w:b/>
                <w:sz w:val="18"/>
                <w:szCs w:val="18"/>
              </w:rPr>
            </w:pPr>
            <w:r>
              <w:rPr>
                <w:rFonts w:hint="eastAsia" w:ascii="宋体" w:hAnsi="宋体" w:eastAsia="宋体" w:cs="宋体"/>
                <w:sz w:val="15"/>
                <w:szCs w:val="15"/>
              </w:rPr>
              <w:t>99.29</w:t>
            </w:r>
          </w:p>
        </w:tc>
        <w:tc>
          <w:tcPr>
            <w:tcW w:w="925" w:type="dxa"/>
            <w:shd w:val="clear" w:color="auto" w:fill="auto"/>
            <w:vAlign w:val="center"/>
          </w:tcPr>
          <w:p w14:paraId="01235AD8">
            <w:pPr>
              <w:jc w:val="right"/>
              <w:rPr>
                <w:rFonts w:hint="default" w:ascii="宋体" w:hAnsi="宋体"/>
                <w:b/>
                <w:sz w:val="18"/>
                <w:szCs w:val="18"/>
              </w:rPr>
            </w:pPr>
            <w:r>
              <w:rPr>
                <w:rFonts w:hint="eastAsia" w:ascii="宋体" w:hAnsi="宋体" w:eastAsia="宋体" w:cs="宋体"/>
                <w:sz w:val="15"/>
                <w:szCs w:val="15"/>
              </w:rPr>
              <w:t>99.29</w:t>
            </w:r>
          </w:p>
        </w:tc>
        <w:tc>
          <w:tcPr>
            <w:tcW w:w="924" w:type="dxa"/>
            <w:shd w:val="clear" w:color="auto" w:fill="auto"/>
            <w:vAlign w:val="center"/>
          </w:tcPr>
          <w:p w14:paraId="689E8BDF">
            <w:pPr>
              <w:jc w:val="right"/>
              <w:rPr>
                <w:rFonts w:hint="default" w:ascii="宋体" w:hAnsi="宋体"/>
                <w:b/>
                <w:sz w:val="15"/>
                <w:szCs w:val="15"/>
              </w:rPr>
            </w:pPr>
          </w:p>
        </w:tc>
        <w:tc>
          <w:tcPr>
            <w:tcW w:w="924" w:type="dxa"/>
            <w:shd w:val="clear" w:color="auto" w:fill="auto"/>
            <w:vAlign w:val="center"/>
          </w:tcPr>
          <w:p w14:paraId="198B478E">
            <w:pPr>
              <w:jc w:val="right"/>
              <w:rPr>
                <w:rFonts w:hint="default" w:ascii="宋体" w:hAnsi="宋体"/>
                <w:b/>
                <w:sz w:val="18"/>
                <w:szCs w:val="18"/>
              </w:rPr>
            </w:pPr>
          </w:p>
        </w:tc>
        <w:tc>
          <w:tcPr>
            <w:tcW w:w="924" w:type="dxa"/>
            <w:shd w:val="clear" w:color="auto" w:fill="auto"/>
            <w:vAlign w:val="center"/>
          </w:tcPr>
          <w:p w14:paraId="2C3745A2">
            <w:pPr>
              <w:jc w:val="right"/>
              <w:rPr>
                <w:rFonts w:hint="default" w:ascii="宋体" w:hAnsi="宋体"/>
                <w:b/>
                <w:sz w:val="18"/>
                <w:szCs w:val="18"/>
              </w:rPr>
            </w:pPr>
          </w:p>
        </w:tc>
        <w:tc>
          <w:tcPr>
            <w:tcW w:w="924" w:type="dxa"/>
            <w:shd w:val="clear" w:color="auto" w:fill="auto"/>
            <w:vAlign w:val="center"/>
          </w:tcPr>
          <w:p w14:paraId="3839D9AC">
            <w:pPr>
              <w:jc w:val="right"/>
              <w:rPr>
                <w:rFonts w:hint="default" w:ascii="宋体" w:hAnsi="宋体"/>
                <w:b/>
                <w:sz w:val="18"/>
                <w:szCs w:val="18"/>
              </w:rPr>
            </w:pPr>
          </w:p>
        </w:tc>
        <w:tc>
          <w:tcPr>
            <w:tcW w:w="671" w:type="dxa"/>
            <w:shd w:val="clear" w:color="auto" w:fill="auto"/>
            <w:vAlign w:val="center"/>
          </w:tcPr>
          <w:p w14:paraId="21A4E968">
            <w:pPr>
              <w:jc w:val="right"/>
              <w:rPr>
                <w:rFonts w:hint="default" w:ascii="宋体" w:hAnsi="宋体"/>
                <w:b/>
                <w:sz w:val="18"/>
                <w:szCs w:val="18"/>
              </w:rPr>
            </w:pPr>
          </w:p>
        </w:tc>
        <w:tc>
          <w:tcPr>
            <w:tcW w:w="900" w:type="dxa"/>
            <w:shd w:val="clear" w:color="auto" w:fill="auto"/>
            <w:vAlign w:val="center"/>
          </w:tcPr>
          <w:p w14:paraId="793D2871">
            <w:pPr>
              <w:jc w:val="right"/>
              <w:rPr>
                <w:rFonts w:hint="default" w:ascii="宋体" w:hAnsi="宋体"/>
                <w:b/>
                <w:sz w:val="18"/>
                <w:szCs w:val="18"/>
              </w:rPr>
            </w:pPr>
          </w:p>
        </w:tc>
        <w:tc>
          <w:tcPr>
            <w:tcW w:w="900" w:type="dxa"/>
            <w:shd w:val="clear" w:color="auto" w:fill="auto"/>
            <w:vAlign w:val="center"/>
          </w:tcPr>
          <w:p w14:paraId="7B763041">
            <w:pPr>
              <w:jc w:val="right"/>
              <w:rPr>
                <w:rFonts w:hint="default" w:ascii="宋体" w:hAnsi="宋体"/>
                <w:b/>
                <w:sz w:val="18"/>
                <w:szCs w:val="18"/>
              </w:rPr>
            </w:pPr>
          </w:p>
        </w:tc>
        <w:tc>
          <w:tcPr>
            <w:tcW w:w="900" w:type="dxa"/>
            <w:shd w:val="clear" w:color="auto" w:fill="auto"/>
            <w:vAlign w:val="center"/>
          </w:tcPr>
          <w:p w14:paraId="5BCFD3B6">
            <w:pPr>
              <w:jc w:val="right"/>
              <w:rPr>
                <w:rFonts w:hint="eastAsia" w:ascii="宋体" w:hAnsi="宋体"/>
                <w:b/>
                <w:color w:val="000000"/>
                <w:sz w:val="18"/>
                <w:szCs w:val="18"/>
              </w:rPr>
            </w:pPr>
          </w:p>
        </w:tc>
        <w:tc>
          <w:tcPr>
            <w:tcW w:w="900" w:type="dxa"/>
            <w:shd w:val="clear" w:color="auto" w:fill="auto"/>
            <w:vAlign w:val="center"/>
          </w:tcPr>
          <w:p w14:paraId="34310A26">
            <w:pPr>
              <w:jc w:val="right"/>
              <w:rPr>
                <w:rFonts w:hint="eastAsia" w:ascii="宋体" w:hAnsi="宋体"/>
                <w:b/>
                <w:color w:val="000000"/>
                <w:sz w:val="18"/>
                <w:szCs w:val="18"/>
              </w:rPr>
            </w:pPr>
          </w:p>
        </w:tc>
      </w:tr>
      <w:tr w14:paraId="2AF1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E6391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6B61B7E">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7C1BFD1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3B83BE0">
            <w:pPr>
              <w:jc w:val="left"/>
              <w:rPr>
                <w:rFonts w:hint="default" w:ascii="宋体" w:hAnsi="宋体"/>
                <w:b/>
                <w:sz w:val="18"/>
                <w:szCs w:val="18"/>
              </w:rPr>
            </w:pPr>
            <w:r>
              <w:rPr>
                <w:rFonts w:hint="eastAsia" w:ascii="宋体" w:hAnsi="宋体" w:eastAsia="宋体" w:cs="宋体"/>
                <w:sz w:val="15"/>
                <w:szCs w:val="15"/>
              </w:rPr>
              <w:t>其他群众团体事务支出</w:t>
            </w:r>
          </w:p>
        </w:tc>
        <w:tc>
          <w:tcPr>
            <w:tcW w:w="1100" w:type="dxa"/>
            <w:shd w:val="clear" w:color="auto" w:fill="auto"/>
            <w:vAlign w:val="center"/>
          </w:tcPr>
          <w:p w14:paraId="05F61DD2">
            <w:pPr>
              <w:jc w:val="right"/>
              <w:rPr>
                <w:rFonts w:hint="default" w:ascii="宋体" w:hAnsi="宋体"/>
                <w:b/>
                <w:sz w:val="18"/>
                <w:szCs w:val="18"/>
              </w:rPr>
            </w:pPr>
            <w:r>
              <w:rPr>
                <w:rFonts w:hint="eastAsia" w:ascii="宋体" w:hAnsi="宋体" w:eastAsia="宋体" w:cs="宋体"/>
                <w:sz w:val="15"/>
                <w:szCs w:val="15"/>
              </w:rPr>
              <w:t>83.00</w:t>
            </w:r>
          </w:p>
        </w:tc>
        <w:tc>
          <w:tcPr>
            <w:tcW w:w="1048" w:type="dxa"/>
            <w:shd w:val="clear" w:color="auto" w:fill="auto"/>
            <w:vAlign w:val="center"/>
          </w:tcPr>
          <w:p w14:paraId="1CF2E6C2">
            <w:pPr>
              <w:jc w:val="right"/>
              <w:rPr>
                <w:rFonts w:hint="default" w:ascii="宋体" w:hAnsi="宋体"/>
                <w:b/>
                <w:sz w:val="18"/>
                <w:szCs w:val="18"/>
              </w:rPr>
            </w:pPr>
            <w:r>
              <w:rPr>
                <w:rFonts w:hint="eastAsia" w:ascii="宋体" w:hAnsi="宋体" w:eastAsia="宋体" w:cs="宋体"/>
                <w:sz w:val="15"/>
                <w:szCs w:val="15"/>
              </w:rPr>
              <w:t>8.00</w:t>
            </w:r>
          </w:p>
        </w:tc>
        <w:tc>
          <w:tcPr>
            <w:tcW w:w="925" w:type="dxa"/>
            <w:shd w:val="clear" w:color="auto" w:fill="auto"/>
            <w:vAlign w:val="center"/>
          </w:tcPr>
          <w:p w14:paraId="20D5AC70">
            <w:pPr>
              <w:jc w:val="right"/>
              <w:rPr>
                <w:rFonts w:hint="default" w:ascii="宋体" w:hAnsi="宋体"/>
                <w:b/>
                <w:sz w:val="18"/>
                <w:szCs w:val="18"/>
              </w:rPr>
            </w:pPr>
            <w:r>
              <w:rPr>
                <w:rFonts w:hint="eastAsia" w:ascii="宋体" w:hAnsi="宋体" w:eastAsia="宋体" w:cs="宋体"/>
                <w:sz w:val="15"/>
                <w:szCs w:val="15"/>
              </w:rPr>
              <w:t>8.00</w:t>
            </w:r>
          </w:p>
        </w:tc>
        <w:tc>
          <w:tcPr>
            <w:tcW w:w="924" w:type="dxa"/>
            <w:shd w:val="clear" w:color="auto" w:fill="auto"/>
            <w:vAlign w:val="center"/>
          </w:tcPr>
          <w:p w14:paraId="50A4F8E6">
            <w:pPr>
              <w:jc w:val="right"/>
              <w:rPr>
                <w:rFonts w:hint="default" w:ascii="宋体" w:hAnsi="宋体"/>
                <w:b/>
                <w:sz w:val="15"/>
                <w:szCs w:val="15"/>
              </w:rPr>
            </w:pPr>
          </w:p>
        </w:tc>
        <w:tc>
          <w:tcPr>
            <w:tcW w:w="924" w:type="dxa"/>
            <w:shd w:val="clear" w:color="auto" w:fill="auto"/>
            <w:vAlign w:val="center"/>
          </w:tcPr>
          <w:p w14:paraId="3EBE4394">
            <w:pPr>
              <w:jc w:val="right"/>
              <w:rPr>
                <w:rFonts w:hint="default" w:ascii="宋体" w:hAnsi="宋体"/>
                <w:b/>
                <w:sz w:val="18"/>
                <w:szCs w:val="18"/>
              </w:rPr>
            </w:pPr>
          </w:p>
        </w:tc>
        <w:tc>
          <w:tcPr>
            <w:tcW w:w="924" w:type="dxa"/>
            <w:shd w:val="clear" w:color="auto" w:fill="auto"/>
            <w:vAlign w:val="center"/>
          </w:tcPr>
          <w:p w14:paraId="6EE8AA1E">
            <w:pPr>
              <w:jc w:val="right"/>
              <w:rPr>
                <w:rFonts w:hint="default" w:ascii="宋体" w:hAnsi="宋体"/>
                <w:b/>
                <w:sz w:val="18"/>
                <w:szCs w:val="18"/>
              </w:rPr>
            </w:pPr>
          </w:p>
        </w:tc>
        <w:tc>
          <w:tcPr>
            <w:tcW w:w="924" w:type="dxa"/>
            <w:shd w:val="clear" w:color="auto" w:fill="auto"/>
            <w:vAlign w:val="center"/>
          </w:tcPr>
          <w:p w14:paraId="549BFDD6">
            <w:pPr>
              <w:jc w:val="right"/>
              <w:rPr>
                <w:rFonts w:hint="default" w:ascii="宋体" w:hAnsi="宋体"/>
                <w:b/>
                <w:sz w:val="18"/>
                <w:szCs w:val="18"/>
              </w:rPr>
            </w:pPr>
          </w:p>
        </w:tc>
        <w:tc>
          <w:tcPr>
            <w:tcW w:w="671" w:type="dxa"/>
            <w:shd w:val="clear" w:color="auto" w:fill="auto"/>
            <w:vAlign w:val="center"/>
          </w:tcPr>
          <w:p w14:paraId="127B7831">
            <w:pPr>
              <w:jc w:val="right"/>
              <w:rPr>
                <w:rFonts w:hint="default" w:ascii="宋体" w:hAnsi="宋体"/>
                <w:b/>
                <w:sz w:val="18"/>
                <w:szCs w:val="18"/>
              </w:rPr>
            </w:pPr>
          </w:p>
        </w:tc>
        <w:tc>
          <w:tcPr>
            <w:tcW w:w="900" w:type="dxa"/>
            <w:shd w:val="clear" w:color="auto" w:fill="auto"/>
            <w:vAlign w:val="center"/>
          </w:tcPr>
          <w:p w14:paraId="7E9AE40C">
            <w:pPr>
              <w:jc w:val="right"/>
              <w:rPr>
                <w:rFonts w:hint="default" w:ascii="宋体" w:hAnsi="宋体"/>
                <w:b/>
                <w:sz w:val="18"/>
                <w:szCs w:val="18"/>
              </w:rPr>
            </w:pPr>
          </w:p>
        </w:tc>
        <w:tc>
          <w:tcPr>
            <w:tcW w:w="900" w:type="dxa"/>
            <w:shd w:val="clear" w:color="auto" w:fill="auto"/>
            <w:vAlign w:val="center"/>
          </w:tcPr>
          <w:p w14:paraId="72FA960E">
            <w:pPr>
              <w:jc w:val="right"/>
              <w:rPr>
                <w:rFonts w:hint="default" w:ascii="宋体" w:hAnsi="宋体"/>
                <w:b/>
                <w:sz w:val="18"/>
                <w:szCs w:val="18"/>
              </w:rPr>
            </w:pPr>
            <w:r>
              <w:rPr>
                <w:rFonts w:hint="eastAsia" w:ascii="宋体" w:hAnsi="宋体" w:eastAsia="宋体" w:cs="宋体"/>
                <w:sz w:val="15"/>
                <w:szCs w:val="15"/>
              </w:rPr>
              <w:t>75.00</w:t>
            </w:r>
          </w:p>
        </w:tc>
        <w:tc>
          <w:tcPr>
            <w:tcW w:w="900" w:type="dxa"/>
            <w:shd w:val="clear" w:color="auto" w:fill="auto"/>
            <w:vAlign w:val="center"/>
          </w:tcPr>
          <w:p w14:paraId="465198AA">
            <w:pPr>
              <w:jc w:val="right"/>
              <w:rPr>
                <w:rFonts w:hint="eastAsia" w:ascii="宋体" w:hAnsi="宋体"/>
                <w:b/>
                <w:color w:val="000000"/>
                <w:sz w:val="18"/>
                <w:szCs w:val="18"/>
              </w:rPr>
            </w:pPr>
          </w:p>
        </w:tc>
        <w:tc>
          <w:tcPr>
            <w:tcW w:w="900" w:type="dxa"/>
            <w:shd w:val="clear" w:color="auto" w:fill="auto"/>
            <w:vAlign w:val="center"/>
          </w:tcPr>
          <w:p w14:paraId="2998E0A9">
            <w:pPr>
              <w:jc w:val="right"/>
              <w:rPr>
                <w:rFonts w:hint="eastAsia" w:ascii="宋体" w:hAnsi="宋体"/>
                <w:b/>
                <w:color w:val="000000"/>
                <w:sz w:val="18"/>
                <w:szCs w:val="18"/>
              </w:rPr>
            </w:pPr>
          </w:p>
        </w:tc>
      </w:tr>
      <w:tr w14:paraId="05DF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91F08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A1415BD">
            <w:pPr>
              <w:jc w:val="center"/>
              <w:rPr>
                <w:rFonts w:hint="default" w:ascii="宋体" w:hAnsi="宋体"/>
                <w:b/>
                <w:sz w:val="18"/>
                <w:szCs w:val="18"/>
              </w:rPr>
            </w:pPr>
          </w:p>
        </w:tc>
        <w:tc>
          <w:tcPr>
            <w:tcW w:w="243" w:type="dxa"/>
            <w:shd w:val="clear" w:color="auto" w:fill="auto"/>
            <w:vAlign w:val="center"/>
          </w:tcPr>
          <w:p w14:paraId="475AB398">
            <w:pPr>
              <w:jc w:val="center"/>
              <w:rPr>
                <w:rFonts w:hint="default" w:ascii="宋体" w:hAnsi="宋体"/>
                <w:b/>
                <w:sz w:val="18"/>
                <w:szCs w:val="18"/>
              </w:rPr>
            </w:pPr>
          </w:p>
        </w:tc>
        <w:tc>
          <w:tcPr>
            <w:tcW w:w="2500" w:type="dxa"/>
            <w:shd w:val="clear" w:color="auto" w:fill="auto"/>
            <w:vAlign w:val="center"/>
          </w:tcPr>
          <w:p w14:paraId="048EB84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EAD9020">
            <w:pPr>
              <w:jc w:val="right"/>
              <w:rPr>
                <w:rFonts w:hint="default" w:ascii="宋体" w:hAnsi="宋体"/>
                <w:b/>
                <w:sz w:val="18"/>
                <w:szCs w:val="18"/>
              </w:rPr>
            </w:pPr>
            <w:r>
              <w:rPr>
                <w:rFonts w:hint="eastAsia" w:ascii="宋体" w:hAnsi="宋体" w:eastAsia="宋体" w:cs="宋体"/>
                <w:sz w:val="15"/>
                <w:szCs w:val="15"/>
              </w:rPr>
              <w:t>20.17</w:t>
            </w:r>
          </w:p>
        </w:tc>
        <w:tc>
          <w:tcPr>
            <w:tcW w:w="1048" w:type="dxa"/>
            <w:shd w:val="clear" w:color="auto" w:fill="auto"/>
            <w:vAlign w:val="center"/>
          </w:tcPr>
          <w:p w14:paraId="116DAB50">
            <w:pPr>
              <w:jc w:val="right"/>
              <w:rPr>
                <w:rFonts w:hint="default" w:ascii="宋体" w:hAnsi="宋体"/>
                <w:b/>
                <w:sz w:val="18"/>
                <w:szCs w:val="18"/>
              </w:rPr>
            </w:pPr>
            <w:r>
              <w:rPr>
                <w:rFonts w:hint="eastAsia" w:ascii="宋体" w:hAnsi="宋体" w:eastAsia="宋体" w:cs="宋体"/>
                <w:sz w:val="15"/>
                <w:szCs w:val="15"/>
              </w:rPr>
              <w:t>20.17</w:t>
            </w:r>
          </w:p>
        </w:tc>
        <w:tc>
          <w:tcPr>
            <w:tcW w:w="925" w:type="dxa"/>
            <w:shd w:val="clear" w:color="auto" w:fill="auto"/>
            <w:vAlign w:val="center"/>
          </w:tcPr>
          <w:p w14:paraId="543EFE06">
            <w:pPr>
              <w:jc w:val="right"/>
              <w:rPr>
                <w:rFonts w:hint="default" w:ascii="宋体" w:hAnsi="宋体"/>
                <w:b/>
                <w:sz w:val="18"/>
                <w:szCs w:val="18"/>
              </w:rPr>
            </w:pPr>
            <w:r>
              <w:rPr>
                <w:rFonts w:hint="eastAsia" w:ascii="宋体" w:hAnsi="宋体" w:eastAsia="宋体" w:cs="宋体"/>
                <w:sz w:val="15"/>
                <w:szCs w:val="15"/>
              </w:rPr>
              <w:t>20.17</w:t>
            </w:r>
          </w:p>
        </w:tc>
        <w:tc>
          <w:tcPr>
            <w:tcW w:w="924" w:type="dxa"/>
            <w:shd w:val="clear" w:color="auto" w:fill="auto"/>
            <w:vAlign w:val="center"/>
          </w:tcPr>
          <w:p w14:paraId="547E1F84">
            <w:pPr>
              <w:jc w:val="right"/>
              <w:rPr>
                <w:rFonts w:hint="default" w:ascii="宋体" w:hAnsi="宋体"/>
                <w:b/>
                <w:sz w:val="15"/>
                <w:szCs w:val="15"/>
              </w:rPr>
            </w:pPr>
          </w:p>
        </w:tc>
        <w:tc>
          <w:tcPr>
            <w:tcW w:w="924" w:type="dxa"/>
            <w:shd w:val="clear" w:color="auto" w:fill="auto"/>
            <w:vAlign w:val="center"/>
          </w:tcPr>
          <w:p w14:paraId="447FF5D7">
            <w:pPr>
              <w:jc w:val="right"/>
              <w:rPr>
                <w:rFonts w:hint="default" w:ascii="宋体" w:hAnsi="宋体"/>
                <w:b/>
                <w:sz w:val="18"/>
                <w:szCs w:val="18"/>
              </w:rPr>
            </w:pPr>
          </w:p>
        </w:tc>
        <w:tc>
          <w:tcPr>
            <w:tcW w:w="924" w:type="dxa"/>
            <w:shd w:val="clear" w:color="auto" w:fill="auto"/>
            <w:vAlign w:val="center"/>
          </w:tcPr>
          <w:p w14:paraId="1F1C9E0F">
            <w:pPr>
              <w:jc w:val="right"/>
              <w:rPr>
                <w:rFonts w:hint="default" w:ascii="宋体" w:hAnsi="宋体"/>
                <w:b/>
                <w:sz w:val="18"/>
                <w:szCs w:val="18"/>
              </w:rPr>
            </w:pPr>
          </w:p>
        </w:tc>
        <w:tc>
          <w:tcPr>
            <w:tcW w:w="924" w:type="dxa"/>
            <w:shd w:val="clear" w:color="auto" w:fill="auto"/>
            <w:vAlign w:val="center"/>
          </w:tcPr>
          <w:p w14:paraId="16F1EFDD">
            <w:pPr>
              <w:jc w:val="right"/>
              <w:rPr>
                <w:rFonts w:hint="default" w:ascii="宋体" w:hAnsi="宋体"/>
                <w:b/>
                <w:sz w:val="18"/>
                <w:szCs w:val="18"/>
              </w:rPr>
            </w:pPr>
          </w:p>
        </w:tc>
        <w:tc>
          <w:tcPr>
            <w:tcW w:w="671" w:type="dxa"/>
            <w:shd w:val="clear" w:color="auto" w:fill="auto"/>
            <w:vAlign w:val="center"/>
          </w:tcPr>
          <w:p w14:paraId="426CBA68">
            <w:pPr>
              <w:jc w:val="right"/>
              <w:rPr>
                <w:rFonts w:hint="default" w:ascii="宋体" w:hAnsi="宋体"/>
                <w:b/>
                <w:sz w:val="18"/>
                <w:szCs w:val="18"/>
              </w:rPr>
            </w:pPr>
          </w:p>
        </w:tc>
        <w:tc>
          <w:tcPr>
            <w:tcW w:w="900" w:type="dxa"/>
            <w:shd w:val="clear" w:color="auto" w:fill="auto"/>
            <w:vAlign w:val="center"/>
          </w:tcPr>
          <w:p w14:paraId="753B5F87">
            <w:pPr>
              <w:jc w:val="right"/>
              <w:rPr>
                <w:rFonts w:hint="default" w:ascii="宋体" w:hAnsi="宋体"/>
                <w:b/>
                <w:sz w:val="18"/>
                <w:szCs w:val="18"/>
              </w:rPr>
            </w:pPr>
          </w:p>
        </w:tc>
        <w:tc>
          <w:tcPr>
            <w:tcW w:w="900" w:type="dxa"/>
            <w:shd w:val="clear" w:color="auto" w:fill="auto"/>
            <w:vAlign w:val="center"/>
          </w:tcPr>
          <w:p w14:paraId="22650E7C">
            <w:pPr>
              <w:jc w:val="right"/>
              <w:rPr>
                <w:rFonts w:hint="default" w:ascii="宋体" w:hAnsi="宋体"/>
                <w:b/>
                <w:sz w:val="18"/>
                <w:szCs w:val="18"/>
              </w:rPr>
            </w:pPr>
          </w:p>
        </w:tc>
        <w:tc>
          <w:tcPr>
            <w:tcW w:w="900" w:type="dxa"/>
            <w:shd w:val="clear" w:color="auto" w:fill="auto"/>
            <w:vAlign w:val="center"/>
          </w:tcPr>
          <w:p w14:paraId="5B22C59F">
            <w:pPr>
              <w:jc w:val="right"/>
              <w:rPr>
                <w:rFonts w:hint="eastAsia" w:ascii="宋体" w:hAnsi="宋体"/>
                <w:b/>
                <w:color w:val="000000"/>
                <w:sz w:val="18"/>
                <w:szCs w:val="18"/>
              </w:rPr>
            </w:pPr>
          </w:p>
        </w:tc>
        <w:tc>
          <w:tcPr>
            <w:tcW w:w="900" w:type="dxa"/>
            <w:shd w:val="clear" w:color="auto" w:fill="auto"/>
            <w:vAlign w:val="center"/>
          </w:tcPr>
          <w:p w14:paraId="68FC9F06">
            <w:pPr>
              <w:jc w:val="right"/>
              <w:rPr>
                <w:rFonts w:hint="eastAsia" w:ascii="宋体" w:hAnsi="宋体"/>
                <w:b/>
                <w:color w:val="000000"/>
                <w:sz w:val="18"/>
                <w:szCs w:val="18"/>
              </w:rPr>
            </w:pPr>
          </w:p>
        </w:tc>
      </w:tr>
      <w:tr w14:paraId="3961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A894B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95383C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D9BC483">
            <w:pPr>
              <w:jc w:val="center"/>
              <w:rPr>
                <w:rFonts w:hint="default" w:ascii="宋体" w:hAnsi="宋体"/>
                <w:b/>
                <w:sz w:val="18"/>
                <w:szCs w:val="18"/>
              </w:rPr>
            </w:pPr>
          </w:p>
        </w:tc>
        <w:tc>
          <w:tcPr>
            <w:tcW w:w="2500" w:type="dxa"/>
            <w:shd w:val="clear" w:color="auto" w:fill="auto"/>
            <w:vAlign w:val="center"/>
          </w:tcPr>
          <w:p w14:paraId="4ADC2F3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0BF5492">
            <w:pPr>
              <w:jc w:val="right"/>
              <w:rPr>
                <w:rFonts w:hint="default" w:ascii="宋体" w:hAnsi="宋体"/>
                <w:b/>
                <w:sz w:val="18"/>
                <w:szCs w:val="18"/>
              </w:rPr>
            </w:pPr>
            <w:r>
              <w:rPr>
                <w:rFonts w:hint="eastAsia" w:ascii="宋体" w:hAnsi="宋体" w:eastAsia="宋体" w:cs="宋体"/>
                <w:sz w:val="15"/>
                <w:szCs w:val="15"/>
              </w:rPr>
              <w:t>20.17</w:t>
            </w:r>
          </w:p>
        </w:tc>
        <w:tc>
          <w:tcPr>
            <w:tcW w:w="1048" w:type="dxa"/>
            <w:shd w:val="clear" w:color="auto" w:fill="auto"/>
            <w:vAlign w:val="center"/>
          </w:tcPr>
          <w:p w14:paraId="22F1E377">
            <w:pPr>
              <w:jc w:val="right"/>
              <w:rPr>
                <w:rFonts w:hint="default" w:ascii="宋体" w:hAnsi="宋体"/>
                <w:b/>
                <w:sz w:val="18"/>
                <w:szCs w:val="18"/>
              </w:rPr>
            </w:pPr>
            <w:r>
              <w:rPr>
                <w:rFonts w:hint="eastAsia" w:ascii="宋体" w:hAnsi="宋体" w:eastAsia="宋体" w:cs="宋体"/>
                <w:sz w:val="15"/>
                <w:szCs w:val="15"/>
              </w:rPr>
              <w:t>20.17</w:t>
            </w:r>
          </w:p>
        </w:tc>
        <w:tc>
          <w:tcPr>
            <w:tcW w:w="925" w:type="dxa"/>
            <w:shd w:val="clear" w:color="auto" w:fill="auto"/>
            <w:vAlign w:val="center"/>
          </w:tcPr>
          <w:p w14:paraId="251CF96A">
            <w:pPr>
              <w:jc w:val="right"/>
              <w:rPr>
                <w:rFonts w:hint="default" w:ascii="宋体" w:hAnsi="宋体"/>
                <w:b/>
                <w:sz w:val="18"/>
                <w:szCs w:val="18"/>
              </w:rPr>
            </w:pPr>
            <w:r>
              <w:rPr>
                <w:rFonts w:hint="eastAsia" w:ascii="宋体" w:hAnsi="宋体" w:eastAsia="宋体" w:cs="宋体"/>
                <w:sz w:val="15"/>
                <w:szCs w:val="15"/>
              </w:rPr>
              <w:t>20.17</w:t>
            </w:r>
          </w:p>
        </w:tc>
        <w:tc>
          <w:tcPr>
            <w:tcW w:w="924" w:type="dxa"/>
            <w:shd w:val="clear" w:color="auto" w:fill="auto"/>
            <w:vAlign w:val="center"/>
          </w:tcPr>
          <w:p w14:paraId="4177F9DF">
            <w:pPr>
              <w:jc w:val="right"/>
              <w:rPr>
                <w:rFonts w:hint="default" w:ascii="宋体" w:hAnsi="宋体"/>
                <w:b/>
                <w:sz w:val="15"/>
                <w:szCs w:val="15"/>
              </w:rPr>
            </w:pPr>
          </w:p>
        </w:tc>
        <w:tc>
          <w:tcPr>
            <w:tcW w:w="924" w:type="dxa"/>
            <w:shd w:val="clear" w:color="auto" w:fill="auto"/>
            <w:vAlign w:val="center"/>
          </w:tcPr>
          <w:p w14:paraId="37967ACA">
            <w:pPr>
              <w:jc w:val="right"/>
              <w:rPr>
                <w:rFonts w:hint="default" w:ascii="宋体" w:hAnsi="宋体"/>
                <w:b/>
                <w:sz w:val="18"/>
                <w:szCs w:val="18"/>
              </w:rPr>
            </w:pPr>
          </w:p>
        </w:tc>
        <w:tc>
          <w:tcPr>
            <w:tcW w:w="924" w:type="dxa"/>
            <w:shd w:val="clear" w:color="auto" w:fill="auto"/>
            <w:vAlign w:val="center"/>
          </w:tcPr>
          <w:p w14:paraId="54B673FD">
            <w:pPr>
              <w:jc w:val="right"/>
              <w:rPr>
                <w:rFonts w:hint="default" w:ascii="宋体" w:hAnsi="宋体"/>
                <w:b/>
                <w:sz w:val="18"/>
                <w:szCs w:val="18"/>
              </w:rPr>
            </w:pPr>
          </w:p>
        </w:tc>
        <w:tc>
          <w:tcPr>
            <w:tcW w:w="924" w:type="dxa"/>
            <w:shd w:val="clear" w:color="auto" w:fill="auto"/>
            <w:vAlign w:val="center"/>
          </w:tcPr>
          <w:p w14:paraId="2897DA64">
            <w:pPr>
              <w:jc w:val="right"/>
              <w:rPr>
                <w:rFonts w:hint="default" w:ascii="宋体" w:hAnsi="宋体"/>
                <w:b/>
                <w:sz w:val="18"/>
                <w:szCs w:val="18"/>
              </w:rPr>
            </w:pPr>
          </w:p>
        </w:tc>
        <w:tc>
          <w:tcPr>
            <w:tcW w:w="671" w:type="dxa"/>
            <w:shd w:val="clear" w:color="auto" w:fill="auto"/>
            <w:vAlign w:val="center"/>
          </w:tcPr>
          <w:p w14:paraId="01D77A1A">
            <w:pPr>
              <w:jc w:val="right"/>
              <w:rPr>
                <w:rFonts w:hint="default" w:ascii="宋体" w:hAnsi="宋体"/>
                <w:b/>
                <w:sz w:val="18"/>
                <w:szCs w:val="18"/>
              </w:rPr>
            </w:pPr>
          </w:p>
        </w:tc>
        <w:tc>
          <w:tcPr>
            <w:tcW w:w="900" w:type="dxa"/>
            <w:shd w:val="clear" w:color="auto" w:fill="auto"/>
            <w:vAlign w:val="center"/>
          </w:tcPr>
          <w:p w14:paraId="4112BAC1">
            <w:pPr>
              <w:jc w:val="right"/>
              <w:rPr>
                <w:rFonts w:hint="default" w:ascii="宋体" w:hAnsi="宋体"/>
                <w:b/>
                <w:sz w:val="18"/>
                <w:szCs w:val="18"/>
              </w:rPr>
            </w:pPr>
          </w:p>
        </w:tc>
        <w:tc>
          <w:tcPr>
            <w:tcW w:w="900" w:type="dxa"/>
            <w:shd w:val="clear" w:color="auto" w:fill="auto"/>
            <w:vAlign w:val="center"/>
          </w:tcPr>
          <w:p w14:paraId="7DC444FA">
            <w:pPr>
              <w:jc w:val="right"/>
              <w:rPr>
                <w:rFonts w:hint="default" w:ascii="宋体" w:hAnsi="宋体"/>
                <w:b/>
                <w:sz w:val="18"/>
                <w:szCs w:val="18"/>
              </w:rPr>
            </w:pPr>
          </w:p>
        </w:tc>
        <w:tc>
          <w:tcPr>
            <w:tcW w:w="900" w:type="dxa"/>
            <w:shd w:val="clear" w:color="auto" w:fill="auto"/>
            <w:vAlign w:val="center"/>
          </w:tcPr>
          <w:p w14:paraId="49589444">
            <w:pPr>
              <w:jc w:val="right"/>
              <w:rPr>
                <w:rFonts w:hint="eastAsia" w:ascii="宋体" w:hAnsi="宋体"/>
                <w:b/>
                <w:color w:val="000000"/>
                <w:sz w:val="18"/>
                <w:szCs w:val="18"/>
              </w:rPr>
            </w:pPr>
          </w:p>
        </w:tc>
        <w:tc>
          <w:tcPr>
            <w:tcW w:w="900" w:type="dxa"/>
            <w:shd w:val="clear" w:color="auto" w:fill="auto"/>
            <w:vAlign w:val="center"/>
          </w:tcPr>
          <w:p w14:paraId="6A878FE3">
            <w:pPr>
              <w:jc w:val="right"/>
              <w:rPr>
                <w:rFonts w:hint="eastAsia" w:ascii="宋体" w:hAnsi="宋体"/>
                <w:b/>
                <w:color w:val="000000"/>
                <w:sz w:val="18"/>
                <w:szCs w:val="18"/>
              </w:rPr>
            </w:pPr>
          </w:p>
        </w:tc>
      </w:tr>
      <w:tr w14:paraId="777B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84EE1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F7A4F0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6957F8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DE69A5">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E7CD973">
            <w:pPr>
              <w:jc w:val="right"/>
              <w:rPr>
                <w:rFonts w:hint="default" w:ascii="宋体" w:hAnsi="宋体"/>
                <w:b/>
                <w:sz w:val="18"/>
                <w:szCs w:val="18"/>
              </w:rPr>
            </w:pPr>
            <w:r>
              <w:rPr>
                <w:rFonts w:hint="eastAsia" w:ascii="宋体" w:hAnsi="宋体" w:eastAsia="宋体" w:cs="宋体"/>
                <w:sz w:val="15"/>
                <w:szCs w:val="15"/>
              </w:rPr>
              <w:t>2.59</w:t>
            </w:r>
          </w:p>
        </w:tc>
        <w:tc>
          <w:tcPr>
            <w:tcW w:w="1048" w:type="dxa"/>
            <w:shd w:val="clear" w:color="auto" w:fill="auto"/>
            <w:vAlign w:val="center"/>
          </w:tcPr>
          <w:p w14:paraId="51CA5903">
            <w:pPr>
              <w:jc w:val="right"/>
              <w:rPr>
                <w:rFonts w:hint="default" w:ascii="宋体" w:hAnsi="宋体"/>
                <w:b/>
                <w:sz w:val="18"/>
                <w:szCs w:val="18"/>
              </w:rPr>
            </w:pPr>
            <w:r>
              <w:rPr>
                <w:rFonts w:hint="eastAsia" w:ascii="宋体" w:hAnsi="宋体" w:eastAsia="宋体" w:cs="宋体"/>
                <w:sz w:val="15"/>
                <w:szCs w:val="15"/>
              </w:rPr>
              <w:t>2.59</w:t>
            </w:r>
          </w:p>
        </w:tc>
        <w:tc>
          <w:tcPr>
            <w:tcW w:w="925" w:type="dxa"/>
            <w:shd w:val="clear" w:color="auto" w:fill="auto"/>
            <w:vAlign w:val="center"/>
          </w:tcPr>
          <w:p w14:paraId="0CAEFEA6">
            <w:pPr>
              <w:jc w:val="right"/>
              <w:rPr>
                <w:rFonts w:hint="default" w:ascii="宋体" w:hAnsi="宋体"/>
                <w:b/>
                <w:sz w:val="18"/>
                <w:szCs w:val="18"/>
              </w:rPr>
            </w:pPr>
            <w:r>
              <w:rPr>
                <w:rFonts w:hint="eastAsia" w:ascii="宋体" w:hAnsi="宋体" w:eastAsia="宋体" w:cs="宋体"/>
                <w:sz w:val="15"/>
                <w:szCs w:val="15"/>
              </w:rPr>
              <w:t>2.59</w:t>
            </w:r>
          </w:p>
        </w:tc>
        <w:tc>
          <w:tcPr>
            <w:tcW w:w="924" w:type="dxa"/>
            <w:shd w:val="clear" w:color="auto" w:fill="auto"/>
            <w:vAlign w:val="center"/>
          </w:tcPr>
          <w:p w14:paraId="41B525D4">
            <w:pPr>
              <w:jc w:val="right"/>
              <w:rPr>
                <w:rFonts w:hint="default" w:ascii="宋体" w:hAnsi="宋体"/>
                <w:b/>
                <w:sz w:val="15"/>
                <w:szCs w:val="15"/>
              </w:rPr>
            </w:pPr>
          </w:p>
        </w:tc>
        <w:tc>
          <w:tcPr>
            <w:tcW w:w="924" w:type="dxa"/>
            <w:shd w:val="clear" w:color="auto" w:fill="auto"/>
            <w:vAlign w:val="center"/>
          </w:tcPr>
          <w:p w14:paraId="3187F582">
            <w:pPr>
              <w:jc w:val="right"/>
              <w:rPr>
                <w:rFonts w:hint="default" w:ascii="宋体" w:hAnsi="宋体"/>
                <w:b/>
                <w:sz w:val="18"/>
                <w:szCs w:val="18"/>
              </w:rPr>
            </w:pPr>
          </w:p>
        </w:tc>
        <w:tc>
          <w:tcPr>
            <w:tcW w:w="924" w:type="dxa"/>
            <w:shd w:val="clear" w:color="auto" w:fill="auto"/>
            <w:vAlign w:val="center"/>
          </w:tcPr>
          <w:p w14:paraId="425A492B">
            <w:pPr>
              <w:jc w:val="right"/>
              <w:rPr>
                <w:rFonts w:hint="default" w:ascii="宋体" w:hAnsi="宋体"/>
                <w:b/>
                <w:sz w:val="18"/>
                <w:szCs w:val="18"/>
              </w:rPr>
            </w:pPr>
          </w:p>
        </w:tc>
        <w:tc>
          <w:tcPr>
            <w:tcW w:w="924" w:type="dxa"/>
            <w:shd w:val="clear" w:color="auto" w:fill="auto"/>
            <w:vAlign w:val="center"/>
          </w:tcPr>
          <w:p w14:paraId="1E98EA17">
            <w:pPr>
              <w:jc w:val="right"/>
              <w:rPr>
                <w:rFonts w:hint="default" w:ascii="宋体" w:hAnsi="宋体"/>
                <w:b/>
                <w:sz w:val="18"/>
                <w:szCs w:val="18"/>
              </w:rPr>
            </w:pPr>
          </w:p>
        </w:tc>
        <w:tc>
          <w:tcPr>
            <w:tcW w:w="671" w:type="dxa"/>
            <w:shd w:val="clear" w:color="auto" w:fill="auto"/>
            <w:vAlign w:val="center"/>
          </w:tcPr>
          <w:p w14:paraId="683E8A3C">
            <w:pPr>
              <w:jc w:val="right"/>
              <w:rPr>
                <w:rFonts w:hint="default" w:ascii="宋体" w:hAnsi="宋体"/>
                <w:b/>
                <w:sz w:val="18"/>
                <w:szCs w:val="18"/>
              </w:rPr>
            </w:pPr>
          </w:p>
        </w:tc>
        <w:tc>
          <w:tcPr>
            <w:tcW w:w="900" w:type="dxa"/>
            <w:shd w:val="clear" w:color="auto" w:fill="auto"/>
            <w:vAlign w:val="center"/>
          </w:tcPr>
          <w:p w14:paraId="650A6B89">
            <w:pPr>
              <w:jc w:val="right"/>
              <w:rPr>
                <w:rFonts w:hint="default" w:ascii="宋体" w:hAnsi="宋体"/>
                <w:b/>
                <w:sz w:val="18"/>
                <w:szCs w:val="18"/>
              </w:rPr>
            </w:pPr>
          </w:p>
        </w:tc>
        <w:tc>
          <w:tcPr>
            <w:tcW w:w="900" w:type="dxa"/>
            <w:shd w:val="clear" w:color="auto" w:fill="auto"/>
            <w:vAlign w:val="center"/>
          </w:tcPr>
          <w:p w14:paraId="1D84B490">
            <w:pPr>
              <w:jc w:val="right"/>
              <w:rPr>
                <w:rFonts w:hint="default" w:ascii="宋体" w:hAnsi="宋体"/>
                <w:b/>
                <w:sz w:val="18"/>
                <w:szCs w:val="18"/>
              </w:rPr>
            </w:pPr>
          </w:p>
        </w:tc>
        <w:tc>
          <w:tcPr>
            <w:tcW w:w="900" w:type="dxa"/>
            <w:shd w:val="clear" w:color="auto" w:fill="auto"/>
            <w:vAlign w:val="center"/>
          </w:tcPr>
          <w:p w14:paraId="6A3C09E7">
            <w:pPr>
              <w:jc w:val="right"/>
              <w:rPr>
                <w:rFonts w:hint="eastAsia" w:ascii="宋体" w:hAnsi="宋体"/>
                <w:b/>
                <w:color w:val="000000"/>
                <w:sz w:val="18"/>
                <w:szCs w:val="18"/>
              </w:rPr>
            </w:pPr>
          </w:p>
        </w:tc>
        <w:tc>
          <w:tcPr>
            <w:tcW w:w="900" w:type="dxa"/>
            <w:shd w:val="clear" w:color="auto" w:fill="auto"/>
            <w:vAlign w:val="center"/>
          </w:tcPr>
          <w:p w14:paraId="3F4701DD">
            <w:pPr>
              <w:jc w:val="right"/>
              <w:rPr>
                <w:rFonts w:hint="eastAsia" w:ascii="宋体" w:hAnsi="宋体"/>
                <w:b/>
                <w:color w:val="000000"/>
                <w:sz w:val="18"/>
                <w:szCs w:val="18"/>
              </w:rPr>
            </w:pPr>
          </w:p>
        </w:tc>
      </w:tr>
      <w:tr w14:paraId="3D34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FF85B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2A40C2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C23F7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7E5A10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CF1C14A">
            <w:pPr>
              <w:jc w:val="right"/>
              <w:rPr>
                <w:rFonts w:hint="default" w:ascii="宋体" w:hAnsi="宋体"/>
                <w:b/>
                <w:sz w:val="18"/>
                <w:szCs w:val="18"/>
              </w:rPr>
            </w:pPr>
            <w:r>
              <w:rPr>
                <w:rFonts w:hint="eastAsia" w:ascii="宋体" w:hAnsi="宋体" w:eastAsia="宋体" w:cs="宋体"/>
                <w:sz w:val="15"/>
                <w:szCs w:val="15"/>
              </w:rPr>
              <w:t>13.30</w:t>
            </w:r>
          </w:p>
        </w:tc>
        <w:tc>
          <w:tcPr>
            <w:tcW w:w="1048" w:type="dxa"/>
            <w:shd w:val="clear" w:color="auto" w:fill="auto"/>
            <w:vAlign w:val="center"/>
          </w:tcPr>
          <w:p w14:paraId="440CF737">
            <w:pPr>
              <w:jc w:val="right"/>
              <w:rPr>
                <w:rFonts w:hint="default" w:ascii="宋体" w:hAnsi="宋体"/>
                <w:b/>
                <w:sz w:val="18"/>
                <w:szCs w:val="18"/>
              </w:rPr>
            </w:pPr>
            <w:r>
              <w:rPr>
                <w:rFonts w:hint="eastAsia" w:ascii="宋体" w:hAnsi="宋体" w:eastAsia="宋体" w:cs="宋体"/>
                <w:sz w:val="15"/>
                <w:szCs w:val="15"/>
              </w:rPr>
              <w:t>13.30</w:t>
            </w:r>
          </w:p>
        </w:tc>
        <w:tc>
          <w:tcPr>
            <w:tcW w:w="925" w:type="dxa"/>
            <w:shd w:val="clear" w:color="auto" w:fill="auto"/>
            <w:vAlign w:val="center"/>
          </w:tcPr>
          <w:p w14:paraId="7961E606">
            <w:pPr>
              <w:jc w:val="right"/>
              <w:rPr>
                <w:rFonts w:hint="default" w:ascii="宋体" w:hAnsi="宋体"/>
                <w:b/>
                <w:sz w:val="18"/>
                <w:szCs w:val="18"/>
              </w:rPr>
            </w:pPr>
            <w:r>
              <w:rPr>
                <w:rFonts w:hint="eastAsia" w:ascii="宋体" w:hAnsi="宋体" w:eastAsia="宋体" w:cs="宋体"/>
                <w:sz w:val="15"/>
                <w:szCs w:val="15"/>
              </w:rPr>
              <w:t>13.30</w:t>
            </w:r>
          </w:p>
        </w:tc>
        <w:tc>
          <w:tcPr>
            <w:tcW w:w="924" w:type="dxa"/>
            <w:shd w:val="clear" w:color="auto" w:fill="auto"/>
            <w:vAlign w:val="center"/>
          </w:tcPr>
          <w:p w14:paraId="29504DD4">
            <w:pPr>
              <w:jc w:val="right"/>
              <w:rPr>
                <w:rFonts w:hint="default" w:ascii="宋体" w:hAnsi="宋体"/>
                <w:b/>
                <w:sz w:val="15"/>
                <w:szCs w:val="15"/>
              </w:rPr>
            </w:pPr>
          </w:p>
        </w:tc>
        <w:tc>
          <w:tcPr>
            <w:tcW w:w="924" w:type="dxa"/>
            <w:shd w:val="clear" w:color="auto" w:fill="auto"/>
            <w:vAlign w:val="center"/>
          </w:tcPr>
          <w:p w14:paraId="5C640149">
            <w:pPr>
              <w:jc w:val="right"/>
              <w:rPr>
                <w:rFonts w:hint="default" w:ascii="宋体" w:hAnsi="宋体"/>
                <w:b/>
                <w:sz w:val="18"/>
                <w:szCs w:val="18"/>
              </w:rPr>
            </w:pPr>
          </w:p>
        </w:tc>
        <w:tc>
          <w:tcPr>
            <w:tcW w:w="924" w:type="dxa"/>
            <w:shd w:val="clear" w:color="auto" w:fill="auto"/>
            <w:vAlign w:val="center"/>
          </w:tcPr>
          <w:p w14:paraId="733FF764">
            <w:pPr>
              <w:jc w:val="right"/>
              <w:rPr>
                <w:rFonts w:hint="default" w:ascii="宋体" w:hAnsi="宋体"/>
                <w:b/>
                <w:sz w:val="18"/>
                <w:szCs w:val="18"/>
              </w:rPr>
            </w:pPr>
          </w:p>
        </w:tc>
        <w:tc>
          <w:tcPr>
            <w:tcW w:w="924" w:type="dxa"/>
            <w:shd w:val="clear" w:color="auto" w:fill="auto"/>
            <w:vAlign w:val="center"/>
          </w:tcPr>
          <w:p w14:paraId="17D6C3C9">
            <w:pPr>
              <w:jc w:val="right"/>
              <w:rPr>
                <w:rFonts w:hint="default" w:ascii="宋体" w:hAnsi="宋体"/>
                <w:b/>
                <w:sz w:val="18"/>
                <w:szCs w:val="18"/>
              </w:rPr>
            </w:pPr>
          </w:p>
        </w:tc>
        <w:tc>
          <w:tcPr>
            <w:tcW w:w="671" w:type="dxa"/>
            <w:shd w:val="clear" w:color="auto" w:fill="auto"/>
            <w:vAlign w:val="center"/>
          </w:tcPr>
          <w:p w14:paraId="28317D62">
            <w:pPr>
              <w:jc w:val="right"/>
              <w:rPr>
                <w:rFonts w:hint="default" w:ascii="宋体" w:hAnsi="宋体"/>
                <w:b/>
                <w:sz w:val="18"/>
                <w:szCs w:val="18"/>
              </w:rPr>
            </w:pPr>
          </w:p>
        </w:tc>
        <w:tc>
          <w:tcPr>
            <w:tcW w:w="900" w:type="dxa"/>
            <w:shd w:val="clear" w:color="auto" w:fill="auto"/>
            <w:vAlign w:val="center"/>
          </w:tcPr>
          <w:p w14:paraId="7F08B6A9">
            <w:pPr>
              <w:jc w:val="right"/>
              <w:rPr>
                <w:rFonts w:hint="default" w:ascii="宋体" w:hAnsi="宋体"/>
                <w:b/>
                <w:sz w:val="18"/>
                <w:szCs w:val="18"/>
              </w:rPr>
            </w:pPr>
          </w:p>
        </w:tc>
        <w:tc>
          <w:tcPr>
            <w:tcW w:w="900" w:type="dxa"/>
            <w:shd w:val="clear" w:color="auto" w:fill="auto"/>
            <w:vAlign w:val="center"/>
          </w:tcPr>
          <w:p w14:paraId="047DDF98">
            <w:pPr>
              <w:jc w:val="right"/>
              <w:rPr>
                <w:rFonts w:hint="default" w:ascii="宋体" w:hAnsi="宋体"/>
                <w:b/>
                <w:sz w:val="18"/>
                <w:szCs w:val="18"/>
              </w:rPr>
            </w:pPr>
          </w:p>
        </w:tc>
        <w:tc>
          <w:tcPr>
            <w:tcW w:w="900" w:type="dxa"/>
            <w:shd w:val="clear" w:color="auto" w:fill="auto"/>
            <w:vAlign w:val="center"/>
          </w:tcPr>
          <w:p w14:paraId="3A6BC4E3">
            <w:pPr>
              <w:jc w:val="right"/>
              <w:rPr>
                <w:rFonts w:hint="eastAsia" w:ascii="宋体" w:hAnsi="宋体"/>
                <w:b/>
                <w:color w:val="000000"/>
                <w:sz w:val="18"/>
                <w:szCs w:val="18"/>
              </w:rPr>
            </w:pPr>
          </w:p>
        </w:tc>
        <w:tc>
          <w:tcPr>
            <w:tcW w:w="900" w:type="dxa"/>
            <w:shd w:val="clear" w:color="auto" w:fill="auto"/>
            <w:vAlign w:val="center"/>
          </w:tcPr>
          <w:p w14:paraId="466BBEE8">
            <w:pPr>
              <w:jc w:val="right"/>
              <w:rPr>
                <w:rFonts w:hint="eastAsia" w:ascii="宋体" w:hAnsi="宋体"/>
                <w:b/>
                <w:color w:val="000000"/>
                <w:sz w:val="18"/>
                <w:szCs w:val="18"/>
              </w:rPr>
            </w:pPr>
          </w:p>
        </w:tc>
      </w:tr>
      <w:tr w14:paraId="0E943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102DF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B2C40B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2512943">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903DA8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E97654A">
            <w:pPr>
              <w:jc w:val="right"/>
              <w:rPr>
                <w:rFonts w:hint="default" w:ascii="宋体" w:hAnsi="宋体"/>
                <w:b/>
                <w:sz w:val="18"/>
                <w:szCs w:val="18"/>
              </w:rPr>
            </w:pPr>
            <w:r>
              <w:rPr>
                <w:rFonts w:hint="eastAsia" w:ascii="宋体" w:hAnsi="宋体" w:eastAsia="宋体" w:cs="宋体"/>
                <w:sz w:val="15"/>
                <w:szCs w:val="15"/>
              </w:rPr>
              <w:t>4.28</w:t>
            </w:r>
          </w:p>
        </w:tc>
        <w:tc>
          <w:tcPr>
            <w:tcW w:w="1048" w:type="dxa"/>
            <w:shd w:val="clear" w:color="auto" w:fill="auto"/>
            <w:vAlign w:val="center"/>
          </w:tcPr>
          <w:p w14:paraId="35212271">
            <w:pPr>
              <w:jc w:val="right"/>
              <w:rPr>
                <w:rFonts w:hint="default" w:ascii="宋体" w:hAnsi="宋体"/>
                <w:b/>
                <w:sz w:val="18"/>
                <w:szCs w:val="18"/>
              </w:rPr>
            </w:pPr>
            <w:r>
              <w:rPr>
                <w:rFonts w:hint="eastAsia" w:ascii="宋体" w:hAnsi="宋体" w:eastAsia="宋体" w:cs="宋体"/>
                <w:sz w:val="15"/>
                <w:szCs w:val="15"/>
              </w:rPr>
              <w:t>4.28</w:t>
            </w:r>
          </w:p>
        </w:tc>
        <w:tc>
          <w:tcPr>
            <w:tcW w:w="925" w:type="dxa"/>
            <w:shd w:val="clear" w:color="auto" w:fill="auto"/>
            <w:vAlign w:val="center"/>
          </w:tcPr>
          <w:p w14:paraId="13E8FCD1">
            <w:pPr>
              <w:jc w:val="right"/>
              <w:rPr>
                <w:rFonts w:hint="default" w:ascii="宋体" w:hAnsi="宋体"/>
                <w:b/>
                <w:sz w:val="18"/>
                <w:szCs w:val="18"/>
              </w:rPr>
            </w:pPr>
            <w:r>
              <w:rPr>
                <w:rFonts w:hint="eastAsia" w:ascii="宋体" w:hAnsi="宋体" w:eastAsia="宋体" w:cs="宋体"/>
                <w:sz w:val="15"/>
                <w:szCs w:val="15"/>
              </w:rPr>
              <w:t>4.28</w:t>
            </w:r>
          </w:p>
        </w:tc>
        <w:tc>
          <w:tcPr>
            <w:tcW w:w="924" w:type="dxa"/>
            <w:shd w:val="clear" w:color="auto" w:fill="auto"/>
            <w:vAlign w:val="center"/>
          </w:tcPr>
          <w:p w14:paraId="2EA21B24">
            <w:pPr>
              <w:jc w:val="right"/>
              <w:rPr>
                <w:rFonts w:hint="default" w:ascii="宋体" w:hAnsi="宋体"/>
                <w:b/>
                <w:sz w:val="15"/>
                <w:szCs w:val="15"/>
              </w:rPr>
            </w:pPr>
          </w:p>
        </w:tc>
        <w:tc>
          <w:tcPr>
            <w:tcW w:w="924" w:type="dxa"/>
            <w:shd w:val="clear" w:color="auto" w:fill="auto"/>
            <w:vAlign w:val="center"/>
          </w:tcPr>
          <w:p w14:paraId="355802BD">
            <w:pPr>
              <w:jc w:val="right"/>
              <w:rPr>
                <w:rFonts w:hint="default" w:ascii="宋体" w:hAnsi="宋体"/>
                <w:b/>
                <w:sz w:val="18"/>
                <w:szCs w:val="18"/>
              </w:rPr>
            </w:pPr>
          </w:p>
        </w:tc>
        <w:tc>
          <w:tcPr>
            <w:tcW w:w="924" w:type="dxa"/>
            <w:shd w:val="clear" w:color="auto" w:fill="auto"/>
            <w:vAlign w:val="center"/>
          </w:tcPr>
          <w:p w14:paraId="215258A6">
            <w:pPr>
              <w:jc w:val="right"/>
              <w:rPr>
                <w:rFonts w:hint="default" w:ascii="宋体" w:hAnsi="宋体"/>
                <w:b/>
                <w:sz w:val="18"/>
                <w:szCs w:val="18"/>
              </w:rPr>
            </w:pPr>
          </w:p>
        </w:tc>
        <w:tc>
          <w:tcPr>
            <w:tcW w:w="924" w:type="dxa"/>
            <w:shd w:val="clear" w:color="auto" w:fill="auto"/>
            <w:vAlign w:val="center"/>
          </w:tcPr>
          <w:p w14:paraId="1E5B9496">
            <w:pPr>
              <w:jc w:val="right"/>
              <w:rPr>
                <w:rFonts w:hint="default" w:ascii="宋体" w:hAnsi="宋体"/>
                <w:b/>
                <w:sz w:val="18"/>
                <w:szCs w:val="18"/>
              </w:rPr>
            </w:pPr>
          </w:p>
        </w:tc>
        <w:tc>
          <w:tcPr>
            <w:tcW w:w="671" w:type="dxa"/>
            <w:shd w:val="clear" w:color="auto" w:fill="auto"/>
            <w:vAlign w:val="center"/>
          </w:tcPr>
          <w:p w14:paraId="589C0EDC">
            <w:pPr>
              <w:jc w:val="right"/>
              <w:rPr>
                <w:rFonts w:hint="default" w:ascii="宋体" w:hAnsi="宋体"/>
                <w:b/>
                <w:sz w:val="18"/>
                <w:szCs w:val="18"/>
              </w:rPr>
            </w:pPr>
          </w:p>
        </w:tc>
        <w:tc>
          <w:tcPr>
            <w:tcW w:w="900" w:type="dxa"/>
            <w:shd w:val="clear" w:color="auto" w:fill="auto"/>
            <w:vAlign w:val="center"/>
          </w:tcPr>
          <w:p w14:paraId="5D6A5C0D">
            <w:pPr>
              <w:jc w:val="right"/>
              <w:rPr>
                <w:rFonts w:hint="default" w:ascii="宋体" w:hAnsi="宋体"/>
                <w:b/>
                <w:sz w:val="18"/>
                <w:szCs w:val="18"/>
              </w:rPr>
            </w:pPr>
          </w:p>
        </w:tc>
        <w:tc>
          <w:tcPr>
            <w:tcW w:w="900" w:type="dxa"/>
            <w:shd w:val="clear" w:color="auto" w:fill="auto"/>
            <w:vAlign w:val="center"/>
          </w:tcPr>
          <w:p w14:paraId="3099AD10">
            <w:pPr>
              <w:jc w:val="right"/>
              <w:rPr>
                <w:rFonts w:hint="default" w:ascii="宋体" w:hAnsi="宋体"/>
                <w:b/>
                <w:sz w:val="18"/>
                <w:szCs w:val="18"/>
              </w:rPr>
            </w:pPr>
          </w:p>
        </w:tc>
        <w:tc>
          <w:tcPr>
            <w:tcW w:w="900" w:type="dxa"/>
            <w:shd w:val="clear" w:color="auto" w:fill="auto"/>
            <w:vAlign w:val="center"/>
          </w:tcPr>
          <w:p w14:paraId="048C9AF3">
            <w:pPr>
              <w:jc w:val="right"/>
              <w:rPr>
                <w:rFonts w:hint="eastAsia" w:ascii="宋体" w:hAnsi="宋体"/>
                <w:b/>
                <w:color w:val="000000"/>
                <w:sz w:val="18"/>
                <w:szCs w:val="18"/>
              </w:rPr>
            </w:pPr>
          </w:p>
        </w:tc>
        <w:tc>
          <w:tcPr>
            <w:tcW w:w="900" w:type="dxa"/>
            <w:shd w:val="clear" w:color="auto" w:fill="auto"/>
            <w:vAlign w:val="center"/>
          </w:tcPr>
          <w:p w14:paraId="0FA384E8">
            <w:pPr>
              <w:jc w:val="right"/>
              <w:rPr>
                <w:rFonts w:hint="eastAsia" w:ascii="宋体" w:hAnsi="宋体"/>
                <w:b/>
                <w:color w:val="000000"/>
                <w:sz w:val="18"/>
                <w:szCs w:val="18"/>
              </w:rPr>
            </w:pPr>
          </w:p>
        </w:tc>
      </w:tr>
      <w:tr w14:paraId="1DE0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6C495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F1701AB">
            <w:pPr>
              <w:jc w:val="center"/>
              <w:rPr>
                <w:rFonts w:hint="default" w:ascii="宋体" w:hAnsi="宋体"/>
                <w:b/>
                <w:sz w:val="18"/>
                <w:szCs w:val="18"/>
              </w:rPr>
            </w:pPr>
          </w:p>
        </w:tc>
        <w:tc>
          <w:tcPr>
            <w:tcW w:w="243" w:type="dxa"/>
            <w:shd w:val="clear" w:color="auto" w:fill="auto"/>
            <w:vAlign w:val="center"/>
          </w:tcPr>
          <w:p w14:paraId="296356E7">
            <w:pPr>
              <w:jc w:val="center"/>
              <w:rPr>
                <w:rFonts w:hint="default" w:ascii="宋体" w:hAnsi="宋体"/>
                <w:b/>
                <w:sz w:val="18"/>
                <w:szCs w:val="18"/>
              </w:rPr>
            </w:pPr>
          </w:p>
        </w:tc>
        <w:tc>
          <w:tcPr>
            <w:tcW w:w="2500" w:type="dxa"/>
            <w:shd w:val="clear" w:color="auto" w:fill="auto"/>
            <w:vAlign w:val="center"/>
          </w:tcPr>
          <w:p w14:paraId="51A720E3">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77135B2">
            <w:pPr>
              <w:jc w:val="right"/>
              <w:rPr>
                <w:rFonts w:hint="default" w:ascii="宋体" w:hAnsi="宋体"/>
                <w:b/>
                <w:sz w:val="18"/>
                <w:szCs w:val="18"/>
              </w:rPr>
            </w:pPr>
            <w:r>
              <w:rPr>
                <w:rFonts w:hint="eastAsia" w:ascii="宋体" w:hAnsi="宋体" w:eastAsia="宋体" w:cs="宋体"/>
                <w:sz w:val="15"/>
                <w:szCs w:val="15"/>
              </w:rPr>
              <w:t>6.63</w:t>
            </w:r>
          </w:p>
        </w:tc>
        <w:tc>
          <w:tcPr>
            <w:tcW w:w="1048" w:type="dxa"/>
            <w:shd w:val="clear" w:color="auto" w:fill="auto"/>
            <w:vAlign w:val="center"/>
          </w:tcPr>
          <w:p w14:paraId="5BD40F1D">
            <w:pPr>
              <w:jc w:val="right"/>
              <w:rPr>
                <w:rFonts w:hint="default" w:ascii="宋体" w:hAnsi="宋体"/>
                <w:b/>
                <w:sz w:val="18"/>
                <w:szCs w:val="18"/>
              </w:rPr>
            </w:pPr>
            <w:r>
              <w:rPr>
                <w:rFonts w:hint="eastAsia" w:ascii="宋体" w:hAnsi="宋体" w:eastAsia="宋体" w:cs="宋体"/>
                <w:sz w:val="15"/>
                <w:szCs w:val="15"/>
              </w:rPr>
              <w:t>6.63</w:t>
            </w:r>
          </w:p>
        </w:tc>
        <w:tc>
          <w:tcPr>
            <w:tcW w:w="925" w:type="dxa"/>
            <w:shd w:val="clear" w:color="auto" w:fill="auto"/>
            <w:vAlign w:val="center"/>
          </w:tcPr>
          <w:p w14:paraId="70271855">
            <w:pPr>
              <w:jc w:val="right"/>
              <w:rPr>
                <w:rFonts w:hint="default" w:ascii="宋体" w:hAnsi="宋体"/>
                <w:b/>
                <w:sz w:val="18"/>
                <w:szCs w:val="18"/>
              </w:rPr>
            </w:pPr>
            <w:r>
              <w:rPr>
                <w:rFonts w:hint="eastAsia" w:ascii="宋体" w:hAnsi="宋体" w:eastAsia="宋体" w:cs="宋体"/>
                <w:sz w:val="15"/>
                <w:szCs w:val="15"/>
              </w:rPr>
              <w:t>6.63</w:t>
            </w:r>
          </w:p>
        </w:tc>
        <w:tc>
          <w:tcPr>
            <w:tcW w:w="924" w:type="dxa"/>
            <w:shd w:val="clear" w:color="auto" w:fill="auto"/>
            <w:vAlign w:val="center"/>
          </w:tcPr>
          <w:p w14:paraId="7A27C1C6">
            <w:pPr>
              <w:jc w:val="right"/>
              <w:rPr>
                <w:rFonts w:hint="default" w:ascii="宋体" w:hAnsi="宋体"/>
                <w:b/>
                <w:sz w:val="15"/>
                <w:szCs w:val="15"/>
              </w:rPr>
            </w:pPr>
          </w:p>
        </w:tc>
        <w:tc>
          <w:tcPr>
            <w:tcW w:w="924" w:type="dxa"/>
            <w:shd w:val="clear" w:color="auto" w:fill="auto"/>
            <w:vAlign w:val="center"/>
          </w:tcPr>
          <w:p w14:paraId="2D301112">
            <w:pPr>
              <w:jc w:val="right"/>
              <w:rPr>
                <w:rFonts w:hint="default" w:ascii="宋体" w:hAnsi="宋体"/>
                <w:b/>
                <w:sz w:val="18"/>
                <w:szCs w:val="18"/>
              </w:rPr>
            </w:pPr>
          </w:p>
        </w:tc>
        <w:tc>
          <w:tcPr>
            <w:tcW w:w="924" w:type="dxa"/>
            <w:shd w:val="clear" w:color="auto" w:fill="auto"/>
            <w:vAlign w:val="center"/>
          </w:tcPr>
          <w:p w14:paraId="7A6B06B2">
            <w:pPr>
              <w:jc w:val="right"/>
              <w:rPr>
                <w:rFonts w:hint="default" w:ascii="宋体" w:hAnsi="宋体"/>
                <w:b/>
                <w:sz w:val="18"/>
                <w:szCs w:val="18"/>
              </w:rPr>
            </w:pPr>
          </w:p>
        </w:tc>
        <w:tc>
          <w:tcPr>
            <w:tcW w:w="924" w:type="dxa"/>
            <w:shd w:val="clear" w:color="auto" w:fill="auto"/>
            <w:vAlign w:val="center"/>
          </w:tcPr>
          <w:p w14:paraId="2AD92BF7">
            <w:pPr>
              <w:jc w:val="right"/>
              <w:rPr>
                <w:rFonts w:hint="default" w:ascii="宋体" w:hAnsi="宋体"/>
                <w:b/>
                <w:sz w:val="18"/>
                <w:szCs w:val="18"/>
              </w:rPr>
            </w:pPr>
          </w:p>
        </w:tc>
        <w:tc>
          <w:tcPr>
            <w:tcW w:w="671" w:type="dxa"/>
            <w:shd w:val="clear" w:color="auto" w:fill="auto"/>
            <w:vAlign w:val="center"/>
          </w:tcPr>
          <w:p w14:paraId="129A9193">
            <w:pPr>
              <w:jc w:val="right"/>
              <w:rPr>
                <w:rFonts w:hint="default" w:ascii="宋体" w:hAnsi="宋体"/>
                <w:b/>
                <w:sz w:val="18"/>
                <w:szCs w:val="18"/>
              </w:rPr>
            </w:pPr>
          </w:p>
        </w:tc>
        <w:tc>
          <w:tcPr>
            <w:tcW w:w="900" w:type="dxa"/>
            <w:shd w:val="clear" w:color="auto" w:fill="auto"/>
            <w:vAlign w:val="center"/>
          </w:tcPr>
          <w:p w14:paraId="6C0A67FD">
            <w:pPr>
              <w:jc w:val="right"/>
              <w:rPr>
                <w:rFonts w:hint="default" w:ascii="宋体" w:hAnsi="宋体"/>
                <w:b/>
                <w:sz w:val="18"/>
                <w:szCs w:val="18"/>
              </w:rPr>
            </w:pPr>
          </w:p>
        </w:tc>
        <w:tc>
          <w:tcPr>
            <w:tcW w:w="900" w:type="dxa"/>
            <w:shd w:val="clear" w:color="auto" w:fill="auto"/>
            <w:vAlign w:val="center"/>
          </w:tcPr>
          <w:p w14:paraId="1CE036CA">
            <w:pPr>
              <w:jc w:val="right"/>
              <w:rPr>
                <w:rFonts w:hint="default" w:ascii="宋体" w:hAnsi="宋体"/>
                <w:b/>
                <w:sz w:val="18"/>
                <w:szCs w:val="18"/>
              </w:rPr>
            </w:pPr>
          </w:p>
        </w:tc>
        <w:tc>
          <w:tcPr>
            <w:tcW w:w="900" w:type="dxa"/>
            <w:shd w:val="clear" w:color="auto" w:fill="auto"/>
            <w:vAlign w:val="center"/>
          </w:tcPr>
          <w:p w14:paraId="47B5905B">
            <w:pPr>
              <w:jc w:val="right"/>
              <w:rPr>
                <w:rFonts w:hint="eastAsia" w:ascii="宋体" w:hAnsi="宋体"/>
                <w:b/>
                <w:color w:val="000000"/>
                <w:sz w:val="18"/>
                <w:szCs w:val="18"/>
              </w:rPr>
            </w:pPr>
          </w:p>
        </w:tc>
        <w:tc>
          <w:tcPr>
            <w:tcW w:w="900" w:type="dxa"/>
            <w:shd w:val="clear" w:color="auto" w:fill="auto"/>
            <w:vAlign w:val="center"/>
          </w:tcPr>
          <w:p w14:paraId="07A26035">
            <w:pPr>
              <w:jc w:val="right"/>
              <w:rPr>
                <w:rFonts w:hint="eastAsia" w:ascii="宋体" w:hAnsi="宋体"/>
                <w:b/>
                <w:color w:val="000000"/>
                <w:sz w:val="18"/>
                <w:szCs w:val="18"/>
              </w:rPr>
            </w:pPr>
          </w:p>
        </w:tc>
      </w:tr>
      <w:tr w14:paraId="05E0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C470C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35C547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520619">
            <w:pPr>
              <w:jc w:val="center"/>
              <w:rPr>
                <w:rFonts w:hint="default" w:ascii="宋体" w:hAnsi="宋体"/>
                <w:b/>
                <w:sz w:val="18"/>
                <w:szCs w:val="18"/>
              </w:rPr>
            </w:pPr>
          </w:p>
        </w:tc>
        <w:tc>
          <w:tcPr>
            <w:tcW w:w="2500" w:type="dxa"/>
            <w:shd w:val="clear" w:color="auto" w:fill="auto"/>
            <w:vAlign w:val="center"/>
          </w:tcPr>
          <w:p w14:paraId="3582421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B29CB87">
            <w:pPr>
              <w:jc w:val="right"/>
              <w:rPr>
                <w:rFonts w:hint="default" w:ascii="宋体" w:hAnsi="宋体"/>
                <w:b/>
                <w:sz w:val="18"/>
                <w:szCs w:val="18"/>
              </w:rPr>
            </w:pPr>
            <w:r>
              <w:rPr>
                <w:rFonts w:hint="eastAsia" w:ascii="宋体" w:hAnsi="宋体" w:eastAsia="宋体" w:cs="宋体"/>
                <w:sz w:val="15"/>
                <w:szCs w:val="15"/>
              </w:rPr>
              <w:t>6.63</w:t>
            </w:r>
          </w:p>
        </w:tc>
        <w:tc>
          <w:tcPr>
            <w:tcW w:w="1048" w:type="dxa"/>
            <w:shd w:val="clear" w:color="auto" w:fill="auto"/>
            <w:vAlign w:val="center"/>
          </w:tcPr>
          <w:p w14:paraId="3C3F2DB9">
            <w:pPr>
              <w:jc w:val="right"/>
              <w:rPr>
                <w:rFonts w:hint="default" w:ascii="宋体" w:hAnsi="宋体"/>
                <w:b/>
                <w:sz w:val="18"/>
                <w:szCs w:val="18"/>
              </w:rPr>
            </w:pPr>
            <w:r>
              <w:rPr>
                <w:rFonts w:hint="eastAsia" w:ascii="宋体" w:hAnsi="宋体" w:eastAsia="宋体" w:cs="宋体"/>
                <w:sz w:val="15"/>
                <w:szCs w:val="15"/>
              </w:rPr>
              <w:t>6.63</w:t>
            </w:r>
          </w:p>
        </w:tc>
        <w:tc>
          <w:tcPr>
            <w:tcW w:w="925" w:type="dxa"/>
            <w:shd w:val="clear" w:color="auto" w:fill="auto"/>
            <w:vAlign w:val="center"/>
          </w:tcPr>
          <w:p w14:paraId="745C5533">
            <w:pPr>
              <w:jc w:val="right"/>
              <w:rPr>
                <w:rFonts w:hint="default" w:ascii="宋体" w:hAnsi="宋体"/>
                <w:b/>
                <w:sz w:val="18"/>
                <w:szCs w:val="18"/>
              </w:rPr>
            </w:pPr>
            <w:r>
              <w:rPr>
                <w:rFonts w:hint="eastAsia" w:ascii="宋体" w:hAnsi="宋体" w:eastAsia="宋体" w:cs="宋体"/>
                <w:sz w:val="15"/>
                <w:szCs w:val="15"/>
              </w:rPr>
              <w:t>6.63</w:t>
            </w:r>
          </w:p>
        </w:tc>
        <w:tc>
          <w:tcPr>
            <w:tcW w:w="924" w:type="dxa"/>
            <w:shd w:val="clear" w:color="auto" w:fill="auto"/>
            <w:vAlign w:val="center"/>
          </w:tcPr>
          <w:p w14:paraId="7969419F">
            <w:pPr>
              <w:jc w:val="right"/>
              <w:rPr>
                <w:rFonts w:hint="default" w:ascii="宋体" w:hAnsi="宋体"/>
                <w:b/>
                <w:sz w:val="15"/>
                <w:szCs w:val="15"/>
              </w:rPr>
            </w:pPr>
          </w:p>
        </w:tc>
        <w:tc>
          <w:tcPr>
            <w:tcW w:w="924" w:type="dxa"/>
            <w:shd w:val="clear" w:color="auto" w:fill="auto"/>
            <w:vAlign w:val="center"/>
          </w:tcPr>
          <w:p w14:paraId="501899E0">
            <w:pPr>
              <w:jc w:val="right"/>
              <w:rPr>
                <w:rFonts w:hint="default" w:ascii="宋体" w:hAnsi="宋体"/>
                <w:b/>
                <w:sz w:val="18"/>
                <w:szCs w:val="18"/>
              </w:rPr>
            </w:pPr>
          </w:p>
        </w:tc>
        <w:tc>
          <w:tcPr>
            <w:tcW w:w="924" w:type="dxa"/>
            <w:shd w:val="clear" w:color="auto" w:fill="auto"/>
            <w:vAlign w:val="center"/>
          </w:tcPr>
          <w:p w14:paraId="1825972E">
            <w:pPr>
              <w:jc w:val="right"/>
              <w:rPr>
                <w:rFonts w:hint="default" w:ascii="宋体" w:hAnsi="宋体"/>
                <w:b/>
                <w:sz w:val="18"/>
                <w:szCs w:val="18"/>
              </w:rPr>
            </w:pPr>
          </w:p>
        </w:tc>
        <w:tc>
          <w:tcPr>
            <w:tcW w:w="924" w:type="dxa"/>
            <w:shd w:val="clear" w:color="auto" w:fill="auto"/>
            <w:vAlign w:val="center"/>
          </w:tcPr>
          <w:p w14:paraId="57776AD9">
            <w:pPr>
              <w:jc w:val="right"/>
              <w:rPr>
                <w:rFonts w:hint="default" w:ascii="宋体" w:hAnsi="宋体"/>
                <w:b/>
                <w:sz w:val="18"/>
                <w:szCs w:val="18"/>
              </w:rPr>
            </w:pPr>
          </w:p>
        </w:tc>
        <w:tc>
          <w:tcPr>
            <w:tcW w:w="671" w:type="dxa"/>
            <w:shd w:val="clear" w:color="auto" w:fill="auto"/>
            <w:vAlign w:val="center"/>
          </w:tcPr>
          <w:p w14:paraId="1E4F9615">
            <w:pPr>
              <w:jc w:val="right"/>
              <w:rPr>
                <w:rFonts w:hint="default" w:ascii="宋体" w:hAnsi="宋体"/>
                <w:b/>
                <w:sz w:val="18"/>
                <w:szCs w:val="18"/>
              </w:rPr>
            </w:pPr>
          </w:p>
        </w:tc>
        <w:tc>
          <w:tcPr>
            <w:tcW w:w="900" w:type="dxa"/>
            <w:shd w:val="clear" w:color="auto" w:fill="auto"/>
            <w:vAlign w:val="center"/>
          </w:tcPr>
          <w:p w14:paraId="17709153">
            <w:pPr>
              <w:jc w:val="right"/>
              <w:rPr>
                <w:rFonts w:hint="default" w:ascii="宋体" w:hAnsi="宋体"/>
                <w:b/>
                <w:sz w:val="18"/>
                <w:szCs w:val="18"/>
              </w:rPr>
            </w:pPr>
          </w:p>
        </w:tc>
        <w:tc>
          <w:tcPr>
            <w:tcW w:w="900" w:type="dxa"/>
            <w:shd w:val="clear" w:color="auto" w:fill="auto"/>
            <w:vAlign w:val="center"/>
          </w:tcPr>
          <w:p w14:paraId="29246EF8">
            <w:pPr>
              <w:jc w:val="right"/>
              <w:rPr>
                <w:rFonts w:hint="default" w:ascii="宋体" w:hAnsi="宋体"/>
                <w:b/>
                <w:sz w:val="18"/>
                <w:szCs w:val="18"/>
              </w:rPr>
            </w:pPr>
          </w:p>
        </w:tc>
        <w:tc>
          <w:tcPr>
            <w:tcW w:w="900" w:type="dxa"/>
            <w:shd w:val="clear" w:color="auto" w:fill="auto"/>
            <w:vAlign w:val="center"/>
          </w:tcPr>
          <w:p w14:paraId="5E91AC5C">
            <w:pPr>
              <w:jc w:val="right"/>
              <w:rPr>
                <w:rFonts w:hint="eastAsia" w:ascii="宋体" w:hAnsi="宋体"/>
                <w:b/>
                <w:color w:val="000000"/>
                <w:sz w:val="18"/>
                <w:szCs w:val="18"/>
              </w:rPr>
            </w:pPr>
          </w:p>
        </w:tc>
        <w:tc>
          <w:tcPr>
            <w:tcW w:w="900" w:type="dxa"/>
            <w:shd w:val="clear" w:color="auto" w:fill="auto"/>
            <w:vAlign w:val="center"/>
          </w:tcPr>
          <w:p w14:paraId="314B68D1">
            <w:pPr>
              <w:jc w:val="right"/>
              <w:rPr>
                <w:rFonts w:hint="eastAsia" w:ascii="宋体" w:hAnsi="宋体"/>
                <w:b/>
                <w:color w:val="000000"/>
                <w:sz w:val="18"/>
                <w:szCs w:val="18"/>
              </w:rPr>
            </w:pPr>
          </w:p>
        </w:tc>
      </w:tr>
      <w:tr w14:paraId="4305F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5D79F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E072C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7B74AF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5564AD6">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2308C53C">
            <w:pPr>
              <w:jc w:val="right"/>
              <w:rPr>
                <w:rFonts w:hint="default" w:ascii="宋体" w:hAnsi="宋体"/>
                <w:b/>
                <w:sz w:val="18"/>
                <w:szCs w:val="18"/>
              </w:rPr>
            </w:pPr>
            <w:r>
              <w:rPr>
                <w:rFonts w:hint="eastAsia" w:ascii="宋体" w:hAnsi="宋体" w:eastAsia="宋体" w:cs="宋体"/>
                <w:sz w:val="15"/>
                <w:szCs w:val="15"/>
              </w:rPr>
              <w:t>5.77</w:t>
            </w:r>
          </w:p>
        </w:tc>
        <w:tc>
          <w:tcPr>
            <w:tcW w:w="1048" w:type="dxa"/>
            <w:shd w:val="clear" w:color="auto" w:fill="auto"/>
            <w:vAlign w:val="center"/>
          </w:tcPr>
          <w:p w14:paraId="36C1DB3A">
            <w:pPr>
              <w:jc w:val="right"/>
              <w:rPr>
                <w:rFonts w:hint="default" w:ascii="宋体" w:hAnsi="宋体"/>
                <w:b/>
                <w:sz w:val="18"/>
                <w:szCs w:val="18"/>
              </w:rPr>
            </w:pPr>
            <w:r>
              <w:rPr>
                <w:rFonts w:hint="eastAsia" w:ascii="宋体" w:hAnsi="宋体" w:eastAsia="宋体" w:cs="宋体"/>
                <w:sz w:val="15"/>
                <w:szCs w:val="15"/>
              </w:rPr>
              <w:t>5.77</w:t>
            </w:r>
          </w:p>
        </w:tc>
        <w:tc>
          <w:tcPr>
            <w:tcW w:w="925" w:type="dxa"/>
            <w:shd w:val="clear" w:color="auto" w:fill="auto"/>
            <w:vAlign w:val="center"/>
          </w:tcPr>
          <w:p w14:paraId="23EAA276">
            <w:pPr>
              <w:jc w:val="right"/>
              <w:rPr>
                <w:rFonts w:hint="default" w:ascii="宋体" w:hAnsi="宋体"/>
                <w:b/>
                <w:sz w:val="18"/>
                <w:szCs w:val="18"/>
              </w:rPr>
            </w:pPr>
            <w:r>
              <w:rPr>
                <w:rFonts w:hint="eastAsia" w:ascii="宋体" w:hAnsi="宋体" w:eastAsia="宋体" w:cs="宋体"/>
                <w:sz w:val="15"/>
                <w:szCs w:val="15"/>
              </w:rPr>
              <w:t>5.77</w:t>
            </w:r>
          </w:p>
        </w:tc>
        <w:tc>
          <w:tcPr>
            <w:tcW w:w="924" w:type="dxa"/>
            <w:shd w:val="clear" w:color="auto" w:fill="auto"/>
            <w:vAlign w:val="center"/>
          </w:tcPr>
          <w:p w14:paraId="1D1A5D9A">
            <w:pPr>
              <w:jc w:val="right"/>
              <w:rPr>
                <w:rFonts w:hint="default" w:ascii="宋体" w:hAnsi="宋体"/>
                <w:b/>
                <w:sz w:val="15"/>
                <w:szCs w:val="15"/>
              </w:rPr>
            </w:pPr>
          </w:p>
        </w:tc>
        <w:tc>
          <w:tcPr>
            <w:tcW w:w="924" w:type="dxa"/>
            <w:shd w:val="clear" w:color="auto" w:fill="auto"/>
            <w:vAlign w:val="center"/>
          </w:tcPr>
          <w:p w14:paraId="01C4B2CA">
            <w:pPr>
              <w:jc w:val="right"/>
              <w:rPr>
                <w:rFonts w:hint="default" w:ascii="宋体" w:hAnsi="宋体"/>
                <w:b/>
                <w:sz w:val="18"/>
                <w:szCs w:val="18"/>
              </w:rPr>
            </w:pPr>
          </w:p>
        </w:tc>
        <w:tc>
          <w:tcPr>
            <w:tcW w:w="924" w:type="dxa"/>
            <w:shd w:val="clear" w:color="auto" w:fill="auto"/>
            <w:vAlign w:val="center"/>
          </w:tcPr>
          <w:p w14:paraId="4F0A9AEB">
            <w:pPr>
              <w:jc w:val="right"/>
              <w:rPr>
                <w:rFonts w:hint="default" w:ascii="宋体" w:hAnsi="宋体"/>
                <w:b/>
                <w:sz w:val="18"/>
                <w:szCs w:val="18"/>
              </w:rPr>
            </w:pPr>
          </w:p>
        </w:tc>
        <w:tc>
          <w:tcPr>
            <w:tcW w:w="924" w:type="dxa"/>
            <w:shd w:val="clear" w:color="auto" w:fill="auto"/>
            <w:vAlign w:val="center"/>
          </w:tcPr>
          <w:p w14:paraId="3C31CE13">
            <w:pPr>
              <w:jc w:val="right"/>
              <w:rPr>
                <w:rFonts w:hint="default" w:ascii="宋体" w:hAnsi="宋体"/>
                <w:b/>
                <w:sz w:val="18"/>
                <w:szCs w:val="18"/>
              </w:rPr>
            </w:pPr>
          </w:p>
        </w:tc>
        <w:tc>
          <w:tcPr>
            <w:tcW w:w="671" w:type="dxa"/>
            <w:shd w:val="clear" w:color="auto" w:fill="auto"/>
            <w:vAlign w:val="center"/>
          </w:tcPr>
          <w:p w14:paraId="5CC86A16">
            <w:pPr>
              <w:jc w:val="right"/>
              <w:rPr>
                <w:rFonts w:hint="default" w:ascii="宋体" w:hAnsi="宋体"/>
                <w:b/>
                <w:sz w:val="18"/>
                <w:szCs w:val="18"/>
              </w:rPr>
            </w:pPr>
          </w:p>
        </w:tc>
        <w:tc>
          <w:tcPr>
            <w:tcW w:w="900" w:type="dxa"/>
            <w:shd w:val="clear" w:color="auto" w:fill="auto"/>
            <w:vAlign w:val="center"/>
          </w:tcPr>
          <w:p w14:paraId="1B4C327B">
            <w:pPr>
              <w:jc w:val="right"/>
              <w:rPr>
                <w:rFonts w:hint="default" w:ascii="宋体" w:hAnsi="宋体"/>
                <w:b/>
                <w:sz w:val="18"/>
                <w:szCs w:val="18"/>
              </w:rPr>
            </w:pPr>
          </w:p>
        </w:tc>
        <w:tc>
          <w:tcPr>
            <w:tcW w:w="900" w:type="dxa"/>
            <w:shd w:val="clear" w:color="auto" w:fill="auto"/>
            <w:vAlign w:val="center"/>
          </w:tcPr>
          <w:p w14:paraId="627C779A">
            <w:pPr>
              <w:jc w:val="right"/>
              <w:rPr>
                <w:rFonts w:hint="default" w:ascii="宋体" w:hAnsi="宋体"/>
                <w:b/>
                <w:sz w:val="18"/>
                <w:szCs w:val="18"/>
              </w:rPr>
            </w:pPr>
          </w:p>
        </w:tc>
        <w:tc>
          <w:tcPr>
            <w:tcW w:w="900" w:type="dxa"/>
            <w:shd w:val="clear" w:color="auto" w:fill="auto"/>
            <w:vAlign w:val="center"/>
          </w:tcPr>
          <w:p w14:paraId="14E373E3">
            <w:pPr>
              <w:jc w:val="right"/>
              <w:rPr>
                <w:rFonts w:hint="eastAsia" w:ascii="宋体" w:hAnsi="宋体"/>
                <w:b/>
                <w:color w:val="000000"/>
                <w:sz w:val="18"/>
                <w:szCs w:val="18"/>
              </w:rPr>
            </w:pPr>
          </w:p>
        </w:tc>
        <w:tc>
          <w:tcPr>
            <w:tcW w:w="900" w:type="dxa"/>
            <w:shd w:val="clear" w:color="auto" w:fill="auto"/>
            <w:vAlign w:val="center"/>
          </w:tcPr>
          <w:p w14:paraId="377FAD93">
            <w:pPr>
              <w:jc w:val="right"/>
              <w:rPr>
                <w:rFonts w:hint="eastAsia" w:ascii="宋体" w:hAnsi="宋体"/>
                <w:b/>
                <w:color w:val="000000"/>
                <w:sz w:val="18"/>
                <w:szCs w:val="18"/>
              </w:rPr>
            </w:pPr>
          </w:p>
        </w:tc>
      </w:tr>
      <w:tr w14:paraId="662F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E46F0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949234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2C923E5">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90F8C51">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FA8082D">
            <w:pPr>
              <w:jc w:val="right"/>
              <w:rPr>
                <w:rFonts w:hint="default" w:ascii="宋体" w:hAnsi="宋体"/>
                <w:b/>
                <w:sz w:val="18"/>
                <w:szCs w:val="18"/>
              </w:rPr>
            </w:pPr>
            <w:r>
              <w:rPr>
                <w:rFonts w:hint="eastAsia" w:ascii="宋体" w:hAnsi="宋体" w:eastAsia="宋体" w:cs="宋体"/>
                <w:sz w:val="15"/>
                <w:szCs w:val="15"/>
              </w:rPr>
              <w:t>0.86</w:t>
            </w:r>
          </w:p>
        </w:tc>
        <w:tc>
          <w:tcPr>
            <w:tcW w:w="1048" w:type="dxa"/>
            <w:shd w:val="clear" w:color="auto" w:fill="auto"/>
            <w:vAlign w:val="center"/>
          </w:tcPr>
          <w:p w14:paraId="3735BBE3">
            <w:pPr>
              <w:jc w:val="right"/>
              <w:rPr>
                <w:rFonts w:hint="default" w:ascii="宋体" w:hAnsi="宋体"/>
                <w:b/>
                <w:sz w:val="18"/>
                <w:szCs w:val="18"/>
              </w:rPr>
            </w:pPr>
            <w:r>
              <w:rPr>
                <w:rFonts w:hint="eastAsia" w:ascii="宋体" w:hAnsi="宋体" w:eastAsia="宋体" w:cs="宋体"/>
                <w:sz w:val="15"/>
                <w:szCs w:val="15"/>
              </w:rPr>
              <w:t>0.86</w:t>
            </w:r>
          </w:p>
        </w:tc>
        <w:tc>
          <w:tcPr>
            <w:tcW w:w="925" w:type="dxa"/>
            <w:shd w:val="clear" w:color="auto" w:fill="auto"/>
            <w:vAlign w:val="center"/>
          </w:tcPr>
          <w:p w14:paraId="08FB3965">
            <w:pPr>
              <w:jc w:val="right"/>
              <w:rPr>
                <w:rFonts w:hint="default" w:ascii="宋体" w:hAnsi="宋体"/>
                <w:b/>
                <w:sz w:val="18"/>
                <w:szCs w:val="18"/>
              </w:rPr>
            </w:pPr>
            <w:r>
              <w:rPr>
                <w:rFonts w:hint="eastAsia" w:ascii="宋体" w:hAnsi="宋体" w:eastAsia="宋体" w:cs="宋体"/>
                <w:sz w:val="15"/>
                <w:szCs w:val="15"/>
              </w:rPr>
              <w:t>0.86</w:t>
            </w:r>
          </w:p>
        </w:tc>
        <w:tc>
          <w:tcPr>
            <w:tcW w:w="924" w:type="dxa"/>
            <w:shd w:val="clear" w:color="auto" w:fill="auto"/>
            <w:vAlign w:val="center"/>
          </w:tcPr>
          <w:p w14:paraId="3B256C28">
            <w:pPr>
              <w:jc w:val="right"/>
              <w:rPr>
                <w:rFonts w:hint="default" w:ascii="宋体" w:hAnsi="宋体"/>
                <w:b/>
                <w:sz w:val="15"/>
                <w:szCs w:val="15"/>
              </w:rPr>
            </w:pPr>
          </w:p>
        </w:tc>
        <w:tc>
          <w:tcPr>
            <w:tcW w:w="924" w:type="dxa"/>
            <w:shd w:val="clear" w:color="auto" w:fill="auto"/>
            <w:vAlign w:val="center"/>
          </w:tcPr>
          <w:p w14:paraId="4A71C017">
            <w:pPr>
              <w:jc w:val="right"/>
              <w:rPr>
                <w:rFonts w:hint="default" w:ascii="宋体" w:hAnsi="宋体"/>
                <w:b/>
                <w:sz w:val="18"/>
                <w:szCs w:val="18"/>
              </w:rPr>
            </w:pPr>
          </w:p>
        </w:tc>
        <w:tc>
          <w:tcPr>
            <w:tcW w:w="924" w:type="dxa"/>
            <w:shd w:val="clear" w:color="auto" w:fill="auto"/>
            <w:vAlign w:val="center"/>
          </w:tcPr>
          <w:p w14:paraId="7D6D5E62">
            <w:pPr>
              <w:jc w:val="right"/>
              <w:rPr>
                <w:rFonts w:hint="default" w:ascii="宋体" w:hAnsi="宋体"/>
                <w:b/>
                <w:sz w:val="18"/>
                <w:szCs w:val="18"/>
              </w:rPr>
            </w:pPr>
          </w:p>
        </w:tc>
        <w:tc>
          <w:tcPr>
            <w:tcW w:w="924" w:type="dxa"/>
            <w:shd w:val="clear" w:color="auto" w:fill="auto"/>
            <w:vAlign w:val="center"/>
          </w:tcPr>
          <w:p w14:paraId="2AA8F94F">
            <w:pPr>
              <w:jc w:val="right"/>
              <w:rPr>
                <w:rFonts w:hint="default" w:ascii="宋体" w:hAnsi="宋体"/>
                <w:b/>
                <w:sz w:val="18"/>
                <w:szCs w:val="18"/>
              </w:rPr>
            </w:pPr>
          </w:p>
        </w:tc>
        <w:tc>
          <w:tcPr>
            <w:tcW w:w="671" w:type="dxa"/>
            <w:shd w:val="clear" w:color="auto" w:fill="auto"/>
            <w:vAlign w:val="center"/>
          </w:tcPr>
          <w:p w14:paraId="1B8BAD5E">
            <w:pPr>
              <w:jc w:val="right"/>
              <w:rPr>
                <w:rFonts w:hint="default" w:ascii="宋体" w:hAnsi="宋体"/>
                <w:b/>
                <w:sz w:val="18"/>
                <w:szCs w:val="18"/>
              </w:rPr>
            </w:pPr>
          </w:p>
        </w:tc>
        <w:tc>
          <w:tcPr>
            <w:tcW w:w="900" w:type="dxa"/>
            <w:shd w:val="clear" w:color="auto" w:fill="auto"/>
            <w:vAlign w:val="center"/>
          </w:tcPr>
          <w:p w14:paraId="319322FA">
            <w:pPr>
              <w:jc w:val="right"/>
              <w:rPr>
                <w:rFonts w:hint="default" w:ascii="宋体" w:hAnsi="宋体"/>
                <w:b/>
                <w:sz w:val="18"/>
                <w:szCs w:val="18"/>
              </w:rPr>
            </w:pPr>
          </w:p>
        </w:tc>
        <w:tc>
          <w:tcPr>
            <w:tcW w:w="900" w:type="dxa"/>
            <w:shd w:val="clear" w:color="auto" w:fill="auto"/>
            <w:vAlign w:val="center"/>
          </w:tcPr>
          <w:p w14:paraId="23035602">
            <w:pPr>
              <w:jc w:val="right"/>
              <w:rPr>
                <w:rFonts w:hint="default" w:ascii="宋体" w:hAnsi="宋体"/>
                <w:b/>
                <w:sz w:val="18"/>
                <w:szCs w:val="18"/>
              </w:rPr>
            </w:pPr>
          </w:p>
        </w:tc>
        <w:tc>
          <w:tcPr>
            <w:tcW w:w="900" w:type="dxa"/>
            <w:shd w:val="clear" w:color="auto" w:fill="auto"/>
            <w:vAlign w:val="center"/>
          </w:tcPr>
          <w:p w14:paraId="72679160">
            <w:pPr>
              <w:jc w:val="right"/>
              <w:rPr>
                <w:rFonts w:hint="eastAsia" w:ascii="宋体" w:hAnsi="宋体"/>
                <w:b/>
                <w:color w:val="000000"/>
                <w:sz w:val="18"/>
                <w:szCs w:val="18"/>
              </w:rPr>
            </w:pPr>
          </w:p>
        </w:tc>
        <w:tc>
          <w:tcPr>
            <w:tcW w:w="900" w:type="dxa"/>
            <w:shd w:val="clear" w:color="auto" w:fill="auto"/>
            <w:vAlign w:val="center"/>
          </w:tcPr>
          <w:p w14:paraId="2818F773">
            <w:pPr>
              <w:jc w:val="right"/>
              <w:rPr>
                <w:rFonts w:hint="eastAsia" w:ascii="宋体" w:hAnsi="宋体"/>
                <w:b/>
                <w:color w:val="000000"/>
                <w:sz w:val="18"/>
                <w:szCs w:val="18"/>
              </w:rPr>
            </w:pPr>
          </w:p>
        </w:tc>
      </w:tr>
      <w:tr w14:paraId="6FD2E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BCE32B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F23B365">
            <w:pPr>
              <w:jc w:val="center"/>
              <w:rPr>
                <w:rFonts w:hint="default" w:ascii="宋体" w:hAnsi="宋体"/>
                <w:b/>
                <w:sz w:val="18"/>
                <w:szCs w:val="18"/>
              </w:rPr>
            </w:pPr>
          </w:p>
        </w:tc>
        <w:tc>
          <w:tcPr>
            <w:tcW w:w="243" w:type="dxa"/>
            <w:shd w:val="clear" w:color="auto" w:fill="auto"/>
            <w:vAlign w:val="center"/>
          </w:tcPr>
          <w:p w14:paraId="08FD01F5">
            <w:pPr>
              <w:jc w:val="center"/>
              <w:rPr>
                <w:rFonts w:hint="default" w:ascii="宋体" w:hAnsi="宋体"/>
                <w:b/>
                <w:sz w:val="18"/>
                <w:szCs w:val="18"/>
              </w:rPr>
            </w:pPr>
          </w:p>
        </w:tc>
        <w:tc>
          <w:tcPr>
            <w:tcW w:w="2500" w:type="dxa"/>
            <w:shd w:val="clear" w:color="auto" w:fill="auto"/>
            <w:vAlign w:val="center"/>
          </w:tcPr>
          <w:p w14:paraId="4704303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67AEF77">
            <w:pPr>
              <w:jc w:val="right"/>
              <w:rPr>
                <w:rFonts w:hint="default" w:ascii="宋体" w:hAnsi="宋体"/>
                <w:b/>
                <w:sz w:val="18"/>
                <w:szCs w:val="18"/>
              </w:rPr>
            </w:pPr>
            <w:r>
              <w:rPr>
                <w:rFonts w:hint="eastAsia" w:ascii="宋体" w:hAnsi="宋体" w:eastAsia="宋体" w:cs="宋体"/>
                <w:sz w:val="15"/>
                <w:szCs w:val="15"/>
              </w:rPr>
              <w:t>10.97</w:t>
            </w:r>
          </w:p>
        </w:tc>
        <w:tc>
          <w:tcPr>
            <w:tcW w:w="1048" w:type="dxa"/>
            <w:shd w:val="clear" w:color="auto" w:fill="auto"/>
            <w:vAlign w:val="center"/>
          </w:tcPr>
          <w:p w14:paraId="72AB5C3C">
            <w:pPr>
              <w:jc w:val="right"/>
              <w:rPr>
                <w:rFonts w:hint="default" w:ascii="宋体" w:hAnsi="宋体"/>
                <w:b/>
                <w:sz w:val="18"/>
                <w:szCs w:val="18"/>
              </w:rPr>
            </w:pPr>
            <w:r>
              <w:rPr>
                <w:rFonts w:hint="eastAsia" w:ascii="宋体" w:hAnsi="宋体" w:eastAsia="宋体" w:cs="宋体"/>
                <w:sz w:val="15"/>
                <w:szCs w:val="15"/>
              </w:rPr>
              <w:t>10.97</w:t>
            </w:r>
          </w:p>
        </w:tc>
        <w:tc>
          <w:tcPr>
            <w:tcW w:w="925" w:type="dxa"/>
            <w:shd w:val="clear" w:color="auto" w:fill="auto"/>
            <w:vAlign w:val="center"/>
          </w:tcPr>
          <w:p w14:paraId="71C01652">
            <w:pPr>
              <w:jc w:val="right"/>
              <w:rPr>
                <w:rFonts w:hint="default" w:ascii="宋体" w:hAnsi="宋体"/>
                <w:b/>
                <w:sz w:val="18"/>
                <w:szCs w:val="18"/>
              </w:rPr>
            </w:pPr>
            <w:r>
              <w:rPr>
                <w:rFonts w:hint="eastAsia" w:ascii="宋体" w:hAnsi="宋体" w:eastAsia="宋体" w:cs="宋体"/>
                <w:sz w:val="15"/>
                <w:szCs w:val="15"/>
              </w:rPr>
              <w:t>10.97</w:t>
            </w:r>
          </w:p>
        </w:tc>
        <w:tc>
          <w:tcPr>
            <w:tcW w:w="924" w:type="dxa"/>
            <w:shd w:val="clear" w:color="auto" w:fill="auto"/>
            <w:vAlign w:val="center"/>
          </w:tcPr>
          <w:p w14:paraId="0844C703">
            <w:pPr>
              <w:jc w:val="right"/>
              <w:rPr>
                <w:rFonts w:hint="default" w:ascii="宋体" w:hAnsi="宋体"/>
                <w:b/>
                <w:sz w:val="15"/>
                <w:szCs w:val="15"/>
              </w:rPr>
            </w:pPr>
          </w:p>
        </w:tc>
        <w:tc>
          <w:tcPr>
            <w:tcW w:w="924" w:type="dxa"/>
            <w:shd w:val="clear" w:color="auto" w:fill="auto"/>
            <w:vAlign w:val="center"/>
          </w:tcPr>
          <w:p w14:paraId="11DCD2D4">
            <w:pPr>
              <w:jc w:val="right"/>
              <w:rPr>
                <w:rFonts w:hint="default" w:ascii="宋体" w:hAnsi="宋体"/>
                <w:b/>
                <w:sz w:val="18"/>
                <w:szCs w:val="18"/>
              </w:rPr>
            </w:pPr>
          </w:p>
        </w:tc>
        <w:tc>
          <w:tcPr>
            <w:tcW w:w="924" w:type="dxa"/>
            <w:shd w:val="clear" w:color="auto" w:fill="auto"/>
            <w:vAlign w:val="center"/>
          </w:tcPr>
          <w:p w14:paraId="26C807F0">
            <w:pPr>
              <w:jc w:val="right"/>
              <w:rPr>
                <w:rFonts w:hint="default" w:ascii="宋体" w:hAnsi="宋体"/>
                <w:b/>
                <w:sz w:val="18"/>
                <w:szCs w:val="18"/>
              </w:rPr>
            </w:pPr>
          </w:p>
        </w:tc>
        <w:tc>
          <w:tcPr>
            <w:tcW w:w="924" w:type="dxa"/>
            <w:shd w:val="clear" w:color="auto" w:fill="auto"/>
            <w:vAlign w:val="center"/>
          </w:tcPr>
          <w:p w14:paraId="52AAED6C">
            <w:pPr>
              <w:jc w:val="right"/>
              <w:rPr>
                <w:rFonts w:hint="default" w:ascii="宋体" w:hAnsi="宋体"/>
                <w:b/>
                <w:sz w:val="18"/>
                <w:szCs w:val="18"/>
              </w:rPr>
            </w:pPr>
          </w:p>
        </w:tc>
        <w:tc>
          <w:tcPr>
            <w:tcW w:w="671" w:type="dxa"/>
            <w:shd w:val="clear" w:color="auto" w:fill="auto"/>
            <w:vAlign w:val="center"/>
          </w:tcPr>
          <w:p w14:paraId="2B29E7D2">
            <w:pPr>
              <w:jc w:val="right"/>
              <w:rPr>
                <w:rFonts w:hint="default" w:ascii="宋体" w:hAnsi="宋体"/>
                <w:b/>
                <w:sz w:val="18"/>
                <w:szCs w:val="18"/>
              </w:rPr>
            </w:pPr>
          </w:p>
        </w:tc>
        <w:tc>
          <w:tcPr>
            <w:tcW w:w="900" w:type="dxa"/>
            <w:shd w:val="clear" w:color="auto" w:fill="auto"/>
            <w:vAlign w:val="center"/>
          </w:tcPr>
          <w:p w14:paraId="6DC28570">
            <w:pPr>
              <w:jc w:val="right"/>
              <w:rPr>
                <w:rFonts w:hint="default" w:ascii="宋体" w:hAnsi="宋体"/>
                <w:b/>
                <w:sz w:val="18"/>
                <w:szCs w:val="18"/>
              </w:rPr>
            </w:pPr>
          </w:p>
        </w:tc>
        <w:tc>
          <w:tcPr>
            <w:tcW w:w="900" w:type="dxa"/>
            <w:shd w:val="clear" w:color="auto" w:fill="auto"/>
            <w:vAlign w:val="center"/>
          </w:tcPr>
          <w:p w14:paraId="236DEDE2">
            <w:pPr>
              <w:jc w:val="right"/>
              <w:rPr>
                <w:rFonts w:hint="default" w:ascii="宋体" w:hAnsi="宋体"/>
                <w:b/>
                <w:sz w:val="18"/>
                <w:szCs w:val="18"/>
              </w:rPr>
            </w:pPr>
          </w:p>
        </w:tc>
        <w:tc>
          <w:tcPr>
            <w:tcW w:w="900" w:type="dxa"/>
            <w:shd w:val="clear" w:color="auto" w:fill="auto"/>
            <w:vAlign w:val="center"/>
          </w:tcPr>
          <w:p w14:paraId="04177BFF">
            <w:pPr>
              <w:jc w:val="right"/>
              <w:rPr>
                <w:rFonts w:hint="eastAsia" w:ascii="宋体" w:hAnsi="宋体"/>
                <w:b/>
                <w:color w:val="000000"/>
                <w:sz w:val="18"/>
                <w:szCs w:val="18"/>
              </w:rPr>
            </w:pPr>
          </w:p>
        </w:tc>
        <w:tc>
          <w:tcPr>
            <w:tcW w:w="900" w:type="dxa"/>
            <w:shd w:val="clear" w:color="auto" w:fill="auto"/>
            <w:vAlign w:val="center"/>
          </w:tcPr>
          <w:p w14:paraId="1030E551">
            <w:pPr>
              <w:jc w:val="right"/>
              <w:rPr>
                <w:rFonts w:hint="eastAsia" w:ascii="宋体" w:hAnsi="宋体"/>
                <w:b/>
                <w:color w:val="000000"/>
                <w:sz w:val="18"/>
                <w:szCs w:val="18"/>
              </w:rPr>
            </w:pPr>
          </w:p>
        </w:tc>
      </w:tr>
      <w:tr w14:paraId="3B69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FB947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ADF7A1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DDFE3A4">
            <w:pPr>
              <w:jc w:val="center"/>
              <w:rPr>
                <w:rFonts w:hint="default" w:ascii="宋体" w:hAnsi="宋体"/>
                <w:b/>
                <w:sz w:val="18"/>
                <w:szCs w:val="18"/>
              </w:rPr>
            </w:pPr>
          </w:p>
        </w:tc>
        <w:tc>
          <w:tcPr>
            <w:tcW w:w="2500" w:type="dxa"/>
            <w:shd w:val="clear" w:color="auto" w:fill="auto"/>
            <w:vAlign w:val="center"/>
          </w:tcPr>
          <w:p w14:paraId="2987D09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B4F39E9">
            <w:pPr>
              <w:jc w:val="right"/>
              <w:rPr>
                <w:rFonts w:hint="default" w:ascii="宋体" w:hAnsi="宋体"/>
                <w:b/>
                <w:sz w:val="18"/>
                <w:szCs w:val="18"/>
              </w:rPr>
            </w:pPr>
            <w:r>
              <w:rPr>
                <w:rFonts w:hint="eastAsia" w:ascii="宋体" w:hAnsi="宋体" w:eastAsia="宋体" w:cs="宋体"/>
                <w:sz w:val="15"/>
                <w:szCs w:val="15"/>
              </w:rPr>
              <w:t>10.97</w:t>
            </w:r>
          </w:p>
        </w:tc>
        <w:tc>
          <w:tcPr>
            <w:tcW w:w="1048" w:type="dxa"/>
            <w:shd w:val="clear" w:color="auto" w:fill="auto"/>
            <w:vAlign w:val="center"/>
          </w:tcPr>
          <w:p w14:paraId="17FA0496">
            <w:pPr>
              <w:jc w:val="right"/>
              <w:rPr>
                <w:rFonts w:hint="default" w:ascii="宋体" w:hAnsi="宋体"/>
                <w:b/>
                <w:sz w:val="18"/>
                <w:szCs w:val="18"/>
              </w:rPr>
            </w:pPr>
            <w:r>
              <w:rPr>
                <w:rFonts w:hint="eastAsia" w:ascii="宋体" w:hAnsi="宋体" w:eastAsia="宋体" w:cs="宋体"/>
                <w:sz w:val="15"/>
                <w:szCs w:val="15"/>
              </w:rPr>
              <w:t>10.97</w:t>
            </w:r>
          </w:p>
        </w:tc>
        <w:tc>
          <w:tcPr>
            <w:tcW w:w="925" w:type="dxa"/>
            <w:shd w:val="clear" w:color="auto" w:fill="auto"/>
            <w:vAlign w:val="center"/>
          </w:tcPr>
          <w:p w14:paraId="5ECA083B">
            <w:pPr>
              <w:jc w:val="right"/>
              <w:rPr>
                <w:rFonts w:hint="default" w:ascii="宋体" w:hAnsi="宋体"/>
                <w:b/>
                <w:sz w:val="18"/>
                <w:szCs w:val="18"/>
              </w:rPr>
            </w:pPr>
            <w:r>
              <w:rPr>
                <w:rFonts w:hint="eastAsia" w:ascii="宋体" w:hAnsi="宋体" w:eastAsia="宋体" w:cs="宋体"/>
                <w:sz w:val="15"/>
                <w:szCs w:val="15"/>
              </w:rPr>
              <w:t>10.97</w:t>
            </w:r>
          </w:p>
        </w:tc>
        <w:tc>
          <w:tcPr>
            <w:tcW w:w="924" w:type="dxa"/>
            <w:shd w:val="clear" w:color="auto" w:fill="auto"/>
            <w:vAlign w:val="center"/>
          </w:tcPr>
          <w:p w14:paraId="7ACE5994">
            <w:pPr>
              <w:jc w:val="right"/>
              <w:rPr>
                <w:rFonts w:hint="default" w:ascii="宋体" w:hAnsi="宋体"/>
                <w:b/>
                <w:sz w:val="15"/>
                <w:szCs w:val="15"/>
              </w:rPr>
            </w:pPr>
          </w:p>
        </w:tc>
        <w:tc>
          <w:tcPr>
            <w:tcW w:w="924" w:type="dxa"/>
            <w:shd w:val="clear" w:color="auto" w:fill="auto"/>
            <w:vAlign w:val="center"/>
          </w:tcPr>
          <w:p w14:paraId="45CA3D60">
            <w:pPr>
              <w:jc w:val="right"/>
              <w:rPr>
                <w:rFonts w:hint="default" w:ascii="宋体" w:hAnsi="宋体"/>
                <w:b/>
                <w:sz w:val="18"/>
                <w:szCs w:val="18"/>
              </w:rPr>
            </w:pPr>
          </w:p>
        </w:tc>
        <w:tc>
          <w:tcPr>
            <w:tcW w:w="924" w:type="dxa"/>
            <w:shd w:val="clear" w:color="auto" w:fill="auto"/>
            <w:vAlign w:val="center"/>
          </w:tcPr>
          <w:p w14:paraId="4FDDB32F">
            <w:pPr>
              <w:jc w:val="right"/>
              <w:rPr>
                <w:rFonts w:hint="default" w:ascii="宋体" w:hAnsi="宋体"/>
                <w:b/>
                <w:sz w:val="18"/>
                <w:szCs w:val="18"/>
              </w:rPr>
            </w:pPr>
          </w:p>
        </w:tc>
        <w:tc>
          <w:tcPr>
            <w:tcW w:w="924" w:type="dxa"/>
            <w:shd w:val="clear" w:color="auto" w:fill="auto"/>
            <w:vAlign w:val="center"/>
          </w:tcPr>
          <w:p w14:paraId="578CCAEF">
            <w:pPr>
              <w:jc w:val="right"/>
              <w:rPr>
                <w:rFonts w:hint="default" w:ascii="宋体" w:hAnsi="宋体"/>
                <w:b/>
                <w:sz w:val="18"/>
                <w:szCs w:val="18"/>
              </w:rPr>
            </w:pPr>
          </w:p>
        </w:tc>
        <w:tc>
          <w:tcPr>
            <w:tcW w:w="671" w:type="dxa"/>
            <w:shd w:val="clear" w:color="auto" w:fill="auto"/>
            <w:vAlign w:val="center"/>
          </w:tcPr>
          <w:p w14:paraId="11FE875B">
            <w:pPr>
              <w:jc w:val="right"/>
              <w:rPr>
                <w:rFonts w:hint="default" w:ascii="宋体" w:hAnsi="宋体"/>
                <w:b/>
                <w:sz w:val="18"/>
                <w:szCs w:val="18"/>
              </w:rPr>
            </w:pPr>
          </w:p>
        </w:tc>
        <w:tc>
          <w:tcPr>
            <w:tcW w:w="900" w:type="dxa"/>
            <w:shd w:val="clear" w:color="auto" w:fill="auto"/>
            <w:vAlign w:val="center"/>
          </w:tcPr>
          <w:p w14:paraId="0FDEEC7A">
            <w:pPr>
              <w:jc w:val="right"/>
              <w:rPr>
                <w:rFonts w:hint="default" w:ascii="宋体" w:hAnsi="宋体"/>
                <w:b/>
                <w:sz w:val="18"/>
                <w:szCs w:val="18"/>
              </w:rPr>
            </w:pPr>
          </w:p>
        </w:tc>
        <w:tc>
          <w:tcPr>
            <w:tcW w:w="900" w:type="dxa"/>
            <w:shd w:val="clear" w:color="auto" w:fill="auto"/>
            <w:vAlign w:val="center"/>
          </w:tcPr>
          <w:p w14:paraId="5C7189C9">
            <w:pPr>
              <w:jc w:val="right"/>
              <w:rPr>
                <w:rFonts w:hint="default" w:ascii="宋体" w:hAnsi="宋体"/>
                <w:b/>
                <w:sz w:val="18"/>
                <w:szCs w:val="18"/>
              </w:rPr>
            </w:pPr>
          </w:p>
        </w:tc>
        <w:tc>
          <w:tcPr>
            <w:tcW w:w="900" w:type="dxa"/>
            <w:shd w:val="clear" w:color="auto" w:fill="auto"/>
            <w:vAlign w:val="center"/>
          </w:tcPr>
          <w:p w14:paraId="653E8389">
            <w:pPr>
              <w:jc w:val="right"/>
              <w:rPr>
                <w:rFonts w:hint="eastAsia" w:ascii="宋体" w:hAnsi="宋体"/>
                <w:b/>
                <w:color w:val="000000"/>
                <w:sz w:val="18"/>
                <w:szCs w:val="18"/>
              </w:rPr>
            </w:pPr>
          </w:p>
        </w:tc>
        <w:tc>
          <w:tcPr>
            <w:tcW w:w="900" w:type="dxa"/>
            <w:shd w:val="clear" w:color="auto" w:fill="auto"/>
            <w:vAlign w:val="center"/>
          </w:tcPr>
          <w:p w14:paraId="595955E4">
            <w:pPr>
              <w:jc w:val="right"/>
              <w:rPr>
                <w:rFonts w:hint="eastAsia" w:ascii="宋体" w:hAnsi="宋体"/>
                <w:b/>
                <w:color w:val="000000"/>
                <w:sz w:val="18"/>
                <w:szCs w:val="18"/>
              </w:rPr>
            </w:pPr>
          </w:p>
        </w:tc>
      </w:tr>
      <w:tr w14:paraId="3903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925E5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33D08C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4E816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B1B3A8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46C57BE">
            <w:pPr>
              <w:jc w:val="right"/>
              <w:rPr>
                <w:rFonts w:hint="default" w:ascii="宋体" w:hAnsi="宋体"/>
                <w:b/>
                <w:sz w:val="18"/>
                <w:szCs w:val="18"/>
              </w:rPr>
            </w:pPr>
            <w:r>
              <w:rPr>
                <w:rFonts w:hint="eastAsia" w:ascii="宋体" w:hAnsi="宋体" w:eastAsia="宋体" w:cs="宋体"/>
                <w:sz w:val="15"/>
                <w:szCs w:val="15"/>
              </w:rPr>
              <w:t>10.97</w:t>
            </w:r>
          </w:p>
        </w:tc>
        <w:tc>
          <w:tcPr>
            <w:tcW w:w="1048" w:type="dxa"/>
            <w:shd w:val="clear" w:color="auto" w:fill="auto"/>
            <w:vAlign w:val="center"/>
          </w:tcPr>
          <w:p w14:paraId="62880058">
            <w:pPr>
              <w:jc w:val="right"/>
              <w:rPr>
                <w:rFonts w:hint="default" w:ascii="宋体" w:hAnsi="宋体"/>
                <w:b/>
                <w:sz w:val="18"/>
                <w:szCs w:val="18"/>
              </w:rPr>
            </w:pPr>
            <w:r>
              <w:rPr>
                <w:rFonts w:hint="eastAsia" w:ascii="宋体" w:hAnsi="宋体" w:eastAsia="宋体" w:cs="宋体"/>
                <w:sz w:val="15"/>
                <w:szCs w:val="15"/>
              </w:rPr>
              <w:t>10.97</w:t>
            </w:r>
          </w:p>
        </w:tc>
        <w:tc>
          <w:tcPr>
            <w:tcW w:w="925" w:type="dxa"/>
            <w:shd w:val="clear" w:color="auto" w:fill="auto"/>
            <w:vAlign w:val="center"/>
          </w:tcPr>
          <w:p w14:paraId="7595B498">
            <w:pPr>
              <w:jc w:val="right"/>
              <w:rPr>
                <w:rFonts w:hint="default" w:ascii="宋体" w:hAnsi="宋体"/>
                <w:b/>
                <w:sz w:val="18"/>
                <w:szCs w:val="18"/>
              </w:rPr>
            </w:pPr>
            <w:r>
              <w:rPr>
                <w:rFonts w:hint="eastAsia" w:ascii="宋体" w:hAnsi="宋体" w:eastAsia="宋体" w:cs="宋体"/>
                <w:sz w:val="15"/>
                <w:szCs w:val="15"/>
              </w:rPr>
              <w:t>10.97</w:t>
            </w:r>
          </w:p>
        </w:tc>
        <w:tc>
          <w:tcPr>
            <w:tcW w:w="924" w:type="dxa"/>
            <w:shd w:val="clear" w:color="auto" w:fill="auto"/>
            <w:vAlign w:val="center"/>
          </w:tcPr>
          <w:p w14:paraId="0FD41B86">
            <w:pPr>
              <w:jc w:val="right"/>
              <w:rPr>
                <w:rFonts w:hint="default" w:ascii="宋体" w:hAnsi="宋体"/>
                <w:b/>
                <w:sz w:val="15"/>
                <w:szCs w:val="15"/>
              </w:rPr>
            </w:pPr>
          </w:p>
        </w:tc>
        <w:tc>
          <w:tcPr>
            <w:tcW w:w="924" w:type="dxa"/>
            <w:shd w:val="clear" w:color="auto" w:fill="auto"/>
            <w:vAlign w:val="center"/>
          </w:tcPr>
          <w:p w14:paraId="0223BE0D">
            <w:pPr>
              <w:jc w:val="right"/>
              <w:rPr>
                <w:rFonts w:hint="default" w:ascii="宋体" w:hAnsi="宋体"/>
                <w:b/>
                <w:sz w:val="18"/>
                <w:szCs w:val="18"/>
              </w:rPr>
            </w:pPr>
          </w:p>
        </w:tc>
        <w:tc>
          <w:tcPr>
            <w:tcW w:w="924" w:type="dxa"/>
            <w:shd w:val="clear" w:color="auto" w:fill="auto"/>
            <w:vAlign w:val="center"/>
          </w:tcPr>
          <w:p w14:paraId="68C5A436">
            <w:pPr>
              <w:jc w:val="right"/>
              <w:rPr>
                <w:rFonts w:hint="default" w:ascii="宋体" w:hAnsi="宋体"/>
                <w:b/>
                <w:sz w:val="18"/>
                <w:szCs w:val="18"/>
              </w:rPr>
            </w:pPr>
          </w:p>
        </w:tc>
        <w:tc>
          <w:tcPr>
            <w:tcW w:w="924" w:type="dxa"/>
            <w:shd w:val="clear" w:color="auto" w:fill="auto"/>
            <w:vAlign w:val="center"/>
          </w:tcPr>
          <w:p w14:paraId="271923ED">
            <w:pPr>
              <w:jc w:val="right"/>
              <w:rPr>
                <w:rFonts w:hint="default" w:ascii="宋体" w:hAnsi="宋体"/>
                <w:b/>
                <w:sz w:val="18"/>
                <w:szCs w:val="18"/>
              </w:rPr>
            </w:pPr>
          </w:p>
        </w:tc>
        <w:tc>
          <w:tcPr>
            <w:tcW w:w="671" w:type="dxa"/>
            <w:shd w:val="clear" w:color="auto" w:fill="auto"/>
            <w:vAlign w:val="center"/>
          </w:tcPr>
          <w:p w14:paraId="02AB3814">
            <w:pPr>
              <w:jc w:val="right"/>
              <w:rPr>
                <w:rFonts w:hint="default" w:ascii="宋体" w:hAnsi="宋体"/>
                <w:b/>
                <w:sz w:val="18"/>
                <w:szCs w:val="18"/>
              </w:rPr>
            </w:pPr>
          </w:p>
        </w:tc>
        <w:tc>
          <w:tcPr>
            <w:tcW w:w="900" w:type="dxa"/>
            <w:shd w:val="clear" w:color="auto" w:fill="auto"/>
            <w:vAlign w:val="center"/>
          </w:tcPr>
          <w:p w14:paraId="25FD2C3F">
            <w:pPr>
              <w:jc w:val="right"/>
              <w:rPr>
                <w:rFonts w:hint="default" w:ascii="宋体" w:hAnsi="宋体"/>
                <w:b/>
                <w:sz w:val="18"/>
                <w:szCs w:val="18"/>
              </w:rPr>
            </w:pPr>
          </w:p>
        </w:tc>
        <w:tc>
          <w:tcPr>
            <w:tcW w:w="900" w:type="dxa"/>
            <w:shd w:val="clear" w:color="auto" w:fill="auto"/>
            <w:vAlign w:val="center"/>
          </w:tcPr>
          <w:p w14:paraId="086E3FB5">
            <w:pPr>
              <w:jc w:val="right"/>
              <w:rPr>
                <w:rFonts w:hint="default" w:ascii="宋体" w:hAnsi="宋体"/>
                <w:b/>
                <w:sz w:val="18"/>
                <w:szCs w:val="18"/>
              </w:rPr>
            </w:pPr>
          </w:p>
        </w:tc>
        <w:tc>
          <w:tcPr>
            <w:tcW w:w="900" w:type="dxa"/>
            <w:shd w:val="clear" w:color="auto" w:fill="auto"/>
            <w:vAlign w:val="center"/>
          </w:tcPr>
          <w:p w14:paraId="79936841">
            <w:pPr>
              <w:jc w:val="right"/>
              <w:rPr>
                <w:rFonts w:hint="eastAsia" w:ascii="宋体" w:hAnsi="宋体"/>
                <w:b/>
                <w:color w:val="000000"/>
                <w:sz w:val="18"/>
                <w:szCs w:val="18"/>
              </w:rPr>
            </w:pPr>
          </w:p>
        </w:tc>
        <w:tc>
          <w:tcPr>
            <w:tcW w:w="900" w:type="dxa"/>
            <w:shd w:val="clear" w:color="auto" w:fill="auto"/>
            <w:vAlign w:val="center"/>
          </w:tcPr>
          <w:p w14:paraId="482A624D">
            <w:pPr>
              <w:jc w:val="right"/>
              <w:rPr>
                <w:rFonts w:hint="eastAsia" w:ascii="宋体" w:hAnsi="宋体"/>
                <w:b/>
                <w:color w:val="000000"/>
                <w:sz w:val="18"/>
                <w:szCs w:val="18"/>
              </w:rPr>
            </w:pPr>
          </w:p>
        </w:tc>
      </w:tr>
      <w:tr w14:paraId="21F5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3BA296">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9DD16D9">
            <w:pPr>
              <w:jc w:val="center"/>
              <w:rPr>
                <w:rFonts w:hint="default" w:ascii="宋体" w:hAnsi="宋体"/>
                <w:b/>
                <w:sz w:val="18"/>
                <w:szCs w:val="18"/>
              </w:rPr>
            </w:pPr>
          </w:p>
        </w:tc>
        <w:tc>
          <w:tcPr>
            <w:tcW w:w="243" w:type="dxa"/>
            <w:shd w:val="clear" w:color="auto" w:fill="auto"/>
            <w:vAlign w:val="center"/>
          </w:tcPr>
          <w:p w14:paraId="227FA63C">
            <w:pPr>
              <w:jc w:val="center"/>
              <w:rPr>
                <w:rFonts w:hint="default" w:ascii="宋体" w:hAnsi="宋体"/>
                <w:b/>
                <w:sz w:val="18"/>
                <w:szCs w:val="18"/>
              </w:rPr>
            </w:pPr>
          </w:p>
        </w:tc>
        <w:tc>
          <w:tcPr>
            <w:tcW w:w="2500" w:type="dxa"/>
            <w:shd w:val="clear" w:color="auto" w:fill="auto"/>
            <w:vAlign w:val="center"/>
          </w:tcPr>
          <w:p w14:paraId="67DC8CA9">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63E23ABF">
            <w:pPr>
              <w:jc w:val="right"/>
              <w:rPr>
                <w:rFonts w:hint="default" w:ascii="宋体" w:hAnsi="宋体"/>
                <w:b/>
                <w:sz w:val="18"/>
                <w:szCs w:val="18"/>
              </w:rPr>
            </w:pPr>
            <w:r>
              <w:rPr>
                <w:rFonts w:hint="eastAsia" w:ascii="宋体" w:hAnsi="宋体" w:eastAsia="宋体" w:cs="宋体"/>
                <w:sz w:val="15"/>
                <w:szCs w:val="15"/>
              </w:rPr>
              <w:t>22.80</w:t>
            </w:r>
          </w:p>
        </w:tc>
        <w:tc>
          <w:tcPr>
            <w:tcW w:w="1048" w:type="dxa"/>
            <w:shd w:val="clear" w:color="auto" w:fill="auto"/>
            <w:vAlign w:val="center"/>
          </w:tcPr>
          <w:p w14:paraId="3B6951C2">
            <w:pPr>
              <w:jc w:val="right"/>
              <w:rPr>
                <w:rFonts w:hint="default" w:ascii="宋体" w:hAnsi="宋体"/>
                <w:b/>
                <w:sz w:val="18"/>
                <w:szCs w:val="18"/>
              </w:rPr>
            </w:pPr>
            <w:r>
              <w:rPr>
                <w:rFonts w:hint="eastAsia" w:ascii="宋体" w:hAnsi="宋体" w:eastAsia="宋体" w:cs="宋体"/>
                <w:sz w:val="15"/>
                <w:szCs w:val="15"/>
              </w:rPr>
              <w:t>18.10</w:t>
            </w:r>
          </w:p>
        </w:tc>
        <w:tc>
          <w:tcPr>
            <w:tcW w:w="925" w:type="dxa"/>
            <w:shd w:val="clear" w:color="auto" w:fill="auto"/>
            <w:vAlign w:val="center"/>
          </w:tcPr>
          <w:p w14:paraId="2BBB8699">
            <w:pPr>
              <w:jc w:val="right"/>
              <w:rPr>
                <w:rFonts w:hint="default" w:ascii="宋体" w:hAnsi="宋体"/>
                <w:b/>
                <w:sz w:val="18"/>
                <w:szCs w:val="18"/>
              </w:rPr>
            </w:pPr>
          </w:p>
        </w:tc>
        <w:tc>
          <w:tcPr>
            <w:tcW w:w="924" w:type="dxa"/>
            <w:shd w:val="clear" w:color="auto" w:fill="auto"/>
            <w:vAlign w:val="center"/>
          </w:tcPr>
          <w:p w14:paraId="4FD76D2A">
            <w:pPr>
              <w:jc w:val="right"/>
              <w:rPr>
                <w:rFonts w:hint="default" w:ascii="宋体" w:hAnsi="宋体"/>
                <w:b/>
                <w:sz w:val="15"/>
                <w:szCs w:val="15"/>
              </w:rPr>
            </w:pPr>
          </w:p>
        </w:tc>
        <w:tc>
          <w:tcPr>
            <w:tcW w:w="924" w:type="dxa"/>
            <w:shd w:val="clear" w:color="auto" w:fill="auto"/>
            <w:vAlign w:val="center"/>
          </w:tcPr>
          <w:p w14:paraId="35201B79">
            <w:pPr>
              <w:jc w:val="right"/>
              <w:rPr>
                <w:rFonts w:hint="default" w:ascii="宋体" w:hAnsi="宋体"/>
                <w:b/>
                <w:sz w:val="18"/>
                <w:szCs w:val="18"/>
              </w:rPr>
            </w:pPr>
          </w:p>
        </w:tc>
        <w:tc>
          <w:tcPr>
            <w:tcW w:w="924" w:type="dxa"/>
            <w:shd w:val="clear" w:color="auto" w:fill="auto"/>
            <w:vAlign w:val="center"/>
          </w:tcPr>
          <w:p w14:paraId="3556EC97">
            <w:pPr>
              <w:jc w:val="right"/>
              <w:rPr>
                <w:rFonts w:hint="default" w:ascii="宋体" w:hAnsi="宋体"/>
                <w:b/>
                <w:sz w:val="18"/>
                <w:szCs w:val="18"/>
              </w:rPr>
            </w:pPr>
            <w:r>
              <w:rPr>
                <w:rFonts w:hint="eastAsia" w:ascii="宋体" w:hAnsi="宋体" w:eastAsia="宋体" w:cs="宋体"/>
                <w:sz w:val="15"/>
                <w:szCs w:val="15"/>
              </w:rPr>
              <w:t>18.10</w:t>
            </w:r>
          </w:p>
        </w:tc>
        <w:tc>
          <w:tcPr>
            <w:tcW w:w="924" w:type="dxa"/>
            <w:shd w:val="clear" w:color="auto" w:fill="auto"/>
            <w:vAlign w:val="center"/>
          </w:tcPr>
          <w:p w14:paraId="633F62B4">
            <w:pPr>
              <w:jc w:val="right"/>
              <w:rPr>
                <w:rFonts w:hint="default" w:ascii="宋体" w:hAnsi="宋体"/>
                <w:b/>
                <w:sz w:val="18"/>
                <w:szCs w:val="18"/>
              </w:rPr>
            </w:pPr>
          </w:p>
        </w:tc>
        <w:tc>
          <w:tcPr>
            <w:tcW w:w="671" w:type="dxa"/>
            <w:shd w:val="clear" w:color="auto" w:fill="auto"/>
            <w:vAlign w:val="center"/>
          </w:tcPr>
          <w:p w14:paraId="35C17F2D">
            <w:pPr>
              <w:jc w:val="right"/>
              <w:rPr>
                <w:rFonts w:hint="default" w:ascii="宋体" w:hAnsi="宋体"/>
                <w:b/>
                <w:sz w:val="18"/>
                <w:szCs w:val="18"/>
              </w:rPr>
            </w:pPr>
          </w:p>
        </w:tc>
        <w:tc>
          <w:tcPr>
            <w:tcW w:w="900" w:type="dxa"/>
            <w:shd w:val="clear" w:color="auto" w:fill="auto"/>
            <w:vAlign w:val="center"/>
          </w:tcPr>
          <w:p w14:paraId="6625EC58">
            <w:pPr>
              <w:jc w:val="right"/>
              <w:rPr>
                <w:rFonts w:hint="default" w:ascii="宋体" w:hAnsi="宋体"/>
                <w:b/>
                <w:sz w:val="18"/>
                <w:szCs w:val="18"/>
              </w:rPr>
            </w:pPr>
          </w:p>
        </w:tc>
        <w:tc>
          <w:tcPr>
            <w:tcW w:w="900" w:type="dxa"/>
            <w:shd w:val="clear" w:color="auto" w:fill="auto"/>
            <w:vAlign w:val="center"/>
          </w:tcPr>
          <w:p w14:paraId="620226F2">
            <w:pPr>
              <w:jc w:val="right"/>
              <w:rPr>
                <w:rFonts w:hint="default" w:ascii="宋体" w:hAnsi="宋体"/>
                <w:b/>
                <w:sz w:val="18"/>
                <w:szCs w:val="18"/>
              </w:rPr>
            </w:pPr>
          </w:p>
        </w:tc>
        <w:tc>
          <w:tcPr>
            <w:tcW w:w="900" w:type="dxa"/>
            <w:shd w:val="clear" w:color="auto" w:fill="auto"/>
            <w:vAlign w:val="center"/>
          </w:tcPr>
          <w:p w14:paraId="57D1C58D">
            <w:pPr>
              <w:jc w:val="right"/>
              <w:rPr>
                <w:rFonts w:hint="eastAsia" w:ascii="宋体" w:hAnsi="宋体"/>
                <w:b/>
                <w:color w:val="000000"/>
                <w:sz w:val="18"/>
                <w:szCs w:val="18"/>
              </w:rPr>
            </w:pPr>
            <w:r>
              <w:rPr>
                <w:rFonts w:hint="eastAsia" w:ascii="宋体" w:hAnsi="宋体" w:eastAsia="宋体" w:cs="宋体"/>
                <w:sz w:val="15"/>
                <w:szCs w:val="15"/>
              </w:rPr>
              <w:t>4.70</w:t>
            </w:r>
          </w:p>
        </w:tc>
        <w:tc>
          <w:tcPr>
            <w:tcW w:w="900" w:type="dxa"/>
            <w:shd w:val="clear" w:color="auto" w:fill="auto"/>
            <w:vAlign w:val="center"/>
          </w:tcPr>
          <w:p w14:paraId="7524F840">
            <w:pPr>
              <w:jc w:val="right"/>
              <w:rPr>
                <w:rFonts w:hint="eastAsia" w:ascii="宋体" w:hAnsi="宋体"/>
                <w:b/>
                <w:color w:val="000000"/>
                <w:sz w:val="18"/>
                <w:szCs w:val="18"/>
              </w:rPr>
            </w:pPr>
          </w:p>
        </w:tc>
      </w:tr>
      <w:tr w14:paraId="241FC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5F4BFA">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65C6E8D">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29C83C44">
            <w:pPr>
              <w:jc w:val="center"/>
              <w:rPr>
                <w:rFonts w:hint="default" w:ascii="宋体" w:hAnsi="宋体"/>
                <w:b/>
                <w:sz w:val="18"/>
                <w:szCs w:val="18"/>
              </w:rPr>
            </w:pPr>
          </w:p>
        </w:tc>
        <w:tc>
          <w:tcPr>
            <w:tcW w:w="2500" w:type="dxa"/>
            <w:shd w:val="clear" w:color="auto" w:fill="auto"/>
            <w:vAlign w:val="center"/>
          </w:tcPr>
          <w:p w14:paraId="63D0C6FF">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26325D83">
            <w:pPr>
              <w:jc w:val="right"/>
              <w:rPr>
                <w:rFonts w:hint="default" w:ascii="宋体" w:hAnsi="宋体"/>
                <w:b/>
                <w:sz w:val="18"/>
                <w:szCs w:val="18"/>
              </w:rPr>
            </w:pPr>
            <w:r>
              <w:rPr>
                <w:rFonts w:hint="eastAsia" w:ascii="宋体" w:hAnsi="宋体" w:eastAsia="宋体" w:cs="宋体"/>
                <w:sz w:val="15"/>
                <w:szCs w:val="15"/>
              </w:rPr>
              <w:t>22.80</w:t>
            </w:r>
          </w:p>
        </w:tc>
        <w:tc>
          <w:tcPr>
            <w:tcW w:w="1048" w:type="dxa"/>
            <w:shd w:val="clear" w:color="auto" w:fill="auto"/>
            <w:vAlign w:val="center"/>
          </w:tcPr>
          <w:p w14:paraId="6B71D4E8">
            <w:pPr>
              <w:jc w:val="right"/>
              <w:rPr>
                <w:rFonts w:hint="default" w:ascii="宋体" w:hAnsi="宋体"/>
                <w:b/>
                <w:sz w:val="18"/>
                <w:szCs w:val="18"/>
              </w:rPr>
            </w:pPr>
            <w:r>
              <w:rPr>
                <w:rFonts w:hint="eastAsia" w:ascii="宋体" w:hAnsi="宋体" w:eastAsia="宋体" w:cs="宋体"/>
                <w:sz w:val="15"/>
                <w:szCs w:val="15"/>
              </w:rPr>
              <w:t>18.10</w:t>
            </w:r>
          </w:p>
        </w:tc>
        <w:tc>
          <w:tcPr>
            <w:tcW w:w="925" w:type="dxa"/>
            <w:shd w:val="clear" w:color="auto" w:fill="auto"/>
            <w:vAlign w:val="center"/>
          </w:tcPr>
          <w:p w14:paraId="0E2466DC">
            <w:pPr>
              <w:jc w:val="right"/>
              <w:rPr>
                <w:rFonts w:hint="default" w:ascii="宋体" w:hAnsi="宋体"/>
                <w:b/>
                <w:sz w:val="18"/>
                <w:szCs w:val="18"/>
              </w:rPr>
            </w:pPr>
          </w:p>
        </w:tc>
        <w:tc>
          <w:tcPr>
            <w:tcW w:w="924" w:type="dxa"/>
            <w:shd w:val="clear" w:color="auto" w:fill="auto"/>
            <w:vAlign w:val="center"/>
          </w:tcPr>
          <w:p w14:paraId="0C1DEF7A">
            <w:pPr>
              <w:jc w:val="right"/>
              <w:rPr>
                <w:rFonts w:hint="default" w:ascii="宋体" w:hAnsi="宋体"/>
                <w:b/>
                <w:sz w:val="15"/>
                <w:szCs w:val="15"/>
              </w:rPr>
            </w:pPr>
          </w:p>
        </w:tc>
        <w:tc>
          <w:tcPr>
            <w:tcW w:w="924" w:type="dxa"/>
            <w:shd w:val="clear" w:color="auto" w:fill="auto"/>
            <w:vAlign w:val="center"/>
          </w:tcPr>
          <w:p w14:paraId="16C51F78">
            <w:pPr>
              <w:jc w:val="right"/>
              <w:rPr>
                <w:rFonts w:hint="default" w:ascii="宋体" w:hAnsi="宋体"/>
                <w:b/>
                <w:sz w:val="18"/>
                <w:szCs w:val="18"/>
              </w:rPr>
            </w:pPr>
          </w:p>
        </w:tc>
        <w:tc>
          <w:tcPr>
            <w:tcW w:w="924" w:type="dxa"/>
            <w:shd w:val="clear" w:color="auto" w:fill="auto"/>
            <w:vAlign w:val="center"/>
          </w:tcPr>
          <w:p w14:paraId="12C4618E">
            <w:pPr>
              <w:jc w:val="right"/>
              <w:rPr>
                <w:rFonts w:hint="default" w:ascii="宋体" w:hAnsi="宋体"/>
                <w:b/>
                <w:sz w:val="18"/>
                <w:szCs w:val="18"/>
              </w:rPr>
            </w:pPr>
            <w:r>
              <w:rPr>
                <w:rFonts w:hint="eastAsia" w:ascii="宋体" w:hAnsi="宋体" w:eastAsia="宋体" w:cs="宋体"/>
                <w:sz w:val="15"/>
                <w:szCs w:val="15"/>
              </w:rPr>
              <w:t>18.10</w:t>
            </w:r>
          </w:p>
        </w:tc>
        <w:tc>
          <w:tcPr>
            <w:tcW w:w="924" w:type="dxa"/>
            <w:shd w:val="clear" w:color="auto" w:fill="auto"/>
            <w:vAlign w:val="center"/>
          </w:tcPr>
          <w:p w14:paraId="75534525">
            <w:pPr>
              <w:jc w:val="right"/>
              <w:rPr>
                <w:rFonts w:hint="default" w:ascii="宋体" w:hAnsi="宋体"/>
                <w:b/>
                <w:sz w:val="18"/>
                <w:szCs w:val="18"/>
              </w:rPr>
            </w:pPr>
          </w:p>
        </w:tc>
        <w:tc>
          <w:tcPr>
            <w:tcW w:w="671" w:type="dxa"/>
            <w:shd w:val="clear" w:color="auto" w:fill="auto"/>
            <w:vAlign w:val="center"/>
          </w:tcPr>
          <w:p w14:paraId="53DDD5AB">
            <w:pPr>
              <w:jc w:val="right"/>
              <w:rPr>
                <w:rFonts w:hint="default" w:ascii="宋体" w:hAnsi="宋体"/>
                <w:b/>
                <w:sz w:val="18"/>
                <w:szCs w:val="18"/>
              </w:rPr>
            </w:pPr>
          </w:p>
        </w:tc>
        <w:tc>
          <w:tcPr>
            <w:tcW w:w="900" w:type="dxa"/>
            <w:shd w:val="clear" w:color="auto" w:fill="auto"/>
            <w:vAlign w:val="center"/>
          </w:tcPr>
          <w:p w14:paraId="1D042F77">
            <w:pPr>
              <w:jc w:val="right"/>
              <w:rPr>
                <w:rFonts w:hint="default" w:ascii="宋体" w:hAnsi="宋体"/>
                <w:b/>
                <w:sz w:val="18"/>
                <w:szCs w:val="18"/>
              </w:rPr>
            </w:pPr>
          </w:p>
        </w:tc>
        <w:tc>
          <w:tcPr>
            <w:tcW w:w="900" w:type="dxa"/>
            <w:shd w:val="clear" w:color="auto" w:fill="auto"/>
            <w:vAlign w:val="center"/>
          </w:tcPr>
          <w:p w14:paraId="5D751E8F">
            <w:pPr>
              <w:jc w:val="right"/>
              <w:rPr>
                <w:rFonts w:hint="default" w:ascii="宋体" w:hAnsi="宋体"/>
                <w:b/>
                <w:sz w:val="18"/>
                <w:szCs w:val="18"/>
              </w:rPr>
            </w:pPr>
          </w:p>
        </w:tc>
        <w:tc>
          <w:tcPr>
            <w:tcW w:w="900" w:type="dxa"/>
            <w:shd w:val="clear" w:color="auto" w:fill="auto"/>
            <w:vAlign w:val="center"/>
          </w:tcPr>
          <w:p w14:paraId="62839369">
            <w:pPr>
              <w:jc w:val="right"/>
              <w:rPr>
                <w:rFonts w:hint="eastAsia" w:ascii="宋体" w:hAnsi="宋体"/>
                <w:b/>
                <w:color w:val="000000"/>
                <w:sz w:val="18"/>
                <w:szCs w:val="18"/>
              </w:rPr>
            </w:pPr>
            <w:r>
              <w:rPr>
                <w:rFonts w:hint="eastAsia" w:ascii="宋体" w:hAnsi="宋体" w:eastAsia="宋体" w:cs="宋体"/>
                <w:sz w:val="15"/>
                <w:szCs w:val="15"/>
              </w:rPr>
              <w:t>4.70</w:t>
            </w:r>
          </w:p>
        </w:tc>
        <w:tc>
          <w:tcPr>
            <w:tcW w:w="900" w:type="dxa"/>
            <w:shd w:val="clear" w:color="auto" w:fill="auto"/>
            <w:vAlign w:val="center"/>
          </w:tcPr>
          <w:p w14:paraId="0E52759F">
            <w:pPr>
              <w:jc w:val="right"/>
              <w:rPr>
                <w:rFonts w:hint="eastAsia" w:ascii="宋体" w:hAnsi="宋体"/>
                <w:b/>
                <w:color w:val="000000"/>
                <w:sz w:val="18"/>
                <w:szCs w:val="18"/>
              </w:rPr>
            </w:pPr>
          </w:p>
        </w:tc>
      </w:tr>
      <w:tr w14:paraId="7802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F73EC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39651B29">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51BEBA7">
            <w:pPr>
              <w:jc w:val="center"/>
              <w:rPr>
                <w:rFonts w:hint="default" w:ascii="宋体" w:hAnsi="宋体"/>
                <w:b/>
                <w:sz w:val="18"/>
                <w:szCs w:val="18"/>
              </w:rPr>
            </w:pPr>
            <w:r>
              <w:rPr>
                <w:rFonts w:hint="eastAsia" w:ascii="宋体" w:hAnsi="宋体" w:eastAsia="宋体" w:cs="宋体"/>
                <w:sz w:val="15"/>
                <w:szCs w:val="15"/>
              </w:rPr>
              <w:t>10</w:t>
            </w:r>
          </w:p>
        </w:tc>
        <w:tc>
          <w:tcPr>
            <w:tcW w:w="2500" w:type="dxa"/>
            <w:shd w:val="clear" w:color="auto" w:fill="auto"/>
            <w:vAlign w:val="center"/>
          </w:tcPr>
          <w:p w14:paraId="036D62FC">
            <w:pPr>
              <w:jc w:val="left"/>
              <w:rPr>
                <w:rFonts w:hint="default" w:ascii="宋体" w:hAnsi="宋体"/>
                <w:b/>
                <w:sz w:val="18"/>
                <w:szCs w:val="18"/>
              </w:rPr>
            </w:pPr>
            <w:r>
              <w:rPr>
                <w:rFonts w:hint="eastAsia" w:ascii="宋体" w:hAnsi="宋体" w:eastAsia="宋体" w:cs="宋体"/>
                <w:sz w:val="15"/>
                <w:szCs w:val="15"/>
              </w:rPr>
              <w:t>用于文化事业的彩票公益金支出</w:t>
            </w:r>
          </w:p>
        </w:tc>
        <w:tc>
          <w:tcPr>
            <w:tcW w:w="1100" w:type="dxa"/>
            <w:shd w:val="clear" w:color="auto" w:fill="auto"/>
            <w:vAlign w:val="center"/>
          </w:tcPr>
          <w:p w14:paraId="666CDEAA">
            <w:pPr>
              <w:jc w:val="right"/>
              <w:rPr>
                <w:rFonts w:hint="default" w:ascii="宋体" w:hAnsi="宋体"/>
                <w:b/>
                <w:sz w:val="18"/>
                <w:szCs w:val="18"/>
              </w:rPr>
            </w:pPr>
            <w:r>
              <w:rPr>
                <w:rFonts w:hint="eastAsia" w:ascii="宋体" w:hAnsi="宋体" w:eastAsia="宋体" w:cs="宋体"/>
                <w:sz w:val="15"/>
                <w:szCs w:val="15"/>
              </w:rPr>
              <w:t>22.80</w:t>
            </w:r>
          </w:p>
        </w:tc>
        <w:tc>
          <w:tcPr>
            <w:tcW w:w="1048" w:type="dxa"/>
            <w:shd w:val="clear" w:color="auto" w:fill="auto"/>
            <w:vAlign w:val="center"/>
          </w:tcPr>
          <w:p w14:paraId="4767B7D3">
            <w:pPr>
              <w:jc w:val="right"/>
              <w:rPr>
                <w:rFonts w:hint="default" w:ascii="宋体" w:hAnsi="宋体"/>
                <w:b/>
                <w:sz w:val="18"/>
                <w:szCs w:val="18"/>
              </w:rPr>
            </w:pPr>
            <w:r>
              <w:rPr>
                <w:rFonts w:hint="eastAsia" w:ascii="宋体" w:hAnsi="宋体" w:eastAsia="宋体" w:cs="宋体"/>
                <w:sz w:val="15"/>
                <w:szCs w:val="15"/>
              </w:rPr>
              <w:t>18.10</w:t>
            </w:r>
          </w:p>
        </w:tc>
        <w:tc>
          <w:tcPr>
            <w:tcW w:w="925" w:type="dxa"/>
            <w:shd w:val="clear" w:color="auto" w:fill="auto"/>
            <w:vAlign w:val="center"/>
          </w:tcPr>
          <w:p w14:paraId="122E91F4">
            <w:pPr>
              <w:jc w:val="right"/>
              <w:rPr>
                <w:rFonts w:hint="default" w:ascii="宋体" w:hAnsi="宋体"/>
                <w:b/>
                <w:sz w:val="18"/>
                <w:szCs w:val="18"/>
              </w:rPr>
            </w:pPr>
          </w:p>
        </w:tc>
        <w:tc>
          <w:tcPr>
            <w:tcW w:w="924" w:type="dxa"/>
            <w:shd w:val="clear" w:color="auto" w:fill="auto"/>
            <w:vAlign w:val="center"/>
          </w:tcPr>
          <w:p w14:paraId="50F60CAA">
            <w:pPr>
              <w:jc w:val="right"/>
              <w:rPr>
                <w:rFonts w:hint="default" w:ascii="宋体" w:hAnsi="宋体"/>
                <w:b/>
                <w:sz w:val="15"/>
                <w:szCs w:val="15"/>
              </w:rPr>
            </w:pPr>
          </w:p>
        </w:tc>
        <w:tc>
          <w:tcPr>
            <w:tcW w:w="924" w:type="dxa"/>
            <w:shd w:val="clear" w:color="auto" w:fill="auto"/>
            <w:vAlign w:val="center"/>
          </w:tcPr>
          <w:p w14:paraId="4E790A81">
            <w:pPr>
              <w:jc w:val="right"/>
              <w:rPr>
                <w:rFonts w:hint="default" w:ascii="宋体" w:hAnsi="宋体"/>
                <w:b/>
                <w:sz w:val="18"/>
                <w:szCs w:val="18"/>
              </w:rPr>
            </w:pPr>
          </w:p>
        </w:tc>
        <w:tc>
          <w:tcPr>
            <w:tcW w:w="924" w:type="dxa"/>
            <w:shd w:val="clear" w:color="auto" w:fill="auto"/>
            <w:vAlign w:val="center"/>
          </w:tcPr>
          <w:p w14:paraId="3FFD7F95">
            <w:pPr>
              <w:jc w:val="right"/>
              <w:rPr>
                <w:rFonts w:hint="default" w:ascii="宋体" w:hAnsi="宋体"/>
                <w:b/>
                <w:sz w:val="18"/>
                <w:szCs w:val="18"/>
              </w:rPr>
            </w:pPr>
            <w:r>
              <w:rPr>
                <w:rFonts w:hint="eastAsia" w:ascii="宋体" w:hAnsi="宋体" w:eastAsia="宋体" w:cs="宋体"/>
                <w:sz w:val="15"/>
                <w:szCs w:val="15"/>
              </w:rPr>
              <w:t>18.10</w:t>
            </w:r>
          </w:p>
        </w:tc>
        <w:tc>
          <w:tcPr>
            <w:tcW w:w="924" w:type="dxa"/>
            <w:shd w:val="clear" w:color="auto" w:fill="auto"/>
            <w:vAlign w:val="center"/>
          </w:tcPr>
          <w:p w14:paraId="357A0415">
            <w:pPr>
              <w:jc w:val="right"/>
              <w:rPr>
                <w:rFonts w:hint="default" w:ascii="宋体" w:hAnsi="宋体"/>
                <w:b/>
                <w:sz w:val="18"/>
                <w:szCs w:val="18"/>
              </w:rPr>
            </w:pPr>
          </w:p>
        </w:tc>
        <w:tc>
          <w:tcPr>
            <w:tcW w:w="671" w:type="dxa"/>
            <w:shd w:val="clear" w:color="auto" w:fill="auto"/>
            <w:vAlign w:val="center"/>
          </w:tcPr>
          <w:p w14:paraId="424CD90B">
            <w:pPr>
              <w:jc w:val="right"/>
              <w:rPr>
                <w:rFonts w:hint="default" w:ascii="宋体" w:hAnsi="宋体"/>
                <w:b/>
                <w:sz w:val="18"/>
                <w:szCs w:val="18"/>
              </w:rPr>
            </w:pPr>
          </w:p>
        </w:tc>
        <w:tc>
          <w:tcPr>
            <w:tcW w:w="900" w:type="dxa"/>
            <w:shd w:val="clear" w:color="auto" w:fill="auto"/>
            <w:vAlign w:val="center"/>
          </w:tcPr>
          <w:p w14:paraId="0DF81B2E">
            <w:pPr>
              <w:jc w:val="right"/>
              <w:rPr>
                <w:rFonts w:hint="default" w:ascii="宋体" w:hAnsi="宋体"/>
                <w:b/>
                <w:sz w:val="18"/>
                <w:szCs w:val="18"/>
              </w:rPr>
            </w:pPr>
          </w:p>
        </w:tc>
        <w:tc>
          <w:tcPr>
            <w:tcW w:w="900" w:type="dxa"/>
            <w:shd w:val="clear" w:color="auto" w:fill="auto"/>
            <w:vAlign w:val="center"/>
          </w:tcPr>
          <w:p w14:paraId="4E1E9236">
            <w:pPr>
              <w:jc w:val="right"/>
              <w:rPr>
                <w:rFonts w:hint="default" w:ascii="宋体" w:hAnsi="宋体"/>
                <w:b/>
                <w:sz w:val="18"/>
                <w:szCs w:val="18"/>
              </w:rPr>
            </w:pPr>
          </w:p>
        </w:tc>
        <w:tc>
          <w:tcPr>
            <w:tcW w:w="900" w:type="dxa"/>
            <w:shd w:val="clear" w:color="auto" w:fill="auto"/>
            <w:vAlign w:val="center"/>
          </w:tcPr>
          <w:p w14:paraId="1088E9C7">
            <w:pPr>
              <w:jc w:val="right"/>
              <w:rPr>
                <w:rFonts w:hint="eastAsia" w:ascii="宋体" w:hAnsi="宋体"/>
                <w:b/>
                <w:color w:val="000000"/>
                <w:sz w:val="18"/>
                <w:szCs w:val="18"/>
              </w:rPr>
            </w:pPr>
            <w:r>
              <w:rPr>
                <w:rFonts w:hint="eastAsia" w:ascii="宋体" w:hAnsi="宋体" w:eastAsia="宋体" w:cs="宋体"/>
                <w:sz w:val="15"/>
                <w:szCs w:val="15"/>
              </w:rPr>
              <w:t>4.70</w:t>
            </w:r>
          </w:p>
        </w:tc>
        <w:tc>
          <w:tcPr>
            <w:tcW w:w="900" w:type="dxa"/>
            <w:shd w:val="clear" w:color="auto" w:fill="auto"/>
            <w:vAlign w:val="center"/>
          </w:tcPr>
          <w:p w14:paraId="2F452E7B">
            <w:pPr>
              <w:jc w:val="right"/>
              <w:rPr>
                <w:rFonts w:hint="eastAsia" w:ascii="宋体" w:hAnsi="宋体"/>
                <w:b/>
                <w:color w:val="000000"/>
                <w:sz w:val="18"/>
                <w:szCs w:val="18"/>
              </w:rPr>
            </w:pPr>
          </w:p>
        </w:tc>
      </w:tr>
      <w:tr w14:paraId="637F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01595B">
            <w:pPr>
              <w:jc w:val="center"/>
              <w:rPr>
                <w:rFonts w:hint="default" w:ascii="宋体" w:hAnsi="宋体"/>
                <w:b/>
                <w:sz w:val="18"/>
                <w:szCs w:val="18"/>
              </w:rPr>
            </w:pPr>
          </w:p>
        </w:tc>
        <w:tc>
          <w:tcPr>
            <w:tcW w:w="268" w:type="dxa"/>
            <w:shd w:val="clear" w:color="auto" w:fill="auto"/>
            <w:vAlign w:val="center"/>
          </w:tcPr>
          <w:p w14:paraId="0752CC8A">
            <w:pPr>
              <w:jc w:val="center"/>
              <w:rPr>
                <w:rFonts w:hint="default" w:ascii="宋体" w:hAnsi="宋体"/>
                <w:b/>
                <w:sz w:val="18"/>
                <w:szCs w:val="18"/>
              </w:rPr>
            </w:pPr>
          </w:p>
        </w:tc>
        <w:tc>
          <w:tcPr>
            <w:tcW w:w="243" w:type="dxa"/>
            <w:shd w:val="clear" w:color="auto" w:fill="auto"/>
            <w:vAlign w:val="center"/>
          </w:tcPr>
          <w:p w14:paraId="0AD7C28C">
            <w:pPr>
              <w:jc w:val="center"/>
              <w:rPr>
                <w:rFonts w:hint="default" w:ascii="宋体" w:hAnsi="宋体"/>
                <w:b/>
                <w:sz w:val="18"/>
                <w:szCs w:val="18"/>
              </w:rPr>
            </w:pPr>
          </w:p>
        </w:tc>
        <w:tc>
          <w:tcPr>
            <w:tcW w:w="2500" w:type="dxa"/>
            <w:shd w:val="clear" w:color="auto" w:fill="auto"/>
            <w:vAlign w:val="center"/>
          </w:tcPr>
          <w:p w14:paraId="3C0DADA9">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284454D">
            <w:pPr>
              <w:jc w:val="right"/>
              <w:rPr>
                <w:rFonts w:hint="default" w:ascii="宋体" w:hAnsi="宋体"/>
                <w:b/>
                <w:bCs/>
                <w:sz w:val="18"/>
                <w:szCs w:val="18"/>
              </w:rPr>
            </w:pPr>
            <w:r>
              <w:rPr>
                <w:rFonts w:hint="eastAsia" w:ascii="宋体" w:hAnsi="宋体" w:eastAsia="宋体" w:cs="宋体"/>
                <w:b/>
                <w:bCs/>
                <w:sz w:val="15"/>
                <w:szCs w:val="15"/>
              </w:rPr>
              <w:t>242.86</w:t>
            </w:r>
          </w:p>
        </w:tc>
        <w:tc>
          <w:tcPr>
            <w:tcW w:w="1048" w:type="dxa"/>
            <w:shd w:val="clear" w:color="auto" w:fill="auto"/>
            <w:vAlign w:val="center"/>
          </w:tcPr>
          <w:p w14:paraId="233444FF">
            <w:pPr>
              <w:jc w:val="right"/>
              <w:rPr>
                <w:rFonts w:hint="default" w:ascii="宋体" w:hAnsi="宋体"/>
                <w:b/>
                <w:bCs/>
                <w:sz w:val="18"/>
                <w:szCs w:val="18"/>
              </w:rPr>
            </w:pPr>
            <w:r>
              <w:rPr>
                <w:rFonts w:hint="eastAsia" w:ascii="宋体" w:hAnsi="宋体" w:eastAsia="宋体" w:cs="宋体"/>
                <w:b/>
                <w:bCs/>
                <w:sz w:val="15"/>
                <w:szCs w:val="15"/>
              </w:rPr>
              <w:t>163.16</w:t>
            </w:r>
          </w:p>
        </w:tc>
        <w:tc>
          <w:tcPr>
            <w:tcW w:w="925" w:type="dxa"/>
            <w:shd w:val="clear" w:color="auto" w:fill="auto"/>
            <w:vAlign w:val="center"/>
          </w:tcPr>
          <w:p w14:paraId="263A7657">
            <w:pPr>
              <w:jc w:val="right"/>
              <w:rPr>
                <w:rFonts w:hint="default" w:ascii="宋体" w:hAnsi="宋体"/>
                <w:b/>
                <w:bCs/>
                <w:sz w:val="18"/>
                <w:szCs w:val="18"/>
              </w:rPr>
            </w:pPr>
            <w:r>
              <w:rPr>
                <w:rFonts w:hint="eastAsia" w:ascii="宋体" w:hAnsi="宋体" w:eastAsia="宋体" w:cs="宋体"/>
                <w:b/>
                <w:bCs/>
                <w:sz w:val="15"/>
                <w:szCs w:val="15"/>
              </w:rPr>
              <w:t>145.06</w:t>
            </w:r>
          </w:p>
        </w:tc>
        <w:tc>
          <w:tcPr>
            <w:tcW w:w="924" w:type="dxa"/>
            <w:shd w:val="clear" w:color="auto" w:fill="auto"/>
            <w:vAlign w:val="center"/>
          </w:tcPr>
          <w:p w14:paraId="1C1CB3FF">
            <w:pPr>
              <w:jc w:val="right"/>
              <w:rPr>
                <w:rFonts w:hint="default" w:ascii="宋体" w:hAnsi="宋体"/>
                <w:b/>
                <w:bCs/>
                <w:sz w:val="15"/>
                <w:szCs w:val="15"/>
              </w:rPr>
            </w:pPr>
          </w:p>
        </w:tc>
        <w:tc>
          <w:tcPr>
            <w:tcW w:w="924" w:type="dxa"/>
            <w:shd w:val="clear" w:color="auto" w:fill="auto"/>
            <w:vAlign w:val="center"/>
          </w:tcPr>
          <w:p w14:paraId="1F03DDB3">
            <w:pPr>
              <w:jc w:val="right"/>
              <w:rPr>
                <w:rFonts w:hint="default" w:ascii="宋体" w:hAnsi="宋体"/>
                <w:b/>
                <w:bCs/>
                <w:sz w:val="18"/>
                <w:szCs w:val="18"/>
              </w:rPr>
            </w:pPr>
          </w:p>
        </w:tc>
        <w:tc>
          <w:tcPr>
            <w:tcW w:w="924" w:type="dxa"/>
            <w:shd w:val="clear" w:color="auto" w:fill="auto"/>
            <w:vAlign w:val="center"/>
          </w:tcPr>
          <w:p w14:paraId="4BC4AD60">
            <w:pPr>
              <w:jc w:val="right"/>
              <w:rPr>
                <w:rFonts w:hint="default" w:ascii="宋体" w:hAnsi="宋体"/>
                <w:b/>
                <w:bCs/>
                <w:sz w:val="18"/>
                <w:szCs w:val="18"/>
              </w:rPr>
            </w:pPr>
            <w:r>
              <w:rPr>
                <w:rFonts w:hint="eastAsia" w:ascii="宋体" w:hAnsi="宋体" w:eastAsia="宋体" w:cs="宋体"/>
                <w:b/>
                <w:bCs/>
                <w:sz w:val="15"/>
                <w:szCs w:val="15"/>
              </w:rPr>
              <w:t>18.10</w:t>
            </w:r>
          </w:p>
        </w:tc>
        <w:tc>
          <w:tcPr>
            <w:tcW w:w="924" w:type="dxa"/>
            <w:shd w:val="clear" w:color="auto" w:fill="auto"/>
            <w:vAlign w:val="center"/>
          </w:tcPr>
          <w:p w14:paraId="43471D4A">
            <w:pPr>
              <w:jc w:val="right"/>
              <w:rPr>
                <w:rFonts w:hint="default" w:ascii="宋体" w:hAnsi="宋体"/>
                <w:b/>
                <w:bCs/>
                <w:sz w:val="18"/>
                <w:szCs w:val="18"/>
              </w:rPr>
            </w:pPr>
          </w:p>
        </w:tc>
        <w:tc>
          <w:tcPr>
            <w:tcW w:w="671" w:type="dxa"/>
            <w:shd w:val="clear" w:color="auto" w:fill="auto"/>
            <w:vAlign w:val="center"/>
          </w:tcPr>
          <w:p w14:paraId="1FF2F700">
            <w:pPr>
              <w:jc w:val="right"/>
              <w:rPr>
                <w:rFonts w:hint="default" w:ascii="宋体" w:hAnsi="宋体"/>
                <w:b/>
                <w:bCs/>
                <w:sz w:val="18"/>
                <w:szCs w:val="18"/>
              </w:rPr>
            </w:pPr>
          </w:p>
        </w:tc>
        <w:tc>
          <w:tcPr>
            <w:tcW w:w="900" w:type="dxa"/>
            <w:shd w:val="clear" w:color="auto" w:fill="auto"/>
            <w:vAlign w:val="center"/>
          </w:tcPr>
          <w:p w14:paraId="088FB287">
            <w:pPr>
              <w:jc w:val="right"/>
              <w:rPr>
                <w:rFonts w:hint="default" w:ascii="宋体" w:hAnsi="宋体"/>
                <w:b/>
                <w:bCs/>
                <w:sz w:val="18"/>
                <w:szCs w:val="18"/>
              </w:rPr>
            </w:pPr>
          </w:p>
        </w:tc>
        <w:tc>
          <w:tcPr>
            <w:tcW w:w="900" w:type="dxa"/>
            <w:shd w:val="clear" w:color="auto" w:fill="auto"/>
            <w:vAlign w:val="center"/>
          </w:tcPr>
          <w:p w14:paraId="16062C6B">
            <w:pPr>
              <w:jc w:val="right"/>
              <w:rPr>
                <w:rFonts w:hint="default" w:ascii="宋体" w:hAnsi="宋体"/>
                <w:b/>
                <w:bCs/>
                <w:sz w:val="18"/>
                <w:szCs w:val="18"/>
              </w:rPr>
            </w:pPr>
            <w:r>
              <w:rPr>
                <w:rFonts w:hint="eastAsia" w:ascii="宋体" w:hAnsi="宋体" w:eastAsia="宋体" w:cs="宋体"/>
                <w:b/>
                <w:bCs/>
                <w:sz w:val="15"/>
                <w:szCs w:val="15"/>
              </w:rPr>
              <w:t>75.00</w:t>
            </w:r>
          </w:p>
        </w:tc>
        <w:tc>
          <w:tcPr>
            <w:tcW w:w="900" w:type="dxa"/>
            <w:shd w:val="clear" w:color="auto" w:fill="auto"/>
            <w:vAlign w:val="center"/>
          </w:tcPr>
          <w:p w14:paraId="4729E1C1">
            <w:pPr>
              <w:jc w:val="right"/>
              <w:rPr>
                <w:rFonts w:hint="eastAsia" w:ascii="宋体" w:hAnsi="宋体"/>
                <w:b/>
                <w:bCs/>
                <w:color w:val="000000"/>
                <w:sz w:val="18"/>
                <w:szCs w:val="18"/>
              </w:rPr>
            </w:pPr>
            <w:r>
              <w:rPr>
                <w:rFonts w:hint="eastAsia" w:ascii="宋体" w:hAnsi="宋体" w:eastAsia="宋体" w:cs="宋体"/>
                <w:b/>
                <w:bCs/>
                <w:sz w:val="15"/>
                <w:szCs w:val="15"/>
              </w:rPr>
              <w:t>4.70</w:t>
            </w:r>
          </w:p>
        </w:tc>
        <w:tc>
          <w:tcPr>
            <w:tcW w:w="900" w:type="dxa"/>
            <w:shd w:val="clear" w:color="auto" w:fill="auto"/>
            <w:vAlign w:val="center"/>
          </w:tcPr>
          <w:p w14:paraId="4086AE0C">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编制单位：托克逊县妇女联合会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182.29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99.29</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83.00</w:t>
            </w:r>
          </w:p>
        </w:tc>
      </w:tr>
      <w:tr w14:paraId="2380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D357D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BB15B35">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19548DEA">
            <w:pPr>
              <w:jc w:val="center"/>
              <w:rPr>
                <w:rFonts w:hint="default" w:ascii="宋体" w:hAnsi="宋体"/>
                <w:b/>
                <w:sz w:val="18"/>
                <w:szCs w:val="18"/>
              </w:rPr>
            </w:pPr>
          </w:p>
        </w:tc>
        <w:tc>
          <w:tcPr>
            <w:tcW w:w="4169" w:type="dxa"/>
            <w:shd w:val="clear" w:color="auto" w:fill="auto"/>
            <w:vAlign w:val="center"/>
          </w:tcPr>
          <w:p w14:paraId="270608EB">
            <w:pPr>
              <w:jc w:val="left"/>
              <w:rPr>
                <w:rFonts w:hint="default" w:ascii="宋体" w:hAnsi="宋体"/>
                <w:b/>
                <w:sz w:val="18"/>
                <w:szCs w:val="18"/>
              </w:rPr>
            </w:pPr>
            <w:r>
              <w:rPr>
                <w:rFonts w:hint="eastAsia" w:ascii="宋体" w:hAnsi="宋体" w:eastAsia="宋体" w:cs="宋体"/>
                <w:sz w:val="18"/>
                <w:szCs w:val="18"/>
              </w:rPr>
              <w:t>群众团体事务</w:t>
            </w:r>
          </w:p>
        </w:tc>
        <w:tc>
          <w:tcPr>
            <w:tcW w:w="1306" w:type="dxa"/>
            <w:shd w:val="clear" w:color="auto" w:fill="auto"/>
            <w:vAlign w:val="center"/>
          </w:tcPr>
          <w:p w14:paraId="2268FD8C">
            <w:pPr>
              <w:jc w:val="right"/>
              <w:rPr>
                <w:b/>
                <w:sz w:val="18"/>
                <w:szCs w:val="18"/>
              </w:rPr>
            </w:pPr>
            <w:r>
              <w:rPr>
                <w:rFonts w:hint="eastAsia" w:ascii="宋体" w:hAnsi="宋体" w:eastAsia="宋体" w:cs="宋体"/>
                <w:sz w:val="18"/>
                <w:szCs w:val="18"/>
              </w:rPr>
              <w:t>182.29</w:t>
            </w:r>
          </w:p>
        </w:tc>
        <w:tc>
          <w:tcPr>
            <w:tcW w:w="1306" w:type="dxa"/>
            <w:gridSpan w:val="2"/>
            <w:shd w:val="clear" w:color="auto" w:fill="auto"/>
            <w:vAlign w:val="center"/>
          </w:tcPr>
          <w:p w14:paraId="6E3A9975">
            <w:pPr>
              <w:jc w:val="right"/>
              <w:rPr>
                <w:b/>
                <w:sz w:val="18"/>
                <w:szCs w:val="18"/>
              </w:rPr>
            </w:pPr>
            <w:r>
              <w:rPr>
                <w:rFonts w:hint="eastAsia" w:ascii="宋体" w:hAnsi="宋体" w:eastAsia="宋体" w:cs="宋体"/>
                <w:sz w:val="18"/>
                <w:szCs w:val="18"/>
              </w:rPr>
              <w:t>99.29</w:t>
            </w:r>
          </w:p>
        </w:tc>
        <w:tc>
          <w:tcPr>
            <w:tcW w:w="1405" w:type="dxa"/>
            <w:shd w:val="clear" w:color="auto" w:fill="auto"/>
            <w:vAlign w:val="center"/>
          </w:tcPr>
          <w:p w14:paraId="43DF5E0D">
            <w:pPr>
              <w:jc w:val="right"/>
              <w:rPr>
                <w:b/>
                <w:sz w:val="18"/>
                <w:szCs w:val="18"/>
              </w:rPr>
            </w:pPr>
            <w:r>
              <w:rPr>
                <w:rFonts w:hint="eastAsia" w:ascii="宋体" w:hAnsi="宋体" w:eastAsia="宋体" w:cs="宋体"/>
                <w:sz w:val="18"/>
                <w:szCs w:val="18"/>
              </w:rPr>
              <w:t>83.00</w:t>
            </w:r>
          </w:p>
        </w:tc>
      </w:tr>
      <w:tr w14:paraId="7089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B43DF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046302E">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4A09DF2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AC480B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2FB328A">
            <w:pPr>
              <w:jc w:val="right"/>
              <w:rPr>
                <w:b/>
                <w:sz w:val="18"/>
                <w:szCs w:val="18"/>
              </w:rPr>
            </w:pPr>
            <w:r>
              <w:rPr>
                <w:rFonts w:hint="eastAsia" w:ascii="宋体" w:hAnsi="宋体" w:eastAsia="宋体" w:cs="宋体"/>
                <w:sz w:val="18"/>
                <w:szCs w:val="18"/>
              </w:rPr>
              <w:t>99.29</w:t>
            </w:r>
          </w:p>
        </w:tc>
        <w:tc>
          <w:tcPr>
            <w:tcW w:w="1306" w:type="dxa"/>
            <w:gridSpan w:val="2"/>
            <w:shd w:val="clear" w:color="auto" w:fill="auto"/>
            <w:vAlign w:val="center"/>
          </w:tcPr>
          <w:p w14:paraId="0832E5DC">
            <w:pPr>
              <w:jc w:val="right"/>
              <w:rPr>
                <w:b/>
                <w:sz w:val="18"/>
                <w:szCs w:val="18"/>
              </w:rPr>
            </w:pPr>
            <w:r>
              <w:rPr>
                <w:rFonts w:hint="eastAsia" w:ascii="宋体" w:hAnsi="宋体" w:eastAsia="宋体" w:cs="宋体"/>
                <w:sz w:val="18"/>
                <w:szCs w:val="18"/>
              </w:rPr>
              <w:t>99.29</w:t>
            </w:r>
          </w:p>
        </w:tc>
        <w:tc>
          <w:tcPr>
            <w:tcW w:w="1405" w:type="dxa"/>
            <w:shd w:val="clear" w:color="auto" w:fill="auto"/>
            <w:vAlign w:val="center"/>
          </w:tcPr>
          <w:p w14:paraId="419CB1CC">
            <w:pPr>
              <w:jc w:val="right"/>
              <w:rPr>
                <w:b/>
                <w:sz w:val="18"/>
                <w:szCs w:val="18"/>
              </w:rPr>
            </w:pPr>
          </w:p>
        </w:tc>
      </w:tr>
      <w:tr w14:paraId="4C29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0C07B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1D07D9D">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20BFBA3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4E3B07A">
            <w:pPr>
              <w:jc w:val="left"/>
              <w:rPr>
                <w:rFonts w:hint="default" w:ascii="宋体" w:hAnsi="宋体"/>
                <w:b/>
                <w:sz w:val="18"/>
                <w:szCs w:val="18"/>
              </w:rPr>
            </w:pPr>
            <w:r>
              <w:rPr>
                <w:rFonts w:hint="eastAsia" w:ascii="宋体" w:hAnsi="宋体" w:eastAsia="宋体" w:cs="宋体"/>
                <w:sz w:val="18"/>
                <w:szCs w:val="18"/>
              </w:rPr>
              <w:t>其他群众团体事务支出</w:t>
            </w:r>
          </w:p>
        </w:tc>
        <w:tc>
          <w:tcPr>
            <w:tcW w:w="1306" w:type="dxa"/>
            <w:shd w:val="clear" w:color="auto" w:fill="auto"/>
            <w:vAlign w:val="center"/>
          </w:tcPr>
          <w:p w14:paraId="4F041773">
            <w:pPr>
              <w:jc w:val="right"/>
              <w:rPr>
                <w:b/>
                <w:sz w:val="18"/>
                <w:szCs w:val="18"/>
              </w:rPr>
            </w:pPr>
            <w:r>
              <w:rPr>
                <w:rFonts w:hint="eastAsia" w:ascii="宋体" w:hAnsi="宋体" w:eastAsia="宋体" w:cs="宋体"/>
                <w:sz w:val="18"/>
                <w:szCs w:val="18"/>
              </w:rPr>
              <w:t>83.00</w:t>
            </w:r>
          </w:p>
        </w:tc>
        <w:tc>
          <w:tcPr>
            <w:tcW w:w="1306" w:type="dxa"/>
            <w:gridSpan w:val="2"/>
            <w:shd w:val="clear" w:color="auto" w:fill="auto"/>
            <w:vAlign w:val="center"/>
          </w:tcPr>
          <w:p w14:paraId="09F7068F">
            <w:pPr>
              <w:jc w:val="right"/>
              <w:rPr>
                <w:b/>
                <w:sz w:val="18"/>
                <w:szCs w:val="18"/>
              </w:rPr>
            </w:pPr>
          </w:p>
        </w:tc>
        <w:tc>
          <w:tcPr>
            <w:tcW w:w="1405" w:type="dxa"/>
            <w:shd w:val="clear" w:color="auto" w:fill="auto"/>
            <w:vAlign w:val="center"/>
          </w:tcPr>
          <w:p w14:paraId="2774451A">
            <w:pPr>
              <w:jc w:val="right"/>
              <w:rPr>
                <w:b/>
                <w:sz w:val="18"/>
                <w:szCs w:val="18"/>
              </w:rPr>
            </w:pPr>
            <w:r>
              <w:rPr>
                <w:rFonts w:hint="eastAsia" w:ascii="宋体" w:hAnsi="宋体" w:eastAsia="宋体" w:cs="宋体"/>
                <w:sz w:val="18"/>
                <w:szCs w:val="18"/>
              </w:rPr>
              <w:t>83.00</w:t>
            </w:r>
          </w:p>
        </w:tc>
      </w:tr>
      <w:tr w14:paraId="7756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635C4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A335EE">
            <w:pPr>
              <w:jc w:val="center"/>
              <w:rPr>
                <w:rFonts w:hint="default" w:ascii="宋体" w:hAnsi="宋体"/>
                <w:b/>
                <w:sz w:val="18"/>
                <w:szCs w:val="18"/>
              </w:rPr>
            </w:pPr>
          </w:p>
        </w:tc>
        <w:tc>
          <w:tcPr>
            <w:tcW w:w="567" w:type="dxa"/>
            <w:shd w:val="clear" w:color="auto" w:fill="auto"/>
            <w:vAlign w:val="center"/>
          </w:tcPr>
          <w:p w14:paraId="447C1CCE">
            <w:pPr>
              <w:jc w:val="center"/>
              <w:rPr>
                <w:rFonts w:hint="default" w:ascii="宋体" w:hAnsi="宋体"/>
                <w:b/>
                <w:sz w:val="18"/>
                <w:szCs w:val="18"/>
              </w:rPr>
            </w:pPr>
          </w:p>
        </w:tc>
        <w:tc>
          <w:tcPr>
            <w:tcW w:w="4169" w:type="dxa"/>
            <w:shd w:val="clear" w:color="auto" w:fill="auto"/>
            <w:vAlign w:val="center"/>
          </w:tcPr>
          <w:p w14:paraId="7CCE093B">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FBEB4B1">
            <w:pPr>
              <w:jc w:val="right"/>
              <w:rPr>
                <w:b/>
                <w:sz w:val="18"/>
                <w:szCs w:val="18"/>
              </w:rPr>
            </w:pPr>
            <w:r>
              <w:rPr>
                <w:rFonts w:hint="eastAsia" w:ascii="宋体" w:hAnsi="宋体" w:eastAsia="宋体" w:cs="宋体"/>
                <w:sz w:val="18"/>
                <w:szCs w:val="18"/>
              </w:rPr>
              <w:t>20.17</w:t>
            </w:r>
          </w:p>
        </w:tc>
        <w:tc>
          <w:tcPr>
            <w:tcW w:w="1306" w:type="dxa"/>
            <w:gridSpan w:val="2"/>
            <w:shd w:val="clear" w:color="auto" w:fill="auto"/>
            <w:vAlign w:val="center"/>
          </w:tcPr>
          <w:p w14:paraId="0D1F9C4E">
            <w:pPr>
              <w:jc w:val="right"/>
              <w:rPr>
                <w:b/>
                <w:sz w:val="18"/>
                <w:szCs w:val="18"/>
              </w:rPr>
            </w:pPr>
            <w:r>
              <w:rPr>
                <w:rFonts w:hint="eastAsia" w:ascii="宋体" w:hAnsi="宋体" w:eastAsia="宋体" w:cs="宋体"/>
                <w:sz w:val="18"/>
                <w:szCs w:val="18"/>
              </w:rPr>
              <w:t>20.17</w:t>
            </w:r>
          </w:p>
        </w:tc>
        <w:tc>
          <w:tcPr>
            <w:tcW w:w="1405" w:type="dxa"/>
            <w:shd w:val="clear" w:color="auto" w:fill="auto"/>
            <w:vAlign w:val="center"/>
          </w:tcPr>
          <w:p w14:paraId="192D9E55">
            <w:pPr>
              <w:jc w:val="right"/>
              <w:rPr>
                <w:b/>
                <w:sz w:val="18"/>
                <w:szCs w:val="18"/>
              </w:rPr>
            </w:pPr>
          </w:p>
        </w:tc>
      </w:tr>
      <w:tr w14:paraId="1D976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CA176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6FE763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68EE60">
            <w:pPr>
              <w:jc w:val="center"/>
              <w:rPr>
                <w:rFonts w:hint="default" w:ascii="宋体" w:hAnsi="宋体"/>
                <w:b/>
                <w:sz w:val="18"/>
                <w:szCs w:val="18"/>
              </w:rPr>
            </w:pPr>
          </w:p>
        </w:tc>
        <w:tc>
          <w:tcPr>
            <w:tcW w:w="4169" w:type="dxa"/>
            <w:shd w:val="clear" w:color="auto" w:fill="auto"/>
            <w:vAlign w:val="center"/>
          </w:tcPr>
          <w:p w14:paraId="2B13111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8482F80">
            <w:pPr>
              <w:jc w:val="right"/>
              <w:rPr>
                <w:b/>
                <w:sz w:val="18"/>
                <w:szCs w:val="18"/>
              </w:rPr>
            </w:pPr>
            <w:r>
              <w:rPr>
                <w:rFonts w:hint="eastAsia" w:ascii="宋体" w:hAnsi="宋体" w:eastAsia="宋体" w:cs="宋体"/>
                <w:sz w:val="18"/>
                <w:szCs w:val="18"/>
              </w:rPr>
              <w:t>20.17</w:t>
            </w:r>
          </w:p>
        </w:tc>
        <w:tc>
          <w:tcPr>
            <w:tcW w:w="1306" w:type="dxa"/>
            <w:gridSpan w:val="2"/>
            <w:shd w:val="clear" w:color="auto" w:fill="auto"/>
            <w:vAlign w:val="center"/>
          </w:tcPr>
          <w:p w14:paraId="18DB36EF">
            <w:pPr>
              <w:jc w:val="right"/>
              <w:rPr>
                <w:b/>
                <w:sz w:val="18"/>
                <w:szCs w:val="18"/>
              </w:rPr>
            </w:pPr>
            <w:r>
              <w:rPr>
                <w:rFonts w:hint="eastAsia" w:ascii="宋体" w:hAnsi="宋体" w:eastAsia="宋体" w:cs="宋体"/>
                <w:sz w:val="18"/>
                <w:szCs w:val="18"/>
              </w:rPr>
              <w:t>20.17</w:t>
            </w:r>
          </w:p>
        </w:tc>
        <w:tc>
          <w:tcPr>
            <w:tcW w:w="1405" w:type="dxa"/>
            <w:shd w:val="clear" w:color="auto" w:fill="auto"/>
            <w:vAlign w:val="center"/>
          </w:tcPr>
          <w:p w14:paraId="192825D8">
            <w:pPr>
              <w:jc w:val="right"/>
              <w:rPr>
                <w:b/>
                <w:sz w:val="18"/>
                <w:szCs w:val="18"/>
              </w:rPr>
            </w:pPr>
          </w:p>
        </w:tc>
      </w:tr>
      <w:tr w14:paraId="7646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12F1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CA3E4D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3E8353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95EE63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BD3DCAB">
            <w:pPr>
              <w:jc w:val="right"/>
              <w:rPr>
                <w:b/>
                <w:sz w:val="18"/>
                <w:szCs w:val="18"/>
              </w:rPr>
            </w:pPr>
            <w:r>
              <w:rPr>
                <w:rFonts w:hint="eastAsia" w:ascii="宋体" w:hAnsi="宋体" w:eastAsia="宋体" w:cs="宋体"/>
                <w:sz w:val="18"/>
                <w:szCs w:val="18"/>
              </w:rPr>
              <w:t>2.59</w:t>
            </w:r>
          </w:p>
        </w:tc>
        <w:tc>
          <w:tcPr>
            <w:tcW w:w="1306" w:type="dxa"/>
            <w:gridSpan w:val="2"/>
            <w:shd w:val="clear" w:color="auto" w:fill="auto"/>
            <w:vAlign w:val="center"/>
          </w:tcPr>
          <w:p w14:paraId="3E9CF7C0">
            <w:pPr>
              <w:jc w:val="right"/>
              <w:rPr>
                <w:b/>
                <w:sz w:val="18"/>
                <w:szCs w:val="18"/>
              </w:rPr>
            </w:pPr>
            <w:r>
              <w:rPr>
                <w:rFonts w:hint="eastAsia" w:ascii="宋体" w:hAnsi="宋体" w:eastAsia="宋体" w:cs="宋体"/>
                <w:sz w:val="18"/>
                <w:szCs w:val="18"/>
              </w:rPr>
              <w:t>2.59</w:t>
            </w:r>
          </w:p>
        </w:tc>
        <w:tc>
          <w:tcPr>
            <w:tcW w:w="1405" w:type="dxa"/>
            <w:shd w:val="clear" w:color="auto" w:fill="auto"/>
            <w:vAlign w:val="center"/>
          </w:tcPr>
          <w:p w14:paraId="4E8FDB4B">
            <w:pPr>
              <w:jc w:val="right"/>
              <w:rPr>
                <w:b/>
                <w:sz w:val="18"/>
                <w:szCs w:val="18"/>
              </w:rPr>
            </w:pPr>
          </w:p>
        </w:tc>
      </w:tr>
      <w:tr w14:paraId="1FB1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87C67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5813B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D899292">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2AB2E1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EE17448">
            <w:pPr>
              <w:jc w:val="right"/>
              <w:rPr>
                <w:b/>
                <w:sz w:val="18"/>
                <w:szCs w:val="18"/>
              </w:rPr>
            </w:pPr>
            <w:r>
              <w:rPr>
                <w:rFonts w:hint="eastAsia" w:ascii="宋体" w:hAnsi="宋体" w:eastAsia="宋体" w:cs="宋体"/>
                <w:sz w:val="18"/>
                <w:szCs w:val="18"/>
              </w:rPr>
              <w:t>13.30</w:t>
            </w:r>
          </w:p>
        </w:tc>
        <w:tc>
          <w:tcPr>
            <w:tcW w:w="1306" w:type="dxa"/>
            <w:gridSpan w:val="2"/>
            <w:shd w:val="clear" w:color="auto" w:fill="auto"/>
            <w:vAlign w:val="center"/>
          </w:tcPr>
          <w:p w14:paraId="20792BB3">
            <w:pPr>
              <w:jc w:val="right"/>
              <w:rPr>
                <w:b/>
                <w:sz w:val="18"/>
                <w:szCs w:val="18"/>
              </w:rPr>
            </w:pPr>
            <w:r>
              <w:rPr>
                <w:rFonts w:hint="eastAsia" w:ascii="宋体" w:hAnsi="宋体" w:eastAsia="宋体" w:cs="宋体"/>
                <w:sz w:val="18"/>
                <w:szCs w:val="18"/>
              </w:rPr>
              <w:t>13.30</w:t>
            </w:r>
          </w:p>
        </w:tc>
        <w:tc>
          <w:tcPr>
            <w:tcW w:w="1405" w:type="dxa"/>
            <w:shd w:val="clear" w:color="auto" w:fill="auto"/>
            <w:vAlign w:val="center"/>
          </w:tcPr>
          <w:p w14:paraId="1F0917BE">
            <w:pPr>
              <w:jc w:val="right"/>
              <w:rPr>
                <w:b/>
                <w:sz w:val="18"/>
                <w:szCs w:val="18"/>
              </w:rPr>
            </w:pPr>
          </w:p>
        </w:tc>
      </w:tr>
      <w:tr w14:paraId="07EA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E40B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5B981F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141F9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DD3D01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7E871E8">
            <w:pPr>
              <w:jc w:val="right"/>
              <w:rPr>
                <w:b/>
                <w:sz w:val="18"/>
                <w:szCs w:val="18"/>
              </w:rPr>
            </w:pPr>
            <w:r>
              <w:rPr>
                <w:rFonts w:hint="eastAsia" w:ascii="宋体" w:hAnsi="宋体" w:eastAsia="宋体" w:cs="宋体"/>
                <w:sz w:val="18"/>
                <w:szCs w:val="18"/>
              </w:rPr>
              <w:t>4.28</w:t>
            </w:r>
          </w:p>
        </w:tc>
        <w:tc>
          <w:tcPr>
            <w:tcW w:w="1306" w:type="dxa"/>
            <w:gridSpan w:val="2"/>
            <w:shd w:val="clear" w:color="auto" w:fill="auto"/>
            <w:vAlign w:val="center"/>
          </w:tcPr>
          <w:p w14:paraId="09648CF5">
            <w:pPr>
              <w:jc w:val="right"/>
              <w:rPr>
                <w:b/>
                <w:sz w:val="18"/>
                <w:szCs w:val="18"/>
              </w:rPr>
            </w:pPr>
            <w:r>
              <w:rPr>
                <w:rFonts w:hint="eastAsia" w:ascii="宋体" w:hAnsi="宋体" w:eastAsia="宋体" w:cs="宋体"/>
                <w:sz w:val="18"/>
                <w:szCs w:val="18"/>
              </w:rPr>
              <w:t>4.28</w:t>
            </w:r>
          </w:p>
        </w:tc>
        <w:tc>
          <w:tcPr>
            <w:tcW w:w="1405" w:type="dxa"/>
            <w:shd w:val="clear" w:color="auto" w:fill="auto"/>
            <w:vAlign w:val="center"/>
          </w:tcPr>
          <w:p w14:paraId="17768A41">
            <w:pPr>
              <w:jc w:val="right"/>
              <w:rPr>
                <w:b/>
                <w:sz w:val="18"/>
                <w:szCs w:val="18"/>
              </w:rPr>
            </w:pPr>
          </w:p>
        </w:tc>
      </w:tr>
      <w:tr w14:paraId="08C7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FE090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3E3A27B">
            <w:pPr>
              <w:jc w:val="center"/>
              <w:rPr>
                <w:rFonts w:hint="default" w:ascii="宋体" w:hAnsi="宋体"/>
                <w:b/>
                <w:sz w:val="18"/>
                <w:szCs w:val="18"/>
              </w:rPr>
            </w:pPr>
          </w:p>
        </w:tc>
        <w:tc>
          <w:tcPr>
            <w:tcW w:w="567" w:type="dxa"/>
            <w:shd w:val="clear" w:color="auto" w:fill="auto"/>
            <w:vAlign w:val="center"/>
          </w:tcPr>
          <w:p w14:paraId="79989DDE">
            <w:pPr>
              <w:jc w:val="center"/>
              <w:rPr>
                <w:rFonts w:hint="default" w:ascii="宋体" w:hAnsi="宋体"/>
                <w:b/>
                <w:sz w:val="18"/>
                <w:szCs w:val="18"/>
              </w:rPr>
            </w:pPr>
          </w:p>
        </w:tc>
        <w:tc>
          <w:tcPr>
            <w:tcW w:w="4169" w:type="dxa"/>
            <w:shd w:val="clear" w:color="auto" w:fill="auto"/>
            <w:vAlign w:val="center"/>
          </w:tcPr>
          <w:p w14:paraId="62A7A3E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B8A7876">
            <w:pPr>
              <w:jc w:val="right"/>
              <w:rPr>
                <w:b/>
                <w:sz w:val="18"/>
                <w:szCs w:val="18"/>
              </w:rPr>
            </w:pPr>
            <w:r>
              <w:rPr>
                <w:rFonts w:hint="eastAsia" w:ascii="宋体" w:hAnsi="宋体" w:eastAsia="宋体" w:cs="宋体"/>
                <w:sz w:val="18"/>
                <w:szCs w:val="18"/>
              </w:rPr>
              <w:t>6.63</w:t>
            </w:r>
          </w:p>
        </w:tc>
        <w:tc>
          <w:tcPr>
            <w:tcW w:w="1306" w:type="dxa"/>
            <w:gridSpan w:val="2"/>
            <w:shd w:val="clear" w:color="auto" w:fill="auto"/>
            <w:vAlign w:val="center"/>
          </w:tcPr>
          <w:p w14:paraId="26B2D516">
            <w:pPr>
              <w:jc w:val="right"/>
              <w:rPr>
                <w:b/>
                <w:sz w:val="18"/>
                <w:szCs w:val="18"/>
              </w:rPr>
            </w:pPr>
            <w:r>
              <w:rPr>
                <w:rFonts w:hint="eastAsia" w:ascii="宋体" w:hAnsi="宋体" w:eastAsia="宋体" w:cs="宋体"/>
                <w:sz w:val="18"/>
                <w:szCs w:val="18"/>
              </w:rPr>
              <w:t>6.63</w:t>
            </w:r>
          </w:p>
        </w:tc>
        <w:tc>
          <w:tcPr>
            <w:tcW w:w="1405" w:type="dxa"/>
            <w:shd w:val="clear" w:color="auto" w:fill="auto"/>
            <w:vAlign w:val="center"/>
          </w:tcPr>
          <w:p w14:paraId="36AF955D">
            <w:pPr>
              <w:jc w:val="right"/>
              <w:rPr>
                <w:b/>
                <w:sz w:val="18"/>
                <w:szCs w:val="18"/>
              </w:rPr>
            </w:pPr>
          </w:p>
        </w:tc>
      </w:tr>
      <w:tr w14:paraId="5B6A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B2065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CB8671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D17D0A9">
            <w:pPr>
              <w:jc w:val="center"/>
              <w:rPr>
                <w:rFonts w:hint="default" w:ascii="宋体" w:hAnsi="宋体"/>
                <w:b/>
                <w:sz w:val="18"/>
                <w:szCs w:val="18"/>
              </w:rPr>
            </w:pPr>
          </w:p>
        </w:tc>
        <w:tc>
          <w:tcPr>
            <w:tcW w:w="4169" w:type="dxa"/>
            <w:shd w:val="clear" w:color="auto" w:fill="auto"/>
            <w:vAlign w:val="center"/>
          </w:tcPr>
          <w:p w14:paraId="5ADAA28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8283A7F">
            <w:pPr>
              <w:jc w:val="right"/>
              <w:rPr>
                <w:b/>
                <w:sz w:val="18"/>
                <w:szCs w:val="18"/>
              </w:rPr>
            </w:pPr>
            <w:r>
              <w:rPr>
                <w:rFonts w:hint="eastAsia" w:ascii="宋体" w:hAnsi="宋体" w:eastAsia="宋体" w:cs="宋体"/>
                <w:sz w:val="18"/>
                <w:szCs w:val="18"/>
              </w:rPr>
              <w:t>6.63</w:t>
            </w:r>
          </w:p>
        </w:tc>
        <w:tc>
          <w:tcPr>
            <w:tcW w:w="1306" w:type="dxa"/>
            <w:gridSpan w:val="2"/>
            <w:shd w:val="clear" w:color="auto" w:fill="auto"/>
            <w:vAlign w:val="center"/>
          </w:tcPr>
          <w:p w14:paraId="2C33412F">
            <w:pPr>
              <w:jc w:val="right"/>
              <w:rPr>
                <w:b/>
                <w:sz w:val="18"/>
                <w:szCs w:val="18"/>
              </w:rPr>
            </w:pPr>
            <w:r>
              <w:rPr>
                <w:rFonts w:hint="eastAsia" w:ascii="宋体" w:hAnsi="宋体" w:eastAsia="宋体" w:cs="宋体"/>
                <w:sz w:val="18"/>
                <w:szCs w:val="18"/>
              </w:rPr>
              <w:t>6.63</w:t>
            </w:r>
          </w:p>
        </w:tc>
        <w:tc>
          <w:tcPr>
            <w:tcW w:w="1405" w:type="dxa"/>
            <w:shd w:val="clear" w:color="auto" w:fill="auto"/>
            <w:vAlign w:val="center"/>
          </w:tcPr>
          <w:p w14:paraId="392C915A">
            <w:pPr>
              <w:jc w:val="right"/>
              <w:rPr>
                <w:b/>
                <w:sz w:val="18"/>
                <w:szCs w:val="18"/>
              </w:rPr>
            </w:pPr>
          </w:p>
        </w:tc>
      </w:tr>
      <w:tr w14:paraId="6CF5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8E93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951E36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0EDEB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C00411">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42BC4B2">
            <w:pPr>
              <w:jc w:val="right"/>
              <w:rPr>
                <w:b/>
                <w:sz w:val="18"/>
                <w:szCs w:val="18"/>
              </w:rPr>
            </w:pPr>
            <w:r>
              <w:rPr>
                <w:rFonts w:hint="eastAsia" w:ascii="宋体" w:hAnsi="宋体" w:eastAsia="宋体" w:cs="宋体"/>
                <w:sz w:val="18"/>
                <w:szCs w:val="18"/>
              </w:rPr>
              <w:t>5.77</w:t>
            </w:r>
          </w:p>
        </w:tc>
        <w:tc>
          <w:tcPr>
            <w:tcW w:w="1306" w:type="dxa"/>
            <w:gridSpan w:val="2"/>
            <w:shd w:val="clear" w:color="auto" w:fill="auto"/>
            <w:vAlign w:val="center"/>
          </w:tcPr>
          <w:p w14:paraId="3E8696D6">
            <w:pPr>
              <w:jc w:val="right"/>
              <w:rPr>
                <w:b/>
                <w:sz w:val="18"/>
                <w:szCs w:val="18"/>
              </w:rPr>
            </w:pPr>
            <w:r>
              <w:rPr>
                <w:rFonts w:hint="eastAsia" w:ascii="宋体" w:hAnsi="宋体" w:eastAsia="宋体" w:cs="宋体"/>
                <w:sz w:val="18"/>
                <w:szCs w:val="18"/>
              </w:rPr>
              <w:t>5.77</w:t>
            </w:r>
          </w:p>
        </w:tc>
        <w:tc>
          <w:tcPr>
            <w:tcW w:w="1405" w:type="dxa"/>
            <w:shd w:val="clear" w:color="auto" w:fill="auto"/>
            <w:vAlign w:val="center"/>
          </w:tcPr>
          <w:p w14:paraId="5B99E1C9">
            <w:pPr>
              <w:jc w:val="right"/>
              <w:rPr>
                <w:b/>
                <w:sz w:val="18"/>
                <w:szCs w:val="18"/>
              </w:rPr>
            </w:pPr>
          </w:p>
        </w:tc>
      </w:tr>
      <w:tr w14:paraId="47AD2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9BC23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DD2F7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2CBEE0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4F34FEA">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830DCAB">
            <w:pPr>
              <w:jc w:val="right"/>
              <w:rPr>
                <w:b/>
                <w:sz w:val="18"/>
                <w:szCs w:val="18"/>
              </w:rPr>
            </w:pPr>
            <w:r>
              <w:rPr>
                <w:rFonts w:hint="eastAsia" w:ascii="宋体" w:hAnsi="宋体" w:eastAsia="宋体" w:cs="宋体"/>
                <w:sz w:val="18"/>
                <w:szCs w:val="18"/>
              </w:rPr>
              <w:t>0.86</w:t>
            </w:r>
          </w:p>
        </w:tc>
        <w:tc>
          <w:tcPr>
            <w:tcW w:w="1306" w:type="dxa"/>
            <w:gridSpan w:val="2"/>
            <w:shd w:val="clear" w:color="auto" w:fill="auto"/>
            <w:vAlign w:val="center"/>
          </w:tcPr>
          <w:p w14:paraId="11B9BD73">
            <w:pPr>
              <w:jc w:val="right"/>
              <w:rPr>
                <w:b/>
                <w:sz w:val="18"/>
                <w:szCs w:val="18"/>
              </w:rPr>
            </w:pPr>
            <w:r>
              <w:rPr>
                <w:rFonts w:hint="eastAsia" w:ascii="宋体" w:hAnsi="宋体" w:eastAsia="宋体" w:cs="宋体"/>
                <w:sz w:val="18"/>
                <w:szCs w:val="18"/>
              </w:rPr>
              <w:t>0.86</w:t>
            </w:r>
          </w:p>
        </w:tc>
        <w:tc>
          <w:tcPr>
            <w:tcW w:w="1405" w:type="dxa"/>
            <w:shd w:val="clear" w:color="auto" w:fill="auto"/>
            <w:vAlign w:val="center"/>
          </w:tcPr>
          <w:p w14:paraId="4FF8D5EA">
            <w:pPr>
              <w:jc w:val="right"/>
              <w:rPr>
                <w:b/>
                <w:sz w:val="18"/>
                <w:szCs w:val="18"/>
              </w:rPr>
            </w:pPr>
          </w:p>
        </w:tc>
      </w:tr>
      <w:tr w14:paraId="3A57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DB461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74A1069">
            <w:pPr>
              <w:jc w:val="center"/>
              <w:rPr>
                <w:rFonts w:hint="default" w:ascii="宋体" w:hAnsi="宋体"/>
                <w:b/>
                <w:sz w:val="18"/>
                <w:szCs w:val="18"/>
              </w:rPr>
            </w:pPr>
          </w:p>
        </w:tc>
        <w:tc>
          <w:tcPr>
            <w:tcW w:w="567" w:type="dxa"/>
            <w:shd w:val="clear" w:color="auto" w:fill="auto"/>
            <w:vAlign w:val="center"/>
          </w:tcPr>
          <w:p w14:paraId="09CA8FAA">
            <w:pPr>
              <w:jc w:val="center"/>
              <w:rPr>
                <w:rFonts w:hint="default" w:ascii="宋体" w:hAnsi="宋体"/>
                <w:b/>
                <w:sz w:val="18"/>
                <w:szCs w:val="18"/>
              </w:rPr>
            </w:pPr>
          </w:p>
        </w:tc>
        <w:tc>
          <w:tcPr>
            <w:tcW w:w="4169" w:type="dxa"/>
            <w:shd w:val="clear" w:color="auto" w:fill="auto"/>
            <w:vAlign w:val="center"/>
          </w:tcPr>
          <w:p w14:paraId="3184339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AA3E7A9">
            <w:pPr>
              <w:jc w:val="right"/>
              <w:rPr>
                <w:b/>
                <w:sz w:val="18"/>
                <w:szCs w:val="18"/>
              </w:rPr>
            </w:pPr>
            <w:r>
              <w:rPr>
                <w:rFonts w:hint="eastAsia" w:ascii="宋体" w:hAnsi="宋体" w:eastAsia="宋体" w:cs="宋体"/>
                <w:sz w:val="18"/>
                <w:szCs w:val="18"/>
              </w:rPr>
              <w:t>10.97</w:t>
            </w:r>
          </w:p>
        </w:tc>
        <w:tc>
          <w:tcPr>
            <w:tcW w:w="1306" w:type="dxa"/>
            <w:gridSpan w:val="2"/>
            <w:shd w:val="clear" w:color="auto" w:fill="auto"/>
            <w:vAlign w:val="center"/>
          </w:tcPr>
          <w:p w14:paraId="7ABAB3B4">
            <w:pPr>
              <w:jc w:val="right"/>
              <w:rPr>
                <w:b/>
                <w:sz w:val="18"/>
                <w:szCs w:val="18"/>
              </w:rPr>
            </w:pPr>
            <w:r>
              <w:rPr>
                <w:rFonts w:hint="eastAsia" w:ascii="宋体" w:hAnsi="宋体" w:eastAsia="宋体" w:cs="宋体"/>
                <w:sz w:val="18"/>
                <w:szCs w:val="18"/>
              </w:rPr>
              <w:t>10.97</w:t>
            </w:r>
          </w:p>
        </w:tc>
        <w:tc>
          <w:tcPr>
            <w:tcW w:w="1405" w:type="dxa"/>
            <w:shd w:val="clear" w:color="auto" w:fill="auto"/>
            <w:vAlign w:val="center"/>
          </w:tcPr>
          <w:p w14:paraId="0E7F6BB2">
            <w:pPr>
              <w:jc w:val="right"/>
              <w:rPr>
                <w:b/>
                <w:sz w:val="18"/>
                <w:szCs w:val="18"/>
              </w:rPr>
            </w:pPr>
          </w:p>
        </w:tc>
      </w:tr>
      <w:tr w14:paraId="46B2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3D313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6CC3F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C6A4177">
            <w:pPr>
              <w:jc w:val="center"/>
              <w:rPr>
                <w:rFonts w:hint="default" w:ascii="宋体" w:hAnsi="宋体"/>
                <w:b/>
                <w:sz w:val="18"/>
                <w:szCs w:val="18"/>
              </w:rPr>
            </w:pPr>
          </w:p>
        </w:tc>
        <w:tc>
          <w:tcPr>
            <w:tcW w:w="4169" w:type="dxa"/>
            <w:shd w:val="clear" w:color="auto" w:fill="auto"/>
            <w:vAlign w:val="center"/>
          </w:tcPr>
          <w:p w14:paraId="0DB14AE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CC79EA4">
            <w:pPr>
              <w:jc w:val="right"/>
              <w:rPr>
                <w:b/>
                <w:sz w:val="18"/>
                <w:szCs w:val="18"/>
              </w:rPr>
            </w:pPr>
            <w:r>
              <w:rPr>
                <w:rFonts w:hint="eastAsia" w:ascii="宋体" w:hAnsi="宋体" w:eastAsia="宋体" w:cs="宋体"/>
                <w:sz w:val="18"/>
                <w:szCs w:val="18"/>
              </w:rPr>
              <w:t>10.97</w:t>
            </w:r>
          </w:p>
        </w:tc>
        <w:tc>
          <w:tcPr>
            <w:tcW w:w="1306" w:type="dxa"/>
            <w:gridSpan w:val="2"/>
            <w:shd w:val="clear" w:color="auto" w:fill="auto"/>
            <w:vAlign w:val="center"/>
          </w:tcPr>
          <w:p w14:paraId="45DEDC77">
            <w:pPr>
              <w:jc w:val="right"/>
              <w:rPr>
                <w:b/>
                <w:sz w:val="18"/>
                <w:szCs w:val="18"/>
              </w:rPr>
            </w:pPr>
            <w:r>
              <w:rPr>
                <w:rFonts w:hint="eastAsia" w:ascii="宋体" w:hAnsi="宋体" w:eastAsia="宋体" w:cs="宋体"/>
                <w:sz w:val="18"/>
                <w:szCs w:val="18"/>
              </w:rPr>
              <w:t>10.97</w:t>
            </w:r>
          </w:p>
        </w:tc>
        <w:tc>
          <w:tcPr>
            <w:tcW w:w="1405" w:type="dxa"/>
            <w:shd w:val="clear" w:color="auto" w:fill="auto"/>
            <w:vAlign w:val="center"/>
          </w:tcPr>
          <w:p w14:paraId="07842DF3">
            <w:pPr>
              <w:jc w:val="right"/>
              <w:rPr>
                <w:b/>
                <w:sz w:val="18"/>
                <w:szCs w:val="18"/>
              </w:rPr>
            </w:pPr>
          </w:p>
        </w:tc>
      </w:tr>
      <w:tr w14:paraId="7539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D5A5D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619F8C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01586D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ED7162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DEC2E59">
            <w:pPr>
              <w:jc w:val="right"/>
              <w:rPr>
                <w:b/>
                <w:sz w:val="18"/>
                <w:szCs w:val="18"/>
              </w:rPr>
            </w:pPr>
            <w:r>
              <w:rPr>
                <w:rFonts w:hint="eastAsia" w:ascii="宋体" w:hAnsi="宋体" w:eastAsia="宋体" w:cs="宋体"/>
                <w:sz w:val="18"/>
                <w:szCs w:val="18"/>
              </w:rPr>
              <w:t>10.97</w:t>
            </w:r>
          </w:p>
        </w:tc>
        <w:tc>
          <w:tcPr>
            <w:tcW w:w="1306" w:type="dxa"/>
            <w:gridSpan w:val="2"/>
            <w:shd w:val="clear" w:color="auto" w:fill="auto"/>
            <w:vAlign w:val="center"/>
          </w:tcPr>
          <w:p w14:paraId="098E48CA">
            <w:pPr>
              <w:jc w:val="right"/>
              <w:rPr>
                <w:b/>
                <w:sz w:val="18"/>
                <w:szCs w:val="18"/>
              </w:rPr>
            </w:pPr>
            <w:r>
              <w:rPr>
                <w:rFonts w:hint="eastAsia" w:ascii="宋体" w:hAnsi="宋体" w:eastAsia="宋体" w:cs="宋体"/>
                <w:sz w:val="18"/>
                <w:szCs w:val="18"/>
              </w:rPr>
              <w:t>10.97</w:t>
            </w:r>
          </w:p>
        </w:tc>
        <w:tc>
          <w:tcPr>
            <w:tcW w:w="1405" w:type="dxa"/>
            <w:shd w:val="clear" w:color="auto" w:fill="auto"/>
            <w:vAlign w:val="center"/>
          </w:tcPr>
          <w:p w14:paraId="3E7792E7">
            <w:pPr>
              <w:jc w:val="right"/>
              <w:rPr>
                <w:b/>
                <w:sz w:val="18"/>
                <w:szCs w:val="18"/>
              </w:rPr>
            </w:pPr>
          </w:p>
        </w:tc>
      </w:tr>
      <w:tr w14:paraId="1D0B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B7445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49D7EED4">
            <w:pPr>
              <w:jc w:val="center"/>
              <w:rPr>
                <w:rFonts w:hint="default" w:ascii="宋体" w:hAnsi="宋体"/>
                <w:b/>
                <w:sz w:val="18"/>
                <w:szCs w:val="18"/>
              </w:rPr>
            </w:pPr>
          </w:p>
        </w:tc>
        <w:tc>
          <w:tcPr>
            <w:tcW w:w="567" w:type="dxa"/>
            <w:shd w:val="clear" w:color="auto" w:fill="auto"/>
            <w:vAlign w:val="center"/>
          </w:tcPr>
          <w:p w14:paraId="69F5BB42">
            <w:pPr>
              <w:jc w:val="center"/>
              <w:rPr>
                <w:rFonts w:hint="default" w:ascii="宋体" w:hAnsi="宋体"/>
                <w:b/>
                <w:sz w:val="18"/>
                <w:szCs w:val="18"/>
              </w:rPr>
            </w:pPr>
          </w:p>
        </w:tc>
        <w:tc>
          <w:tcPr>
            <w:tcW w:w="4169" w:type="dxa"/>
            <w:shd w:val="clear" w:color="auto" w:fill="auto"/>
            <w:vAlign w:val="center"/>
          </w:tcPr>
          <w:p w14:paraId="40DF5633">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0889984C">
            <w:pPr>
              <w:jc w:val="right"/>
              <w:rPr>
                <w:b/>
                <w:sz w:val="18"/>
                <w:szCs w:val="18"/>
              </w:rPr>
            </w:pPr>
            <w:r>
              <w:rPr>
                <w:rFonts w:hint="eastAsia" w:ascii="宋体" w:hAnsi="宋体" w:eastAsia="宋体" w:cs="宋体"/>
                <w:sz w:val="18"/>
                <w:szCs w:val="18"/>
              </w:rPr>
              <w:t>22.80</w:t>
            </w:r>
          </w:p>
        </w:tc>
        <w:tc>
          <w:tcPr>
            <w:tcW w:w="1306" w:type="dxa"/>
            <w:gridSpan w:val="2"/>
            <w:shd w:val="clear" w:color="auto" w:fill="auto"/>
            <w:vAlign w:val="center"/>
          </w:tcPr>
          <w:p w14:paraId="1D518EAA">
            <w:pPr>
              <w:jc w:val="right"/>
              <w:rPr>
                <w:b/>
                <w:sz w:val="18"/>
                <w:szCs w:val="18"/>
              </w:rPr>
            </w:pPr>
          </w:p>
        </w:tc>
        <w:tc>
          <w:tcPr>
            <w:tcW w:w="1405" w:type="dxa"/>
            <w:shd w:val="clear" w:color="auto" w:fill="auto"/>
            <w:vAlign w:val="center"/>
          </w:tcPr>
          <w:p w14:paraId="456A6579">
            <w:pPr>
              <w:jc w:val="right"/>
              <w:rPr>
                <w:b/>
                <w:sz w:val="18"/>
                <w:szCs w:val="18"/>
              </w:rPr>
            </w:pPr>
            <w:r>
              <w:rPr>
                <w:rFonts w:hint="eastAsia" w:ascii="宋体" w:hAnsi="宋体" w:eastAsia="宋体" w:cs="宋体"/>
                <w:sz w:val="18"/>
                <w:szCs w:val="18"/>
              </w:rPr>
              <w:t>22.80</w:t>
            </w:r>
          </w:p>
        </w:tc>
      </w:tr>
      <w:tr w14:paraId="11D3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C4FAA5">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D214F4B">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27AA2AE3">
            <w:pPr>
              <w:jc w:val="center"/>
              <w:rPr>
                <w:rFonts w:hint="default" w:ascii="宋体" w:hAnsi="宋体"/>
                <w:b/>
                <w:sz w:val="18"/>
                <w:szCs w:val="18"/>
              </w:rPr>
            </w:pPr>
          </w:p>
        </w:tc>
        <w:tc>
          <w:tcPr>
            <w:tcW w:w="4169" w:type="dxa"/>
            <w:shd w:val="clear" w:color="auto" w:fill="auto"/>
            <w:vAlign w:val="center"/>
          </w:tcPr>
          <w:p w14:paraId="71E6390E">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621E7AA7">
            <w:pPr>
              <w:jc w:val="right"/>
              <w:rPr>
                <w:b/>
                <w:sz w:val="18"/>
                <w:szCs w:val="18"/>
              </w:rPr>
            </w:pPr>
            <w:r>
              <w:rPr>
                <w:rFonts w:hint="eastAsia" w:ascii="宋体" w:hAnsi="宋体" w:eastAsia="宋体" w:cs="宋体"/>
                <w:sz w:val="18"/>
                <w:szCs w:val="18"/>
              </w:rPr>
              <w:t>22.80</w:t>
            </w:r>
          </w:p>
        </w:tc>
        <w:tc>
          <w:tcPr>
            <w:tcW w:w="1306" w:type="dxa"/>
            <w:gridSpan w:val="2"/>
            <w:shd w:val="clear" w:color="auto" w:fill="auto"/>
            <w:vAlign w:val="center"/>
          </w:tcPr>
          <w:p w14:paraId="7F24C215">
            <w:pPr>
              <w:jc w:val="right"/>
              <w:rPr>
                <w:b/>
                <w:sz w:val="18"/>
                <w:szCs w:val="18"/>
              </w:rPr>
            </w:pPr>
          </w:p>
        </w:tc>
        <w:tc>
          <w:tcPr>
            <w:tcW w:w="1405" w:type="dxa"/>
            <w:shd w:val="clear" w:color="auto" w:fill="auto"/>
            <w:vAlign w:val="center"/>
          </w:tcPr>
          <w:p w14:paraId="5FAFEE8A">
            <w:pPr>
              <w:jc w:val="right"/>
              <w:rPr>
                <w:b/>
                <w:sz w:val="18"/>
                <w:szCs w:val="18"/>
              </w:rPr>
            </w:pPr>
            <w:r>
              <w:rPr>
                <w:rFonts w:hint="eastAsia" w:ascii="宋体" w:hAnsi="宋体" w:eastAsia="宋体" w:cs="宋体"/>
                <w:sz w:val="18"/>
                <w:szCs w:val="18"/>
              </w:rPr>
              <w:t>22.80</w:t>
            </w:r>
          </w:p>
        </w:tc>
      </w:tr>
      <w:tr w14:paraId="66E9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3F86A6">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2A78B1E">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6CE6CBD6">
            <w:pPr>
              <w:jc w:val="center"/>
              <w:rPr>
                <w:rFonts w:hint="default" w:ascii="宋体" w:hAnsi="宋体"/>
                <w:b/>
                <w:sz w:val="18"/>
                <w:szCs w:val="18"/>
              </w:rPr>
            </w:pPr>
            <w:r>
              <w:rPr>
                <w:rFonts w:hint="eastAsia" w:ascii="宋体" w:hAnsi="宋体" w:eastAsia="宋体" w:cs="宋体"/>
                <w:sz w:val="18"/>
                <w:szCs w:val="18"/>
              </w:rPr>
              <w:t>10</w:t>
            </w:r>
          </w:p>
        </w:tc>
        <w:tc>
          <w:tcPr>
            <w:tcW w:w="4169" w:type="dxa"/>
            <w:shd w:val="clear" w:color="auto" w:fill="auto"/>
            <w:vAlign w:val="center"/>
          </w:tcPr>
          <w:p w14:paraId="4AB89389">
            <w:pPr>
              <w:jc w:val="left"/>
              <w:rPr>
                <w:rFonts w:hint="default" w:ascii="宋体" w:hAnsi="宋体"/>
                <w:b/>
                <w:sz w:val="18"/>
                <w:szCs w:val="18"/>
              </w:rPr>
            </w:pPr>
            <w:r>
              <w:rPr>
                <w:rFonts w:hint="eastAsia" w:ascii="宋体" w:hAnsi="宋体" w:eastAsia="宋体" w:cs="宋体"/>
                <w:sz w:val="18"/>
                <w:szCs w:val="18"/>
              </w:rPr>
              <w:t>用于文化事业的彩票公益金支出</w:t>
            </w:r>
          </w:p>
        </w:tc>
        <w:tc>
          <w:tcPr>
            <w:tcW w:w="1306" w:type="dxa"/>
            <w:shd w:val="clear" w:color="auto" w:fill="auto"/>
            <w:vAlign w:val="center"/>
          </w:tcPr>
          <w:p w14:paraId="3BC72790">
            <w:pPr>
              <w:jc w:val="right"/>
              <w:rPr>
                <w:b/>
                <w:sz w:val="18"/>
                <w:szCs w:val="18"/>
              </w:rPr>
            </w:pPr>
            <w:r>
              <w:rPr>
                <w:rFonts w:hint="eastAsia" w:ascii="宋体" w:hAnsi="宋体" w:eastAsia="宋体" w:cs="宋体"/>
                <w:sz w:val="18"/>
                <w:szCs w:val="18"/>
              </w:rPr>
              <w:t>22.80</w:t>
            </w:r>
          </w:p>
        </w:tc>
        <w:tc>
          <w:tcPr>
            <w:tcW w:w="1306" w:type="dxa"/>
            <w:gridSpan w:val="2"/>
            <w:shd w:val="clear" w:color="auto" w:fill="auto"/>
            <w:vAlign w:val="center"/>
          </w:tcPr>
          <w:p w14:paraId="44DB15B6">
            <w:pPr>
              <w:jc w:val="right"/>
              <w:rPr>
                <w:b/>
                <w:sz w:val="18"/>
                <w:szCs w:val="18"/>
              </w:rPr>
            </w:pPr>
          </w:p>
        </w:tc>
        <w:tc>
          <w:tcPr>
            <w:tcW w:w="1405" w:type="dxa"/>
            <w:shd w:val="clear" w:color="auto" w:fill="auto"/>
            <w:vAlign w:val="center"/>
          </w:tcPr>
          <w:p w14:paraId="35E307A8">
            <w:pPr>
              <w:jc w:val="right"/>
              <w:rPr>
                <w:b/>
                <w:sz w:val="18"/>
                <w:szCs w:val="18"/>
              </w:rPr>
            </w:pPr>
            <w:r>
              <w:rPr>
                <w:rFonts w:hint="eastAsia" w:ascii="宋体" w:hAnsi="宋体" w:eastAsia="宋体" w:cs="宋体"/>
                <w:sz w:val="18"/>
                <w:szCs w:val="18"/>
              </w:rPr>
              <w:t>22.80</w:t>
            </w:r>
          </w:p>
        </w:tc>
      </w:tr>
      <w:tr w14:paraId="34FF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113B8E">
            <w:pPr>
              <w:jc w:val="center"/>
              <w:rPr>
                <w:rFonts w:hint="default" w:ascii="宋体" w:hAnsi="宋体"/>
                <w:b/>
                <w:sz w:val="18"/>
                <w:szCs w:val="18"/>
              </w:rPr>
            </w:pPr>
          </w:p>
        </w:tc>
        <w:tc>
          <w:tcPr>
            <w:tcW w:w="567" w:type="dxa"/>
            <w:shd w:val="clear" w:color="auto" w:fill="auto"/>
            <w:vAlign w:val="center"/>
          </w:tcPr>
          <w:p w14:paraId="34227EAF">
            <w:pPr>
              <w:jc w:val="center"/>
              <w:rPr>
                <w:rFonts w:hint="default" w:ascii="宋体" w:hAnsi="宋体"/>
                <w:b/>
                <w:sz w:val="18"/>
                <w:szCs w:val="18"/>
              </w:rPr>
            </w:pPr>
          </w:p>
        </w:tc>
        <w:tc>
          <w:tcPr>
            <w:tcW w:w="567" w:type="dxa"/>
            <w:shd w:val="clear" w:color="auto" w:fill="auto"/>
            <w:vAlign w:val="center"/>
          </w:tcPr>
          <w:p w14:paraId="7B43F780">
            <w:pPr>
              <w:jc w:val="center"/>
              <w:rPr>
                <w:rFonts w:hint="default" w:ascii="宋体" w:hAnsi="宋体"/>
                <w:b/>
                <w:sz w:val="18"/>
                <w:szCs w:val="18"/>
              </w:rPr>
            </w:pPr>
          </w:p>
        </w:tc>
        <w:tc>
          <w:tcPr>
            <w:tcW w:w="4169" w:type="dxa"/>
            <w:shd w:val="clear" w:color="auto" w:fill="auto"/>
            <w:vAlign w:val="center"/>
          </w:tcPr>
          <w:p w14:paraId="660AF425">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C6162E6">
            <w:pPr>
              <w:jc w:val="right"/>
              <w:rPr>
                <w:b/>
                <w:bCs/>
                <w:sz w:val="18"/>
                <w:szCs w:val="18"/>
              </w:rPr>
            </w:pPr>
            <w:r>
              <w:rPr>
                <w:rFonts w:hint="eastAsia" w:ascii="宋体" w:hAnsi="宋体" w:eastAsia="宋体" w:cs="宋体"/>
                <w:b/>
                <w:bCs/>
                <w:sz w:val="18"/>
                <w:szCs w:val="18"/>
              </w:rPr>
              <w:t>242.86</w:t>
            </w:r>
          </w:p>
        </w:tc>
        <w:tc>
          <w:tcPr>
            <w:tcW w:w="1306" w:type="dxa"/>
            <w:gridSpan w:val="2"/>
            <w:shd w:val="clear" w:color="auto" w:fill="auto"/>
            <w:vAlign w:val="center"/>
          </w:tcPr>
          <w:p w14:paraId="2FC23DA1">
            <w:pPr>
              <w:jc w:val="right"/>
              <w:rPr>
                <w:b/>
                <w:bCs/>
                <w:sz w:val="18"/>
                <w:szCs w:val="18"/>
              </w:rPr>
            </w:pPr>
            <w:r>
              <w:rPr>
                <w:rFonts w:hint="eastAsia" w:ascii="宋体" w:hAnsi="宋体" w:eastAsia="宋体" w:cs="宋体"/>
                <w:b/>
                <w:bCs/>
                <w:sz w:val="18"/>
                <w:szCs w:val="18"/>
              </w:rPr>
              <w:t>137.06</w:t>
            </w:r>
          </w:p>
        </w:tc>
        <w:tc>
          <w:tcPr>
            <w:tcW w:w="1405" w:type="dxa"/>
            <w:shd w:val="clear" w:color="auto" w:fill="auto"/>
            <w:vAlign w:val="center"/>
          </w:tcPr>
          <w:p w14:paraId="2CC33447">
            <w:pPr>
              <w:jc w:val="right"/>
              <w:rPr>
                <w:b/>
                <w:bCs/>
                <w:sz w:val="18"/>
                <w:szCs w:val="18"/>
              </w:rPr>
            </w:pPr>
            <w:r>
              <w:rPr>
                <w:rFonts w:hint="eastAsia" w:ascii="宋体" w:hAnsi="宋体" w:eastAsia="宋体" w:cs="宋体"/>
                <w:b/>
                <w:bCs/>
                <w:sz w:val="18"/>
                <w:szCs w:val="18"/>
              </w:rPr>
              <w:t>105.80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编制单位：托克逊县妇女联合会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163.16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107.29</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107.29</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6D1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5307C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FB57126">
            <w:pPr>
              <w:widowControl/>
              <w:spacing w:line="280" w:lineRule="exact"/>
              <w:jc w:val="right"/>
              <w:rPr>
                <w:sz w:val="18"/>
                <w:szCs w:val="18"/>
              </w:rPr>
            </w:pPr>
            <w:r>
              <w:rPr>
                <w:rFonts w:hint="eastAsia" w:ascii="宋体" w:hAnsi="宋体" w:eastAsia="宋体" w:cs="宋体"/>
                <w:kern w:val="0"/>
                <w:sz w:val="18"/>
                <w:szCs w:val="18"/>
              </w:rPr>
              <w:t>145.06</w:t>
            </w:r>
          </w:p>
        </w:tc>
        <w:tc>
          <w:tcPr>
            <w:tcW w:w="2434" w:type="dxa"/>
            <w:shd w:val="clear" w:color="auto" w:fill="auto"/>
            <w:vAlign w:val="center"/>
          </w:tcPr>
          <w:p w14:paraId="579EE8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3C302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B079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2BE4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54689F">
            <w:pPr>
              <w:widowControl/>
              <w:spacing w:line="280" w:lineRule="exact"/>
              <w:jc w:val="right"/>
              <w:rPr>
                <w:rFonts w:hint="default" w:ascii="宋体" w:hAnsi="宋体"/>
                <w:color w:val="000000"/>
                <w:sz w:val="18"/>
                <w:szCs w:val="18"/>
              </w:rPr>
            </w:pPr>
          </w:p>
        </w:tc>
      </w:tr>
      <w:tr w14:paraId="632A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3FF7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EB59431">
            <w:pPr>
              <w:widowControl/>
              <w:spacing w:line="280" w:lineRule="exact"/>
              <w:jc w:val="right"/>
              <w:rPr>
                <w:sz w:val="18"/>
                <w:szCs w:val="18"/>
              </w:rPr>
            </w:pPr>
            <w:r>
              <w:rPr>
                <w:rFonts w:hint="eastAsia" w:ascii="宋体" w:hAnsi="宋体" w:eastAsia="宋体" w:cs="宋体"/>
                <w:kern w:val="0"/>
                <w:sz w:val="18"/>
                <w:szCs w:val="18"/>
              </w:rPr>
              <w:t>18.10</w:t>
            </w:r>
          </w:p>
        </w:tc>
        <w:tc>
          <w:tcPr>
            <w:tcW w:w="2434" w:type="dxa"/>
            <w:shd w:val="clear" w:color="auto" w:fill="auto"/>
            <w:vAlign w:val="center"/>
          </w:tcPr>
          <w:p w14:paraId="36AEB5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5D255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751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A543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412251">
            <w:pPr>
              <w:widowControl/>
              <w:spacing w:line="280" w:lineRule="exact"/>
              <w:jc w:val="right"/>
              <w:rPr>
                <w:rFonts w:hint="default" w:ascii="宋体" w:hAnsi="宋体"/>
                <w:color w:val="000000"/>
                <w:sz w:val="18"/>
                <w:szCs w:val="18"/>
              </w:rPr>
            </w:pPr>
          </w:p>
        </w:tc>
      </w:tr>
      <w:tr w14:paraId="56B8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39B7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A223686">
            <w:pPr>
              <w:widowControl/>
              <w:spacing w:line="280" w:lineRule="exact"/>
              <w:jc w:val="right"/>
              <w:rPr>
                <w:sz w:val="18"/>
                <w:szCs w:val="18"/>
              </w:rPr>
            </w:pPr>
          </w:p>
        </w:tc>
        <w:tc>
          <w:tcPr>
            <w:tcW w:w="2434" w:type="dxa"/>
            <w:shd w:val="clear" w:color="auto" w:fill="auto"/>
            <w:vAlign w:val="center"/>
          </w:tcPr>
          <w:p w14:paraId="4F47A4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212D5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B7F2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8AE7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37D23C">
            <w:pPr>
              <w:widowControl/>
              <w:spacing w:line="280" w:lineRule="exact"/>
              <w:jc w:val="right"/>
              <w:rPr>
                <w:rFonts w:hint="default" w:ascii="宋体" w:hAnsi="宋体"/>
                <w:color w:val="000000"/>
                <w:sz w:val="18"/>
                <w:szCs w:val="18"/>
              </w:rPr>
            </w:pPr>
          </w:p>
        </w:tc>
      </w:tr>
      <w:tr w14:paraId="4032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19E5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EE9963">
            <w:pPr>
              <w:widowControl/>
              <w:spacing w:line="280" w:lineRule="exact"/>
              <w:jc w:val="right"/>
              <w:rPr>
                <w:sz w:val="18"/>
                <w:szCs w:val="18"/>
              </w:rPr>
            </w:pPr>
          </w:p>
        </w:tc>
        <w:tc>
          <w:tcPr>
            <w:tcW w:w="2434" w:type="dxa"/>
            <w:shd w:val="clear" w:color="auto" w:fill="auto"/>
            <w:vAlign w:val="center"/>
          </w:tcPr>
          <w:p w14:paraId="5199E9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038C4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DAC4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1F6A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7DF1D5">
            <w:pPr>
              <w:widowControl/>
              <w:spacing w:line="280" w:lineRule="exact"/>
              <w:jc w:val="right"/>
              <w:rPr>
                <w:rFonts w:hint="default" w:ascii="宋体" w:hAnsi="宋体"/>
                <w:color w:val="000000"/>
                <w:sz w:val="18"/>
                <w:szCs w:val="18"/>
              </w:rPr>
            </w:pPr>
          </w:p>
        </w:tc>
      </w:tr>
      <w:tr w14:paraId="24F6A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AD8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CD3BCD">
            <w:pPr>
              <w:widowControl/>
              <w:spacing w:line="280" w:lineRule="exact"/>
              <w:jc w:val="right"/>
              <w:rPr>
                <w:sz w:val="18"/>
                <w:szCs w:val="18"/>
              </w:rPr>
            </w:pPr>
          </w:p>
        </w:tc>
        <w:tc>
          <w:tcPr>
            <w:tcW w:w="2434" w:type="dxa"/>
            <w:shd w:val="clear" w:color="auto" w:fill="auto"/>
            <w:vAlign w:val="center"/>
          </w:tcPr>
          <w:p w14:paraId="35EACD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B75F4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460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0738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0B5A5F">
            <w:pPr>
              <w:widowControl/>
              <w:spacing w:line="280" w:lineRule="exact"/>
              <w:jc w:val="right"/>
              <w:rPr>
                <w:rFonts w:hint="default" w:ascii="宋体" w:hAnsi="宋体"/>
                <w:color w:val="000000"/>
                <w:sz w:val="18"/>
                <w:szCs w:val="18"/>
              </w:rPr>
            </w:pPr>
          </w:p>
        </w:tc>
      </w:tr>
      <w:tr w14:paraId="2F8B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17F3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74B825">
            <w:pPr>
              <w:widowControl/>
              <w:spacing w:line="280" w:lineRule="exact"/>
              <w:jc w:val="right"/>
              <w:rPr>
                <w:sz w:val="18"/>
                <w:szCs w:val="18"/>
              </w:rPr>
            </w:pPr>
          </w:p>
        </w:tc>
        <w:tc>
          <w:tcPr>
            <w:tcW w:w="2434" w:type="dxa"/>
            <w:shd w:val="clear" w:color="auto" w:fill="auto"/>
            <w:vAlign w:val="center"/>
          </w:tcPr>
          <w:p w14:paraId="33E36D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4EADE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BDA7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2A0C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77E8BC">
            <w:pPr>
              <w:widowControl/>
              <w:spacing w:line="280" w:lineRule="exact"/>
              <w:jc w:val="right"/>
              <w:rPr>
                <w:rFonts w:hint="default" w:ascii="宋体" w:hAnsi="宋体"/>
                <w:color w:val="000000"/>
                <w:sz w:val="18"/>
                <w:szCs w:val="18"/>
              </w:rPr>
            </w:pPr>
          </w:p>
        </w:tc>
      </w:tr>
      <w:tr w14:paraId="168A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5E7C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F0AEEB">
            <w:pPr>
              <w:widowControl/>
              <w:spacing w:line="280" w:lineRule="exact"/>
              <w:jc w:val="right"/>
              <w:rPr>
                <w:sz w:val="18"/>
                <w:szCs w:val="18"/>
              </w:rPr>
            </w:pPr>
          </w:p>
        </w:tc>
        <w:tc>
          <w:tcPr>
            <w:tcW w:w="2434" w:type="dxa"/>
            <w:shd w:val="clear" w:color="auto" w:fill="auto"/>
            <w:vAlign w:val="center"/>
          </w:tcPr>
          <w:p w14:paraId="6E1388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A6EA4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20.17</w:t>
            </w:r>
          </w:p>
        </w:tc>
        <w:tc>
          <w:tcPr>
            <w:tcW w:w="1063" w:type="dxa"/>
            <w:gridSpan w:val="2"/>
            <w:shd w:val="clear" w:color="auto" w:fill="auto"/>
            <w:vAlign w:val="center"/>
          </w:tcPr>
          <w:p w14:paraId="24AD691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20.17</w:t>
            </w:r>
          </w:p>
        </w:tc>
        <w:tc>
          <w:tcPr>
            <w:tcW w:w="1063" w:type="dxa"/>
            <w:gridSpan w:val="2"/>
            <w:shd w:val="clear" w:color="auto" w:fill="auto"/>
            <w:vAlign w:val="center"/>
          </w:tcPr>
          <w:p w14:paraId="3646CA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DB5089">
            <w:pPr>
              <w:widowControl/>
              <w:spacing w:line="280" w:lineRule="exact"/>
              <w:jc w:val="right"/>
              <w:rPr>
                <w:rFonts w:hint="default" w:ascii="宋体" w:hAnsi="宋体"/>
                <w:color w:val="000000"/>
                <w:sz w:val="18"/>
                <w:szCs w:val="18"/>
              </w:rPr>
            </w:pPr>
          </w:p>
        </w:tc>
      </w:tr>
      <w:tr w14:paraId="6F1C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B7E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D0BFEE">
            <w:pPr>
              <w:widowControl/>
              <w:spacing w:line="280" w:lineRule="exact"/>
              <w:jc w:val="right"/>
              <w:rPr>
                <w:sz w:val="18"/>
                <w:szCs w:val="18"/>
              </w:rPr>
            </w:pPr>
          </w:p>
        </w:tc>
        <w:tc>
          <w:tcPr>
            <w:tcW w:w="2434" w:type="dxa"/>
            <w:shd w:val="clear" w:color="auto" w:fill="auto"/>
            <w:vAlign w:val="center"/>
          </w:tcPr>
          <w:p w14:paraId="018B5A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025E4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D670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7286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61F3DE">
            <w:pPr>
              <w:widowControl/>
              <w:spacing w:line="280" w:lineRule="exact"/>
              <w:jc w:val="right"/>
              <w:rPr>
                <w:rFonts w:hint="default" w:ascii="宋体" w:hAnsi="宋体"/>
                <w:color w:val="000000"/>
                <w:sz w:val="18"/>
                <w:szCs w:val="18"/>
              </w:rPr>
            </w:pPr>
          </w:p>
        </w:tc>
      </w:tr>
      <w:tr w14:paraId="7CA2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4444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4204AD">
            <w:pPr>
              <w:widowControl/>
              <w:spacing w:line="280" w:lineRule="exact"/>
              <w:jc w:val="right"/>
              <w:rPr>
                <w:sz w:val="18"/>
                <w:szCs w:val="18"/>
              </w:rPr>
            </w:pPr>
          </w:p>
        </w:tc>
        <w:tc>
          <w:tcPr>
            <w:tcW w:w="2434" w:type="dxa"/>
            <w:shd w:val="clear" w:color="auto" w:fill="auto"/>
            <w:vAlign w:val="center"/>
          </w:tcPr>
          <w:p w14:paraId="46F1C2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73A59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6.63</w:t>
            </w:r>
          </w:p>
        </w:tc>
        <w:tc>
          <w:tcPr>
            <w:tcW w:w="1063" w:type="dxa"/>
            <w:gridSpan w:val="2"/>
            <w:shd w:val="clear" w:color="auto" w:fill="auto"/>
            <w:vAlign w:val="center"/>
          </w:tcPr>
          <w:p w14:paraId="171A0DC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6.63</w:t>
            </w:r>
          </w:p>
        </w:tc>
        <w:tc>
          <w:tcPr>
            <w:tcW w:w="1063" w:type="dxa"/>
            <w:gridSpan w:val="2"/>
            <w:shd w:val="clear" w:color="auto" w:fill="auto"/>
            <w:vAlign w:val="center"/>
          </w:tcPr>
          <w:p w14:paraId="433F4B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0CF0A7">
            <w:pPr>
              <w:widowControl/>
              <w:spacing w:line="280" w:lineRule="exact"/>
              <w:jc w:val="right"/>
              <w:rPr>
                <w:rFonts w:hint="default" w:ascii="宋体" w:hAnsi="宋体"/>
                <w:color w:val="000000"/>
                <w:sz w:val="18"/>
                <w:szCs w:val="18"/>
              </w:rPr>
            </w:pPr>
          </w:p>
        </w:tc>
      </w:tr>
      <w:tr w14:paraId="2FE20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2A0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6856AC">
            <w:pPr>
              <w:widowControl/>
              <w:spacing w:line="280" w:lineRule="exact"/>
              <w:jc w:val="right"/>
              <w:rPr>
                <w:sz w:val="18"/>
                <w:szCs w:val="18"/>
              </w:rPr>
            </w:pPr>
          </w:p>
        </w:tc>
        <w:tc>
          <w:tcPr>
            <w:tcW w:w="2434" w:type="dxa"/>
            <w:shd w:val="clear" w:color="auto" w:fill="auto"/>
            <w:vAlign w:val="center"/>
          </w:tcPr>
          <w:p w14:paraId="6996A5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07FED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5010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46AD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480D6F">
            <w:pPr>
              <w:widowControl/>
              <w:spacing w:line="280" w:lineRule="exact"/>
              <w:jc w:val="right"/>
              <w:rPr>
                <w:rFonts w:hint="default" w:ascii="宋体" w:hAnsi="宋体"/>
                <w:color w:val="000000"/>
                <w:sz w:val="18"/>
                <w:szCs w:val="18"/>
              </w:rPr>
            </w:pPr>
          </w:p>
        </w:tc>
      </w:tr>
      <w:tr w14:paraId="7F5FF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EDC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5D1DC6">
            <w:pPr>
              <w:widowControl/>
              <w:spacing w:line="280" w:lineRule="exact"/>
              <w:jc w:val="right"/>
              <w:rPr>
                <w:sz w:val="18"/>
                <w:szCs w:val="18"/>
              </w:rPr>
            </w:pPr>
          </w:p>
        </w:tc>
        <w:tc>
          <w:tcPr>
            <w:tcW w:w="2434" w:type="dxa"/>
            <w:shd w:val="clear" w:color="auto" w:fill="auto"/>
            <w:vAlign w:val="center"/>
          </w:tcPr>
          <w:p w14:paraId="319497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8686B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A4C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87E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07268C">
            <w:pPr>
              <w:widowControl/>
              <w:spacing w:line="280" w:lineRule="exact"/>
              <w:jc w:val="right"/>
              <w:rPr>
                <w:rFonts w:hint="default" w:ascii="宋体" w:hAnsi="宋体"/>
                <w:color w:val="000000"/>
                <w:sz w:val="18"/>
                <w:szCs w:val="18"/>
              </w:rPr>
            </w:pPr>
          </w:p>
        </w:tc>
      </w:tr>
      <w:tr w14:paraId="7B657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F59A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280274">
            <w:pPr>
              <w:widowControl/>
              <w:spacing w:line="280" w:lineRule="exact"/>
              <w:jc w:val="right"/>
              <w:rPr>
                <w:sz w:val="18"/>
                <w:szCs w:val="18"/>
              </w:rPr>
            </w:pPr>
          </w:p>
        </w:tc>
        <w:tc>
          <w:tcPr>
            <w:tcW w:w="2434" w:type="dxa"/>
            <w:shd w:val="clear" w:color="auto" w:fill="auto"/>
            <w:vAlign w:val="center"/>
          </w:tcPr>
          <w:p w14:paraId="45CA53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BC6BC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EBE4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E6BE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6E11B7">
            <w:pPr>
              <w:widowControl/>
              <w:spacing w:line="280" w:lineRule="exact"/>
              <w:jc w:val="right"/>
              <w:rPr>
                <w:rFonts w:hint="default" w:ascii="宋体" w:hAnsi="宋体"/>
                <w:color w:val="000000"/>
                <w:sz w:val="18"/>
                <w:szCs w:val="18"/>
              </w:rPr>
            </w:pPr>
          </w:p>
        </w:tc>
      </w:tr>
      <w:tr w14:paraId="39B0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9C2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46D2C8">
            <w:pPr>
              <w:widowControl/>
              <w:spacing w:line="280" w:lineRule="exact"/>
              <w:jc w:val="right"/>
              <w:rPr>
                <w:sz w:val="18"/>
                <w:szCs w:val="18"/>
              </w:rPr>
            </w:pPr>
          </w:p>
        </w:tc>
        <w:tc>
          <w:tcPr>
            <w:tcW w:w="2434" w:type="dxa"/>
            <w:shd w:val="clear" w:color="auto" w:fill="auto"/>
            <w:vAlign w:val="center"/>
          </w:tcPr>
          <w:p w14:paraId="7C702C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6D89E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797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2338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773385">
            <w:pPr>
              <w:widowControl/>
              <w:spacing w:line="280" w:lineRule="exact"/>
              <w:jc w:val="right"/>
              <w:rPr>
                <w:rFonts w:hint="default" w:ascii="宋体" w:hAnsi="宋体"/>
                <w:color w:val="000000"/>
                <w:sz w:val="18"/>
                <w:szCs w:val="18"/>
              </w:rPr>
            </w:pPr>
          </w:p>
        </w:tc>
      </w:tr>
      <w:tr w14:paraId="2272A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9BE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B956E7">
            <w:pPr>
              <w:widowControl/>
              <w:spacing w:line="280" w:lineRule="exact"/>
              <w:jc w:val="right"/>
              <w:rPr>
                <w:sz w:val="18"/>
                <w:szCs w:val="18"/>
              </w:rPr>
            </w:pPr>
          </w:p>
        </w:tc>
        <w:tc>
          <w:tcPr>
            <w:tcW w:w="2434" w:type="dxa"/>
            <w:shd w:val="clear" w:color="auto" w:fill="auto"/>
            <w:vAlign w:val="center"/>
          </w:tcPr>
          <w:p w14:paraId="11D860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182DA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23BF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0B07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4CC62B">
            <w:pPr>
              <w:widowControl/>
              <w:spacing w:line="280" w:lineRule="exact"/>
              <w:jc w:val="right"/>
              <w:rPr>
                <w:rFonts w:hint="default" w:ascii="宋体" w:hAnsi="宋体"/>
                <w:color w:val="000000"/>
                <w:sz w:val="18"/>
                <w:szCs w:val="18"/>
              </w:rPr>
            </w:pPr>
          </w:p>
        </w:tc>
      </w:tr>
      <w:tr w14:paraId="44C1B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DD1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C52689">
            <w:pPr>
              <w:widowControl/>
              <w:spacing w:line="280" w:lineRule="exact"/>
              <w:jc w:val="right"/>
              <w:rPr>
                <w:sz w:val="18"/>
                <w:szCs w:val="18"/>
              </w:rPr>
            </w:pPr>
          </w:p>
        </w:tc>
        <w:tc>
          <w:tcPr>
            <w:tcW w:w="2434" w:type="dxa"/>
            <w:shd w:val="clear" w:color="auto" w:fill="auto"/>
            <w:vAlign w:val="center"/>
          </w:tcPr>
          <w:p w14:paraId="6F7AF1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A47B5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A72F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7AE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B426F4">
            <w:pPr>
              <w:widowControl/>
              <w:spacing w:line="280" w:lineRule="exact"/>
              <w:jc w:val="right"/>
              <w:rPr>
                <w:rFonts w:hint="default" w:ascii="宋体" w:hAnsi="宋体"/>
                <w:color w:val="000000"/>
                <w:sz w:val="18"/>
                <w:szCs w:val="18"/>
              </w:rPr>
            </w:pPr>
          </w:p>
        </w:tc>
      </w:tr>
      <w:tr w14:paraId="72C3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ADAE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545F6C">
            <w:pPr>
              <w:widowControl/>
              <w:spacing w:line="280" w:lineRule="exact"/>
              <w:jc w:val="right"/>
              <w:rPr>
                <w:sz w:val="18"/>
                <w:szCs w:val="18"/>
              </w:rPr>
            </w:pPr>
          </w:p>
        </w:tc>
        <w:tc>
          <w:tcPr>
            <w:tcW w:w="2434" w:type="dxa"/>
            <w:shd w:val="clear" w:color="auto" w:fill="auto"/>
            <w:vAlign w:val="center"/>
          </w:tcPr>
          <w:p w14:paraId="300867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EC7C7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0C9B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4CEA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1806D8">
            <w:pPr>
              <w:widowControl/>
              <w:spacing w:line="280" w:lineRule="exact"/>
              <w:jc w:val="right"/>
              <w:rPr>
                <w:rFonts w:hint="default" w:ascii="宋体" w:hAnsi="宋体"/>
                <w:color w:val="000000"/>
                <w:sz w:val="18"/>
                <w:szCs w:val="18"/>
              </w:rPr>
            </w:pPr>
          </w:p>
        </w:tc>
      </w:tr>
      <w:tr w14:paraId="6772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9869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7269C6">
            <w:pPr>
              <w:widowControl/>
              <w:spacing w:line="280" w:lineRule="exact"/>
              <w:jc w:val="right"/>
              <w:rPr>
                <w:sz w:val="18"/>
                <w:szCs w:val="18"/>
              </w:rPr>
            </w:pPr>
          </w:p>
        </w:tc>
        <w:tc>
          <w:tcPr>
            <w:tcW w:w="2434" w:type="dxa"/>
            <w:shd w:val="clear" w:color="auto" w:fill="auto"/>
            <w:vAlign w:val="center"/>
          </w:tcPr>
          <w:p w14:paraId="10D5A1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1C8AB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8E50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55C5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62114C">
            <w:pPr>
              <w:widowControl/>
              <w:spacing w:line="280" w:lineRule="exact"/>
              <w:jc w:val="right"/>
              <w:rPr>
                <w:rFonts w:hint="default" w:ascii="宋体" w:hAnsi="宋体"/>
                <w:color w:val="000000"/>
                <w:sz w:val="18"/>
                <w:szCs w:val="18"/>
              </w:rPr>
            </w:pPr>
          </w:p>
        </w:tc>
      </w:tr>
      <w:tr w14:paraId="2D4AF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D8A2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803FC0">
            <w:pPr>
              <w:widowControl/>
              <w:spacing w:line="280" w:lineRule="exact"/>
              <w:jc w:val="right"/>
              <w:rPr>
                <w:sz w:val="18"/>
                <w:szCs w:val="18"/>
              </w:rPr>
            </w:pPr>
          </w:p>
        </w:tc>
        <w:tc>
          <w:tcPr>
            <w:tcW w:w="2434" w:type="dxa"/>
            <w:shd w:val="clear" w:color="auto" w:fill="auto"/>
            <w:vAlign w:val="center"/>
          </w:tcPr>
          <w:p w14:paraId="643D0A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DA774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FA77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251F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FCEDE9">
            <w:pPr>
              <w:widowControl/>
              <w:spacing w:line="280" w:lineRule="exact"/>
              <w:jc w:val="right"/>
              <w:rPr>
                <w:rFonts w:hint="default" w:ascii="宋体" w:hAnsi="宋体"/>
                <w:color w:val="000000"/>
                <w:sz w:val="18"/>
                <w:szCs w:val="18"/>
              </w:rPr>
            </w:pPr>
          </w:p>
        </w:tc>
      </w:tr>
      <w:tr w14:paraId="689C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41B8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E4A294">
            <w:pPr>
              <w:widowControl/>
              <w:spacing w:line="280" w:lineRule="exact"/>
              <w:jc w:val="right"/>
              <w:rPr>
                <w:sz w:val="18"/>
                <w:szCs w:val="18"/>
              </w:rPr>
            </w:pPr>
          </w:p>
        </w:tc>
        <w:tc>
          <w:tcPr>
            <w:tcW w:w="2434" w:type="dxa"/>
            <w:shd w:val="clear" w:color="auto" w:fill="auto"/>
            <w:vAlign w:val="center"/>
          </w:tcPr>
          <w:p w14:paraId="0B2C9A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258F9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w:t>
            </w:r>
          </w:p>
        </w:tc>
        <w:tc>
          <w:tcPr>
            <w:tcW w:w="1063" w:type="dxa"/>
            <w:gridSpan w:val="2"/>
            <w:shd w:val="clear" w:color="auto" w:fill="auto"/>
            <w:vAlign w:val="center"/>
          </w:tcPr>
          <w:p w14:paraId="0A82AF0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10.97</w:t>
            </w:r>
          </w:p>
        </w:tc>
        <w:tc>
          <w:tcPr>
            <w:tcW w:w="1063" w:type="dxa"/>
            <w:gridSpan w:val="2"/>
            <w:shd w:val="clear" w:color="auto" w:fill="auto"/>
            <w:vAlign w:val="center"/>
          </w:tcPr>
          <w:p w14:paraId="0F541A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804D78">
            <w:pPr>
              <w:widowControl/>
              <w:spacing w:line="280" w:lineRule="exact"/>
              <w:jc w:val="right"/>
              <w:rPr>
                <w:rFonts w:hint="default" w:ascii="宋体" w:hAnsi="宋体"/>
                <w:color w:val="000000"/>
                <w:sz w:val="18"/>
                <w:szCs w:val="18"/>
              </w:rPr>
            </w:pPr>
          </w:p>
        </w:tc>
      </w:tr>
      <w:tr w14:paraId="6493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B5A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78212E">
            <w:pPr>
              <w:widowControl/>
              <w:spacing w:line="280" w:lineRule="exact"/>
              <w:jc w:val="right"/>
              <w:rPr>
                <w:sz w:val="18"/>
                <w:szCs w:val="18"/>
              </w:rPr>
            </w:pPr>
          </w:p>
        </w:tc>
        <w:tc>
          <w:tcPr>
            <w:tcW w:w="2434" w:type="dxa"/>
            <w:shd w:val="clear" w:color="auto" w:fill="auto"/>
            <w:vAlign w:val="center"/>
          </w:tcPr>
          <w:p w14:paraId="4F887F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420BE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1525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ECB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E9B4EC">
            <w:pPr>
              <w:widowControl/>
              <w:spacing w:line="280" w:lineRule="exact"/>
              <w:jc w:val="right"/>
              <w:rPr>
                <w:rFonts w:hint="default" w:ascii="宋体" w:hAnsi="宋体"/>
                <w:color w:val="000000"/>
                <w:sz w:val="18"/>
                <w:szCs w:val="18"/>
              </w:rPr>
            </w:pPr>
          </w:p>
        </w:tc>
      </w:tr>
      <w:tr w14:paraId="4FC1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136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5AB0D">
            <w:pPr>
              <w:widowControl/>
              <w:spacing w:line="280" w:lineRule="exact"/>
              <w:jc w:val="right"/>
              <w:rPr>
                <w:sz w:val="18"/>
                <w:szCs w:val="18"/>
              </w:rPr>
            </w:pPr>
          </w:p>
        </w:tc>
        <w:tc>
          <w:tcPr>
            <w:tcW w:w="2434" w:type="dxa"/>
            <w:shd w:val="clear" w:color="auto" w:fill="auto"/>
            <w:vAlign w:val="center"/>
          </w:tcPr>
          <w:p w14:paraId="0A0815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371FA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955C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C10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03A62D">
            <w:pPr>
              <w:widowControl/>
              <w:spacing w:line="280" w:lineRule="exact"/>
              <w:jc w:val="right"/>
              <w:rPr>
                <w:rFonts w:hint="default" w:ascii="宋体" w:hAnsi="宋体"/>
                <w:color w:val="000000"/>
                <w:sz w:val="18"/>
                <w:szCs w:val="18"/>
              </w:rPr>
            </w:pPr>
          </w:p>
        </w:tc>
      </w:tr>
      <w:tr w14:paraId="6960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932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20D873">
            <w:pPr>
              <w:widowControl/>
              <w:spacing w:line="280" w:lineRule="exact"/>
              <w:jc w:val="right"/>
              <w:rPr>
                <w:sz w:val="18"/>
                <w:szCs w:val="18"/>
              </w:rPr>
            </w:pPr>
          </w:p>
        </w:tc>
        <w:tc>
          <w:tcPr>
            <w:tcW w:w="2434" w:type="dxa"/>
            <w:shd w:val="clear" w:color="auto" w:fill="auto"/>
            <w:vAlign w:val="center"/>
          </w:tcPr>
          <w:p w14:paraId="6F4292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61B14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0900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796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05822B">
            <w:pPr>
              <w:widowControl/>
              <w:spacing w:line="280" w:lineRule="exact"/>
              <w:jc w:val="right"/>
              <w:rPr>
                <w:rFonts w:hint="default" w:ascii="宋体" w:hAnsi="宋体"/>
                <w:color w:val="000000"/>
                <w:sz w:val="18"/>
                <w:szCs w:val="18"/>
              </w:rPr>
            </w:pPr>
          </w:p>
        </w:tc>
      </w:tr>
      <w:tr w14:paraId="0309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D53B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D80A1B">
            <w:pPr>
              <w:widowControl/>
              <w:spacing w:line="280" w:lineRule="exact"/>
              <w:jc w:val="right"/>
              <w:rPr>
                <w:sz w:val="18"/>
                <w:szCs w:val="18"/>
              </w:rPr>
            </w:pPr>
          </w:p>
        </w:tc>
        <w:tc>
          <w:tcPr>
            <w:tcW w:w="2434" w:type="dxa"/>
            <w:shd w:val="clear" w:color="auto" w:fill="auto"/>
            <w:vAlign w:val="center"/>
          </w:tcPr>
          <w:p w14:paraId="34817E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B0E49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451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ED90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664E0F">
            <w:pPr>
              <w:widowControl/>
              <w:spacing w:line="280" w:lineRule="exact"/>
              <w:jc w:val="right"/>
              <w:rPr>
                <w:rFonts w:hint="default" w:ascii="宋体" w:hAnsi="宋体"/>
                <w:color w:val="000000"/>
                <w:sz w:val="18"/>
                <w:szCs w:val="18"/>
              </w:rPr>
            </w:pPr>
          </w:p>
        </w:tc>
      </w:tr>
      <w:tr w14:paraId="2487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2D29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E20A30">
            <w:pPr>
              <w:widowControl/>
              <w:spacing w:line="280" w:lineRule="exact"/>
              <w:jc w:val="right"/>
              <w:rPr>
                <w:sz w:val="18"/>
                <w:szCs w:val="18"/>
              </w:rPr>
            </w:pPr>
          </w:p>
        </w:tc>
        <w:tc>
          <w:tcPr>
            <w:tcW w:w="2434" w:type="dxa"/>
            <w:shd w:val="clear" w:color="auto" w:fill="auto"/>
            <w:vAlign w:val="center"/>
          </w:tcPr>
          <w:p w14:paraId="793422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EF4511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w:t>
            </w:r>
          </w:p>
        </w:tc>
        <w:tc>
          <w:tcPr>
            <w:tcW w:w="1063" w:type="dxa"/>
            <w:gridSpan w:val="2"/>
            <w:shd w:val="clear" w:color="auto" w:fill="auto"/>
            <w:vAlign w:val="center"/>
          </w:tcPr>
          <w:p w14:paraId="2D933D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C171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18.10</w:t>
            </w:r>
          </w:p>
        </w:tc>
        <w:tc>
          <w:tcPr>
            <w:tcW w:w="1051" w:type="dxa"/>
            <w:shd w:val="clear" w:color="auto" w:fill="auto"/>
            <w:vAlign w:val="center"/>
          </w:tcPr>
          <w:p w14:paraId="3992B91A">
            <w:pPr>
              <w:widowControl/>
              <w:spacing w:line="280" w:lineRule="exact"/>
              <w:jc w:val="right"/>
              <w:rPr>
                <w:rFonts w:hint="default" w:ascii="宋体" w:hAnsi="宋体"/>
                <w:color w:val="000000"/>
                <w:sz w:val="18"/>
                <w:szCs w:val="18"/>
              </w:rPr>
            </w:pPr>
          </w:p>
        </w:tc>
      </w:tr>
      <w:tr w14:paraId="0FD3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2976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453C36">
            <w:pPr>
              <w:widowControl/>
              <w:spacing w:line="280" w:lineRule="exact"/>
              <w:jc w:val="right"/>
              <w:rPr>
                <w:sz w:val="18"/>
                <w:szCs w:val="18"/>
              </w:rPr>
            </w:pPr>
          </w:p>
        </w:tc>
        <w:tc>
          <w:tcPr>
            <w:tcW w:w="2434" w:type="dxa"/>
            <w:shd w:val="clear" w:color="auto" w:fill="auto"/>
            <w:vAlign w:val="center"/>
          </w:tcPr>
          <w:p w14:paraId="02CC65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03F5F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FAF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076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3AEEA5">
            <w:pPr>
              <w:widowControl/>
              <w:spacing w:line="280" w:lineRule="exact"/>
              <w:jc w:val="right"/>
              <w:rPr>
                <w:rFonts w:hint="default" w:ascii="宋体" w:hAnsi="宋体"/>
                <w:color w:val="000000"/>
                <w:sz w:val="18"/>
                <w:szCs w:val="18"/>
              </w:rPr>
            </w:pPr>
          </w:p>
        </w:tc>
      </w:tr>
      <w:tr w14:paraId="0C82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7A8D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8B6624">
            <w:pPr>
              <w:widowControl/>
              <w:spacing w:line="280" w:lineRule="exact"/>
              <w:jc w:val="right"/>
              <w:rPr>
                <w:sz w:val="18"/>
                <w:szCs w:val="18"/>
              </w:rPr>
            </w:pPr>
          </w:p>
        </w:tc>
        <w:tc>
          <w:tcPr>
            <w:tcW w:w="2434" w:type="dxa"/>
            <w:shd w:val="clear" w:color="auto" w:fill="auto"/>
            <w:vAlign w:val="center"/>
          </w:tcPr>
          <w:p w14:paraId="13B304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4E006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F067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7248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A5025E">
            <w:pPr>
              <w:widowControl/>
              <w:spacing w:line="280" w:lineRule="exact"/>
              <w:jc w:val="right"/>
              <w:rPr>
                <w:rFonts w:hint="default" w:ascii="宋体" w:hAnsi="宋体"/>
                <w:color w:val="000000"/>
                <w:sz w:val="18"/>
                <w:szCs w:val="18"/>
              </w:rPr>
            </w:pPr>
          </w:p>
        </w:tc>
      </w:tr>
      <w:tr w14:paraId="0B53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F567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3E4EAF">
            <w:pPr>
              <w:widowControl/>
              <w:spacing w:line="280" w:lineRule="exact"/>
              <w:jc w:val="right"/>
              <w:rPr>
                <w:sz w:val="18"/>
                <w:szCs w:val="18"/>
              </w:rPr>
            </w:pPr>
          </w:p>
        </w:tc>
        <w:tc>
          <w:tcPr>
            <w:tcW w:w="2434" w:type="dxa"/>
            <w:shd w:val="clear" w:color="auto" w:fill="auto"/>
            <w:vAlign w:val="center"/>
          </w:tcPr>
          <w:p w14:paraId="35D599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72F3F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BC91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EF00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8E2248">
            <w:pPr>
              <w:widowControl/>
              <w:spacing w:line="280" w:lineRule="exact"/>
              <w:jc w:val="right"/>
              <w:rPr>
                <w:rFonts w:hint="default" w:ascii="宋体" w:hAnsi="宋体"/>
                <w:color w:val="000000"/>
                <w:sz w:val="18"/>
                <w:szCs w:val="18"/>
              </w:rPr>
            </w:pPr>
          </w:p>
        </w:tc>
      </w:tr>
      <w:tr w14:paraId="7BD3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DB3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22B1DE">
            <w:pPr>
              <w:widowControl/>
              <w:spacing w:line="280" w:lineRule="exact"/>
              <w:jc w:val="right"/>
              <w:rPr>
                <w:sz w:val="18"/>
                <w:szCs w:val="18"/>
              </w:rPr>
            </w:pPr>
          </w:p>
        </w:tc>
        <w:tc>
          <w:tcPr>
            <w:tcW w:w="2434" w:type="dxa"/>
            <w:shd w:val="clear" w:color="auto" w:fill="auto"/>
            <w:vAlign w:val="center"/>
          </w:tcPr>
          <w:p w14:paraId="110F23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0E274C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A59E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105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5B995">
            <w:pPr>
              <w:widowControl/>
              <w:spacing w:line="280" w:lineRule="exact"/>
              <w:jc w:val="right"/>
              <w:rPr>
                <w:rFonts w:hint="default" w:ascii="宋体" w:hAnsi="宋体"/>
                <w:color w:val="000000"/>
                <w:sz w:val="18"/>
                <w:szCs w:val="18"/>
              </w:rPr>
            </w:pPr>
          </w:p>
        </w:tc>
      </w:tr>
      <w:tr w14:paraId="61A8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35B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F3F032">
            <w:pPr>
              <w:widowControl/>
              <w:spacing w:line="280" w:lineRule="exact"/>
              <w:jc w:val="right"/>
              <w:rPr>
                <w:sz w:val="18"/>
                <w:szCs w:val="18"/>
              </w:rPr>
            </w:pPr>
          </w:p>
        </w:tc>
        <w:tc>
          <w:tcPr>
            <w:tcW w:w="2434" w:type="dxa"/>
            <w:shd w:val="clear" w:color="auto" w:fill="auto"/>
            <w:vAlign w:val="center"/>
          </w:tcPr>
          <w:p w14:paraId="4A1B33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2A49F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5DB0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539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998156">
            <w:pPr>
              <w:widowControl/>
              <w:spacing w:line="280" w:lineRule="exact"/>
              <w:jc w:val="right"/>
              <w:rPr>
                <w:rFonts w:hint="default" w:ascii="宋体" w:hAnsi="宋体"/>
                <w:color w:val="000000"/>
                <w:sz w:val="18"/>
                <w:szCs w:val="18"/>
              </w:rPr>
            </w:pPr>
          </w:p>
        </w:tc>
      </w:tr>
      <w:tr w14:paraId="0970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D58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B5B58A">
            <w:pPr>
              <w:widowControl/>
              <w:spacing w:line="280" w:lineRule="exact"/>
              <w:jc w:val="right"/>
              <w:rPr>
                <w:sz w:val="18"/>
                <w:szCs w:val="18"/>
              </w:rPr>
            </w:pPr>
          </w:p>
        </w:tc>
        <w:tc>
          <w:tcPr>
            <w:tcW w:w="2434" w:type="dxa"/>
            <w:shd w:val="clear" w:color="auto" w:fill="auto"/>
            <w:vAlign w:val="center"/>
          </w:tcPr>
          <w:p w14:paraId="5924D24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00B85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515E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57B0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71D580">
            <w:pPr>
              <w:widowControl/>
              <w:spacing w:line="280" w:lineRule="exact"/>
              <w:jc w:val="right"/>
              <w:rPr>
                <w:rFonts w:hint="default" w:ascii="宋体" w:hAnsi="宋体"/>
                <w:color w:val="000000"/>
                <w:sz w:val="18"/>
                <w:szCs w:val="18"/>
              </w:rPr>
            </w:pPr>
          </w:p>
        </w:tc>
      </w:tr>
      <w:tr w14:paraId="2D6C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0752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EED4B8">
            <w:pPr>
              <w:widowControl/>
              <w:spacing w:line="280" w:lineRule="exact"/>
              <w:jc w:val="right"/>
              <w:rPr>
                <w:sz w:val="18"/>
                <w:szCs w:val="18"/>
              </w:rPr>
            </w:pPr>
          </w:p>
        </w:tc>
        <w:tc>
          <w:tcPr>
            <w:tcW w:w="2434" w:type="dxa"/>
            <w:shd w:val="clear" w:color="auto" w:fill="auto"/>
            <w:vAlign w:val="center"/>
          </w:tcPr>
          <w:p w14:paraId="7774024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DD0E8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1E57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678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194B6C">
            <w:pPr>
              <w:widowControl/>
              <w:spacing w:line="280" w:lineRule="exact"/>
              <w:jc w:val="right"/>
              <w:rPr>
                <w:rFonts w:hint="default" w:ascii="宋体" w:hAnsi="宋体"/>
                <w:color w:val="000000"/>
                <w:sz w:val="18"/>
                <w:szCs w:val="18"/>
              </w:rPr>
            </w:pPr>
          </w:p>
        </w:tc>
      </w:tr>
      <w:tr w14:paraId="78FC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0FC5C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CE45994">
            <w:pPr>
              <w:widowControl/>
              <w:spacing w:line="280" w:lineRule="exact"/>
              <w:jc w:val="right"/>
              <w:rPr>
                <w:b/>
                <w:bCs/>
                <w:sz w:val="18"/>
                <w:szCs w:val="18"/>
              </w:rPr>
            </w:pPr>
            <w:r>
              <w:rPr>
                <w:rFonts w:hint="eastAsia" w:ascii="宋体" w:hAnsi="宋体" w:eastAsia="宋体" w:cs="宋体"/>
                <w:b/>
                <w:bCs/>
                <w:kern w:val="0"/>
                <w:sz w:val="18"/>
                <w:szCs w:val="18"/>
              </w:rPr>
              <w:t>163.16</w:t>
            </w:r>
          </w:p>
        </w:tc>
        <w:tc>
          <w:tcPr>
            <w:tcW w:w="2434" w:type="dxa"/>
            <w:shd w:val="clear" w:color="auto" w:fill="auto"/>
            <w:vAlign w:val="center"/>
          </w:tcPr>
          <w:p w14:paraId="7756BF3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1C4E4F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163.16</w:t>
            </w:r>
          </w:p>
        </w:tc>
        <w:tc>
          <w:tcPr>
            <w:tcW w:w="1063" w:type="dxa"/>
            <w:gridSpan w:val="2"/>
            <w:shd w:val="clear" w:color="auto" w:fill="auto"/>
            <w:vAlign w:val="center"/>
          </w:tcPr>
          <w:p w14:paraId="75FE5F04">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145.06</w:t>
            </w:r>
          </w:p>
        </w:tc>
        <w:tc>
          <w:tcPr>
            <w:tcW w:w="1063" w:type="dxa"/>
            <w:gridSpan w:val="2"/>
            <w:shd w:val="clear" w:color="auto" w:fill="auto"/>
            <w:vAlign w:val="center"/>
          </w:tcPr>
          <w:p w14:paraId="3659E5E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18.10</w:t>
            </w:r>
          </w:p>
        </w:tc>
        <w:tc>
          <w:tcPr>
            <w:tcW w:w="1051" w:type="dxa"/>
            <w:shd w:val="clear" w:color="auto" w:fill="auto"/>
            <w:vAlign w:val="center"/>
          </w:tcPr>
          <w:p w14:paraId="1D36B456">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编制单位：托克逊县妇女联合会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107.29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99.29</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8.00</w:t>
            </w:r>
          </w:p>
        </w:tc>
      </w:tr>
      <w:tr w14:paraId="0EC6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296DE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CD672B2">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013AA339">
            <w:pPr>
              <w:jc w:val="center"/>
              <w:rPr>
                <w:b/>
                <w:sz w:val="18"/>
                <w:szCs w:val="18"/>
              </w:rPr>
            </w:pPr>
          </w:p>
        </w:tc>
        <w:tc>
          <w:tcPr>
            <w:tcW w:w="4026" w:type="dxa"/>
            <w:shd w:val="clear" w:color="auto" w:fill="auto"/>
            <w:vAlign w:val="center"/>
          </w:tcPr>
          <w:p w14:paraId="718E694A">
            <w:pPr>
              <w:jc w:val="left"/>
              <w:rPr>
                <w:b/>
                <w:sz w:val="18"/>
                <w:szCs w:val="18"/>
              </w:rPr>
            </w:pPr>
            <w:r>
              <w:rPr>
                <w:rFonts w:hint="eastAsia" w:ascii="宋体" w:hAnsi="宋体" w:eastAsia="宋体" w:cs="宋体"/>
                <w:kern w:val="0"/>
                <w:sz w:val="18"/>
                <w:szCs w:val="18"/>
              </w:rPr>
              <w:t>群众团体事务</w:t>
            </w:r>
          </w:p>
        </w:tc>
        <w:tc>
          <w:tcPr>
            <w:tcW w:w="1367" w:type="dxa"/>
            <w:shd w:val="clear" w:color="auto" w:fill="auto"/>
            <w:vAlign w:val="center"/>
          </w:tcPr>
          <w:p w14:paraId="05CD8C0B">
            <w:pPr>
              <w:jc w:val="right"/>
              <w:rPr>
                <w:b/>
                <w:sz w:val="18"/>
                <w:szCs w:val="18"/>
              </w:rPr>
            </w:pPr>
            <w:r>
              <w:rPr>
                <w:rFonts w:hint="eastAsia" w:ascii="宋体" w:hAnsi="宋体" w:eastAsia="宋体" w:cs="宋体"/>
                <w:kern w:val="0"/>
                <w:sz w:val="18"/>
                <w:szCs w:val="18"/>
              </w:rPr>
              <w:t>107.29</w:t>
            </w:r>
          </w:p>
        </w:tc>
        <w:tc>
          <w:tcPr>
            <w:tcW w:w="1366" w:type="dxa"/>
            <w:gridSpan w:val="2"/>
            <w:shd w:val="clear" w:color="auto" w:fill="auto"/>
            <w:vAlign w:val="center"/>
          </w:tcPr>
          <w:p w14:paraId="21D53B89">
            <w:pPr>
              <w:jc w:val="right"/>
              <w:rPr>
                <w:b/>
                <w:sz w:val="18"/>
                <w:szCs w:val="18"/>
              </w:rPr>
            </w:pPr>
            <w:r>
              <w:rPr>
                <w:rFonts w:hint="eastAsia" w:ascii="宋体" w:hAnsi="宋体" w:eastAsia="宋体" w:cs="宋体"/>
                <w:kern w:val="0"/>
                <w:sz w:val="18"/>
                <w:szCs w:val="18"/>
              </w:rPr>
              <w:t>99.29</w:t>
            </w:r>
          </w:p>
        </w:tc>
        <w:tc>
          <w:tcPr>
            <w:tcW w:w="1427" w:type="dxa"/>
            <w:shd w:val="clear" w:color="auto" w:fill="auto"/>
            <w:vAlign w:val="center"/>
          </w:tcPr>
          <w:p w14:paraId="6B2B9E15">
            <w:pPr>
              <w:jc w:val="right"/>
              <w:rPr>
                <w:b/>
                <w:sz w:val="18"/>
                <w:szCs w:val="18"/>
              </w:rPr>
            </w:pPr>
            <w:r>
              <w:rPr>
                <w:rFonts w:hint="eastAsia" w:ascii="宋体" w:hAnsi="宋体" w:eastAsia="宋体" w:cs="宋体"/>
                <w:kern w:val="0"/>
                <w:sz w:val="18"/>
                <w:szCs w:val="18"/>
              </w:rPr>
              <w:t>8.00</w:t>
            </w:r>
          </w:p>
        </w:tc>
      </w:tr>
      <w:tr w14:paraId="72D0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0D06B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AD1EB5C">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65B4F67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D9538F8">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7D9DA3B">
            <w:pPr>
              <w:jc w:val="right"/>
              <w:rPr>
                <w:b/>
                <w:sz w:val="18"/>
                <w:szCs w:val="18"/>
              </w:rPr>
            </w:pPr>
            <w:r>
              <w:rPr>
                <w:rFonts w:hint="eastAsia" w:ascii="宋体" w:hAnsi="宋体" w:eastAsia="宋体" w:cs="宋体"/>
                <w:kern w:val="0"/>
                <w:sz w:val="18"/>
                <w:szCs w:val="18"/>
              </w:rPr>
              <w:t>99.29</w:t>
            </w:r>
          </w:p>
        </w:tc>
        <w:tc>
          <w:tcPr>
            <w:tcW w:w="1366" w:type="dxa"/>
            <w:gridSpan w:val="2"/>
            <w:shd w:val="clear" w:color="auto" w:fill="auto"/>
            <w:vAlign w:val="center"/>
          </w:tcPr>
          <w:p w14:paraId="0300C888">
            <w:pPr>
              <w:jc w:val="right"/>
              <w:rPr>
                <w:b/>
                <w:sz w:val="18"/>
                <w:szCs w:val="18"/>
              </w:rPr>
            </w:pPr>
            <w:r>
              <w:rPr>
                <w:rFonts w:hint="eastAsia" w:ascii="宋体" w:hAnsi="宋体" w:eastAsia="宋体" w:cs="宋体"/>
                <w:kern w:val="0"/>
                <w:sz w:val="18"/>
                <w:szCs w:val="18"/>
              </w:rPr>
              <w:t>99.29</w:t>
            </w:r>
          </w:p>
        </w:tc>
        <w:tc>
          <w:tcPr>
            <w:tcW w:w="1427" w:type="dxa"/>
            <w:shd w:val="clear" w:color="auto" w:fill="auto"/>
            <w:vAlign w:val="center"/>
          </w:tcPr>
          <w:p w14:paraId="2DD01EFD">
            <w:pPr>
              <w:jc w:val="right"/>
              <w:rPr>
                <w:b/>
                <w:sz w:val="18"/>
                <w:szCs w:val="18"/>
              </w:rPr>
            </w:pPr>
          </w:p>
        </w:tc>
      </w:tr>
      <w:tr w14:paraId="2D9A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9DA8D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D47E5B3">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442A477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1887661">
            <w:pPr>
              <w:jc w:val="left"/>
              <w:rPr>
                <w:b/>
                <w:sz w:val="18"/>
                <w:szCs w:val="18"/>
              </w:rPr>
            </w:pPr>
            <w:r>
              <w:rPr>
                <w:rFonts w:hint="eastAsia" w:ascii="宋体" w:hAnsi="宋体" w:eastAsia="宋体" w:cs="宋体"/>
                <w:kern w:val="0"/>
                <w:sz w:val="18"/>
                <w:szCs w:val="18"/>
              </w:rPr>
              <w:t>其他群众团体事务支出</w:t>
            </w:r>
          </w:p>
        </w:tc>
        <w:tc>
          <w:tcPr>
            <w:tcW w:w="1367" w:type="dxa"/>
            <w:shd w:val="clear" w:color="auto" w:fill="auto"/>
            <w:vAlign w:val="center"/>
          </w:tcPr>
          <w:p w14:paraId="4815C7DD">
            <w:pPr>
              <w:jc w:val="right"/>
              <w:rPr>
                <w:b/>
                <w:sz w:val="18"/>
                <w:szCs w:val="18"/>
              </w:rPr>
            </w:pPr>
            <w:r>
              <w:rPr>
                <w:rFonts w:hint="eastAsia" w:ascii="宋体" w:hAnsi="宋体" w:eastAsia="宋体" w:cs="宋体"/>
                <w:kern w:val="0"/>
                <w:sz w:val="18"/>
                <w:szCs w:val="18"/>
              </w:rPr>
              <w:t>8.00</w:t>
            </w:r>
          </w:p>
        </w:tc>
        <w:tc>
          <w:tcPr>
            <w:tcW w:w="1366" w:type="dxa"/>
            <w:gridSpan w:val="2"/>
            <w:shd w:val="clear" w:color="auto" w:fill="auto"/>
            <w:vAlign w:val="center"/>
          </w:tcPr>
          <w:p w14:paraId="6E7B8DF9">
            <w:pPr>
              <w:jc w:val="right"/>
              <w:rPr>
                <w:b/>
                <w:sz w:val="18"/>
                <w:szCs w:val="18"/>
              </w:rPr>
            </w:pPr>
          </w:p>
        </w:tc>
        <w:tc>
          <w:tcPr>
            <w:tcW w:w="1427" w:type="dxa"/>
            <w:shd w:val="clear" w:color="auto" w:fill="auto"/>
            <w:vAlign w:val="center"/>
          </w:tcPr>
          <w:p w14:paraId="69859A33">
            <w:pPr>
              <w:jc w:val="right"/>
              <w:rPr>
                <w:b/>
                <w:sz w:val="18"/>
                <w:szCs w:val="18"/>
              </w:rPr>
            </w:pPr>
            <w:r>
              <w:rPr>
                <w:rFonts w:hint="eastAsia" w:ascii="宋体" w:hAnsi="宋体" w:eastAsia="宋体" w:cs="宋体"/>
                <w:kern w:val="0"/>
                <w:sz w:val="18"/>
                <w:szCs w:val="18"/>
              </w:rPr>
              <w:t>8.00</w:t>
            </w:r>
          </w:p>
        </w:tc>
      </w:tr>
      <w:tr w14:paraId="27B4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7DF3A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B7B948">
            <w:pPr>
              <w:jc w:val="center"/>
              <w:rPr>
                <w:b/>
                <w:sz w:val="18"/>
                <w:szCs w:val="18"/>
              </w:rPr>
            </w:pPr>
          </w:p>
        </w:tc>
        <w:tc>
          <w:tcPr>
            <w:tcW w:w="567" w:type="dxa"/>
            <w:shd w:val="clear" w:color="auto" w:fill="auto"/>
            <w:vAlign w:val="center"/>
          </w:tcPr>
          <w:p w14:paraId="40C669A4">
            <w:pPr>
              <w:jc w:val="center"/>
              <w:rPr>
                <w:b/>
                <w:sz w:val="18"/>
                <w:szCs w:val="18"/>
              </w:rPr>
            </w:pPr>
          </w:p>
        </w:tc>
        <w:tc>
          <w:tcPr>
            <w:tcW w:w="4026" w:type="dxa"/>
            <w:shd w:val="clear" w:color="auto" w:fill="auto"/>
            <w:vAlign w:val="center"/>
          </w:tcPr>
          <w:p w14:paraId="48436EEB">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1709E15">
            <w:pPr>
              <w:jc w:val="right"/>
              <w:rPr>
                <w:b/>
                <w:sz w:val="18"/>
                <w:szCs w:val="18"/>
              </w:rPr>
            </w:pPr>
            <w:r>
              <w:rPr>
                <w:rFonts w:hint="eastAsia" w:ascii="宋体" w:hAnsi="宋体" w:eastAsia="宋体" w:cs="宋体"/>
                <w:kern w:val="0"/>
                <w:sz w:val="18"/>
                <w:szCs w:val="18"/>
              </w:rPr>
              <w:t>20.17</w:t>
            </w:r>
          </w:p>
        </w:tc>
        <w:tc>
          <w:tcPr>
            <w:tcW w:w="1366" w:type="dxa"/>
            <w:gridSpan w:val="2"/>
            <w:shd w:val="clear" w:color="auto" w:fill="auto"/>
            <w:vAlign w:val="center"/>
          </w:tcPr>
          <w:p w14:paraId="386A7D40">
            <w:pPr>
              <w:jc w:val="right"/>
              <w:rPr>
                <w:b/>
                <w:sz w:val="18"/>
                <w:szCs w:val="18"/>
              </w:rPr>
            </w:pPr>
            <w:r>
              <w:rPr>
                <w:rFonts w:hint="eastAsia" w:ascii="宋体" w:hAnsi="宋体" w:eastAsia="宋体" w:cs="宋体"/>
                <w:kern w:val="0"/>
                <w:sz w:val="18"/>
                <w:szCs w:val="18"/>
              </w:rPr>
              <w:t>20.17</w:t>
            </w:r>
          </w:p>
        </w:tc>
        <w:tc>
          <w:tcPr>
            <w:tcW w:w="1427" w:type="dxa"/>
            <w:shd w:val="clear" w:color="auto" w:fill="auto"/>
            <w:vAlign w:val="center"/>
          </w:tcPr>
          <w:p w14:paraId="2E28364A">
            <w:pPr>
              <w:jc w:val="right"/>
              <w:rPr>
                <w:b/>
                <w:sz w:val="18"/>
                <w:szCs w:val="18"/>
              </w:rPr>
            </w:pPr>
          </w:p>
        </w:tc>
      </w:tr>
      <w:tr w14:paraId="7763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DEAFB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86EDE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BD7FC4A">
            <w:pPr>
              <w:jc w:val="center"/>
              <w:rPr>
                <w:b/>
                <w:sz w:val="18"/>
                <w:szCs w:val="18"/>
              </w:rPr>
            </w:pPr>
          </w:p>
        </w:tc>
        <w:tc>
          <w:tcPr>
            <w:tcW w:w="4026" w:type="dxa"/>
            <w:shd w:val="clear" w:color="auto" w:fill="auto"/>
            <w:vAlign w:val="center"/>
          </w:tcPr>
          <w:p w14:paraId="1861FD9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9586E29">
            <w:pPr>
              <w:jc w:val="right"/>
              <w:rPr>
                <w:b/>
                <w:sz w:val="18"/>
                <w:szCs w:val="18"/>
              </w:rPr>
            </w:pPr>
            <w:r>
              <w:rPr>
                <w:rFonts w:hint="eastAsia" w:ascii="宋体" w:hAnsi="宋体" w:eastAsia="宋体" w:cs="宋体"/>
                <w:kern w:val="0"/>
                <w:sz w:val="18"/>
                <w:szCs w:val="18"/>
              </w:rPr>
              <w:t>20.17</w:t>
            </w:r>
          </w:p>
        </w:tc>
        <w:tc>
          <w:tcPr>
            <w:tcW w:w="1366" w:type="dxa"/>
            <w:gridSpan w:val="2"/>
            <w:shd w:val="clear" w:color="auto" w:fill="auto"/>
            <w:vAlign w:val="center"/>
          </w:tcPr>
          <w:p w14:paraId="13D64B06">
            <w:pPr>
              <w:jc w:val="right"/>
              <w:rPr>
                <w:b/>
                <w:sz w:val="18"/>
                <w:szCs w:val="18"/>
              </w:rPr>
            </w:pPr>
            <w:r>
              <w:rPr>
                <w:rFonts w:hint="eastAsia" w:ascii="宋体" w:hAnsi="宋体" w:eastAsia="宋体" w:cs="宋体"/>
                <w:kern w:val="0"/>
                <w:sz w:val="18"/>
                <w:szCs w:val="18"/>
              </w:rPr>
              <w:t>20.17</w:t>
            </w:r>
          </w:p>
        </w:tc>
        <w:tc>
          <w:tcPr>
            <w:tcW w:w="1427" w:type="dxa"/>
            <w:shd w:val="clear" w:color="auto" w:fill="auto"/>
            <w:vAlign w:val="center"/>
          </w:tcPr>
          <w:p w14:paraId="55F60FA7">
            <w:pPr>
              <w:jc w:val="right"/>
              <w:rPr>
                <w:b/>
                <w:sz w:val="18"/>
                <w:szCs w:val="18"/>
              </w:rPr>
            </w:pPr>
          </w:p>
        </w:tc>
      </w:tr>
      <w:tr w14:paraId="1A875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C8BD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0520B1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AD644E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FC03C2B">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3C8F1906">
            <w:pPr>
              <w:jc w:val="right"/>
              <w:rPr>
                <w:b/>
                <w:sz w:val="18"/>
                <w:szCs w:val="18"/>
              </w:rPr>
            </w:pPr>
            <w:r>
              <w:rPr>
                <w:rFonts w:hint="eastAsia" w:ascii="宋体" w:hAnsi="宋体" w:eastAsia="宋体" w:cs="宋体"/>
                <w:kern w:val="0"/>
                <w:sz w:val="18"/>
                <w:szCs w:val="18"/>
              </w:rPr>
              <w:t>2.59</w:t>
            </w:r>
          </w:p>
        </w:tc>
        <w:tc>
          <w:tcPr>
            <w:tcW w:w="1366" w:type="dxa"/>
            <w:gridSpan w:val="2"/>
            <w:shd w:val="clear" w:color="auto" w:fill="auto"/>
            <w:vAlign w:val="center"/>
          </w:tcPr>
          <w:p w14:paraId="2620FF5C">
            <w:pPr>
              <w:jc w:val="right"/>
              <w:rPr>
                <w:b/>
                <w:sz w:val="18"/>
                <w:szCs w:val="18"/>
              </w:rPr>
            </w:pPr>
            <w:r>
              <w:rPr>
                <w:rFonts w:hint="eastAsia" w:ascii="宋体" w:hAnsi="宋体" w:eastAsia="宋体" w:cs="宋体"/>
                <w:kern w:val="0"/>
                <w:sz w:val="18"/>
                <w:szCs w:val="18"/>
              </w:rPr>
              <w:t>2.59</w:t>
            </w:r>
          </w:p>
        </w:tc>
        <w:tc>
          <w:tcPr>
            <w:tcW w:w="1427" w:type="dxa"/>
            <w:shd w:val="clear" w:color="auto" w:fill="auto"/>
            <w:vAlign w:val="center"/>
          </w:tcPr>
          <w:p w14:paraId="21C9974A">
            <w:pPr>
              <w:jc w:val="right"/>
              <w:rPr>
                <w:b/>
                <w:sz w:val="18"/>
                <w:szCs w:val="18"/>
              </w:rPr>
            </w:pPr>
          </w:p>
        </w:tc>
      </w:tr>
      <w:tr w14:paraId="7D37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B51AE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DBEDA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394432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88A41B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54E4955">
            <w:pPr>
              <w:jc w:val="right"/>
              <w:rPr>
                <w:b/>
                <w:sz w:val="18"/>
                <w:szCs w:val="18"/>
              </w:rPr>
            </w:pPr>
            <w:r>
              <w:rPr>
                <w:rFonts w:hint="eastAsia" w:ascii="宋体" w:hAnsi="宋体" w:eastAsia="宋体" w:cs="宋体"/>
                <w:kern w:val="0"/>
                <w:sz w:val="18"/>
                <w:szCs w:val="18"/>
              </w:rPr>
              <w:t>13.30</w:t>
            </w:r>
          </w:p>
        </w:tc>
        <w:tc>
          <w:tcPr>
            <w:tcW w:w="1366" w:type="dxa"/>
            <w:gridSpan w:val="2"/>
            <w:shd w:val="clear" w:color="auto" w:fill="auto"/>
            <w:vAlign w:val="center"/>
          </w:tcPr>
          <w:p w14:paraId="5327F229">
            <w:pPr>
              <w:jc w:val="right"/>
              <w:rPr>
                <w:b/>
                <w:sz w:val="18"/>
                <w:szCs w:val="18"/>
              </w:rPr>
            </w:pPr>
            <w:r>
              <w:rPr>
                <w:rFonts w:hint="eastAsia" w:ascii="宋体" w:hAnsi="宋体" w:eastAsia="宋体" w:cs="宋体"/>
                <w:kern w:val="0"/>
                <w:sz w:val="18"/>
                <w:szCs w:val="18"/>
              </w:rPr>
              <w:t>13.30</w:t>
            </w:r>
          </w:p>
        </w:tc>
        <w:tc>
          <w:tcPr>
            <w:tcW w:w="1427" w:type="dxa"/>
            <w:shd w:val="clear" w:color="auto" w:fill="auto"/>
            <w:vAlign w:val="center"/>
          </w:tcPr>
          <w:p w14:paraId="1E227007">
            <w:pPr>
              <w:jc w:val="right"/>
              <w:rPr>
                <w:b/>
                <w:sz w:val="18"/>
                <w:szCs w:val="18"/>
              </w:rPr>
            </w:pPr>
          </w:p>
        </w:tc>
      </w:tr>
      <w:tr w14:paraId="04A7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91772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CD103B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FBA976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15F31B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85BAA45">
            <w:pPr>
              <w:jc w:val="right"/>
              <w:rPr>
                <w:b/>
                <w:sz w:val="18"/>
                <w:szCs w:val="18"/>
              </w:rPr>
            </w:pPr>
            <w:r>
              <w:rPr>
                <w:rFonts w:hint="eastAsia" w:ascii="宋体" w:hAnsi="宋体" w:eastAsia="宋体" w:cs="宋体"/>
                <w:kern w:val="0"/>
                <w:sz w:val="18"/>
                <w:szCs w:val="18"/>
              </w:rPr>
              <w:t>4.28</w:t>
            </w:r>
          </w:p>
        </w:tc>
        <w:tc>
          <w:tcPr>
            <w:tcW w:w="1366" w:type="dxa"/>
            <w:gridSpan w:val="2"/>
            <w:shd w:val="clear" w:color="auto" w:fill="auto"/>
            <w:vAlign w:val="center"/>
          </w:tcPr>
          <w:p w14:paraId="7625BAD4">
            <w:pPr>
              <w:jc w:val="right"/>
              <w:rPr>
                <w:b/>
                <w:sz w:val="18"/>
                <w:szCs w:val="18"/>
              </w:rPr>
            </w:pPr>
            <w:r>
              <w:rPr>
                <w:rFonts w:hint="eastAsia" w:ascii="宋体" w:hAnsi="宋体" w:eastAsia="宋体" w:cs="宋体"/>
                <w:kern w:val="0"/>
                <w:sz w:val="18"/>
                <w:szCs w:val="18"/>
              </w:rPr>
              <w:t>4.28</w:t>
            </w:r>
          </w:p>
        </w:tc>
        <w:tc>
          <w:tcPr>
            <w:tcW w:w="1427" w:type="dxa"/>
            <w:shd w:val="clear" w:color="auto" w:fill="auto"/>
            <w:vAlign w:val="center"/>
          </w:tcPr>
          <w:p w14:paraId="50B38D15">
            <w:pPr>
              <w:jc w:val="right"/>
              <w:rPr>
                <w:b/>
                <w:sz w:val="18"/>
                <w:szCs w:val="18"/>
              </w:rPr>
            </w:pPr>
          </w:p>
        </w:tc>
      </w:tr>
      <w:tr w14:paraId="5FF6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F9C5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0B08818">
            <w:pPr>
              <w:jc w:val="center"/>
              <w:rPr>
                <w:b/>
                <w:sz w:val="18"/>
                <w:szCs w:val="18"/>
              </w:rPr>
            </w:pPr>
          </w:p>
        </w:tc>
        <w:tc>
          <w:tcPr>
            <w:tcW w:w="567" w:type="dxa"/>
            <w:shd w:val="clear" w:color="auto" w:fill="auto"/>
            <w:vAlign w:val="center"/>
          </w:tcPr>
          <w:p w14:paraId="459E9EEB">
            <w:pPr>
              <w:jc w:val="center"/>
              <w:rPr>
                <w:b/>
                <w:sz w:val="18"/>
                <w:szCs w:val="18"/>
              </w:rPr>
            </w:pPr>
          </w:p>
        </w:tc>
        <w:tc>
          <w:tcPr>
            <w:tcW w:w="4026" w:type="dxa"/>
            <w:shd w:val="clear" w:color="auto" w:fill="auto"/>
            <w:vAlign w:val="center"/>
          </w:tcPr>
          <w:p w14:paraId="356F26E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4F4A06B">
            <w:pPr>
              <w:jc w:val="right"/>
              <w:rPr>
                <w:b/>
                <w:sz w:val="18"/>
                <w:szCs w:val="18"/>
              </w:rPr>
            </w:pPr>
            <w:r>
              <w:rPr>
                <w:rFonts w:hint="eastAsia" w:ascii="宋体" w:hAnsi="宋体" w:eastAsia="宋体" w:cs="宋体"/>
                <w:kern w:val="0"/>
                <w:sz w:val="18"/>
                <w:szCs w:val="18"/>
              </w:rPr>
              <w:t>6.63</w:t>
            </w:r>
          </w:p>
        </w:tc>
        <w:tc>
          <w:tcPr>
            <w:tcW w:w="1366" w:type="dxa"/>
            <w:gridSpan w:val="2"/>
            <w:shd w:val="clear" w:color="auto" w:fill="auto"/>
            <w:vAlign w:val="center"/>
          </w:tcPr>
          <w:p w14:paraId="64CB6CFD">
            <w:pPr>
              <w:jc w:val="right"/>
              <w:rPr>
                <w:b/>
                <w:sz w:val="18"/>
                <w:szCs w:val="18"/>
              </w:rPr>
            </w:pPr>
            <w:r>
              <w:rPr>
                <w:rFonts w:hint="eastAsia" w:ascii="宋体" w:hAnsi="宋体" w:eastAsia="宋体" w:cs="宋体"/>
                <w:kern w:val="0"/>
                <w:sz w:val="18"/>
                <w:szCs w:val="18"/>
              </w:rPr>
              <w:t>6.63</w:t>
            </w:r>
          </w:p>
        </w:tc>
        <w:tc>
          <w:tcPr>
            <w:tcW w:w="1427" w:type="dxa"/>
            <w:shd w:val="clear" w:color="auto" w:fill="auto"/>
            <w:vAlign w:val="center"/>
          </w:tcPr>
          <w:p w14:paraId="7473B98A">
            <w:pPr>
              <w:jc w:val="right"/>
              <w:rPr>
                <w:b/>
                <w:sz w:val="18"/>
                <w:szCs w:val="18"/>
              </w:rPr>
            </w:pPr>
          </w:p>
        </w:tc>
      </w:tr>
      <w:tr w14:paraId="725B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513CF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689F8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91B0F78">
            <w:pPr>
              <w:jc w:val="center"/>
              <w:rPr>
                <w:b/>
                <w:sz w:val="18"/>
                <w:szCs w:val="18"/>
              </w:rPr>
            </w:pPr>
          </w:p>
        </w:tc>
        <w:tc>
          <w:tcPr>
            <w:tcW w:w="4026" w:type="dxa"/>
            <w:shd w:val="clear" w:color="auto" w:fill="auto"/>
            <w:vAlign w:val="center"/>
          </w:tcPr>
          <w:p w14:paraId="1474F95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E6B9220">
            <w:pPr>
              <w:jc w:val="right"/>
              <w:rPr>
                <w:b/>
                <w:sz w:val="18"/>
                <w:szCs w:val="18"/>
              </w:rPr>
            </w:pPr>
            <w:r>
              <w:rPr>
                <w:rFonts w:hint="eastAsia" w:ascii="宋体" w:hAnsi="宋体" w:eastAsia="宋体" w:cs="宋体"/>
                <w:kern w:val="0"/>
                <w:sz w:val="18"/>
                <w:szCs w:val="18"/>
              </w:rPr>
              <w:t>6.63</w:t>
            </w:r>
          </w:p>
        </w:tc>
        <w:tc>
          <w:tcPr>
            <w:tcW w:w="1366" w:type="dxa"/>
            <w:gridSpan w:val="2"/>
            <w:shd w:val="clear" w:color="auto" w:fill="auto"/>
            <w:vAlign w:val="center"/>
          </w:tcPr>
          <w:p w14:paraId="10FF9D36">
            <w:pPr>
              <w:jc w:val="right"/>
              <w:rPr>
                <w:b/>
                <w:sz w:val="18"/>
                <w:szCs w:val="18"/>
              </w:rPr>
            </w:pPr>
            <w:r>
              <w:rPr>
                <w:rFonts w:hint="eastAsia" w:ascii="宋体" w:hAnsi="宋体" w:eastAsia="宋体" w:cs="宋体"/>
                <w:kern w:val="0"/>
                <w:sz w:val="18"/>
                <w:szCs w:val="18"/>
              </w:rPr>
              <w:t>6.63</w:t>
            </w:r>
          </w:p>
        </w:tc>
        <w:tc>
          <w:tcPr>
            <w:tcW w:w="1427" w:type="dxa"/>
            <w:shd w:val="clear" w:color="auto" w:fill="auto"/>
            <w:vAlign w:val="center"/>
          </w:tcPr>
          <w:p w14:paraId="0B36F3F6">
            <w:pPr>
              <w:jc w:val="right"/>
              <w:rPr>
                <w:b/>
                <w:sz w:val="18"/>
                <w:szCs w:val="18"/>
              </w:rPr>
            </w:pPr>
          </w:p>
        </w:tc>
      </w:tr>
      <w:tr w14:paraId="0F6B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D138A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DCEA9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80B90C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1E18B95">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81E19ED">
            <w:pPr>
              <w:jc w:val="right"/>
              <w:rPr>
                <w:b/>
                <w:sz w:val="18"/>
                <w:szCs w:val="18"/>
              </w:rPr>
            </w:pPr>
            <w:r>
              <w:rPr>
                <w:rFonts w:hint="eastAsia" w:ascii="宋体" w:hAnsi="宋体" w:eastAsia="宋体" w:cs="宋体"/>
                <w:kern w:val="0"/>
                <w:sz w:val="18"/>
                <w:szCs w:val="18"/>
              </w:rPr>
              <w:t>5.77</w:t>
            </w:r>
          </w:p>
        </w:tc>
        <w:tc>
          <w:tcPr>
            <w:tcW w:w="1366" w:type="dxa"/>
            <w:gridSpan w:val="2"/>
            <w:shd w:val="clear" w:color="auto" w:fill="auto"/>
            <w:vAlign w:val="center"/>
          </w:tcPr>
          <w:p w14:paraId="04CD41C9">
            <w:pPr>
              <w:jc w:val="right"/>
              <w:rPr>
                <w:b/>
                <w:sz w:val="18"/>
                <w:szCs w:val="18"/>
              </w:rPr>
            </w:pPr>
            <w:r>
              <w:rPr>
                <w:rFonts w:hint="eastAsia" w:ascii="宋体" w:hAnsi="宋体" w:eastAsia="宋体" w:cs="宋体"/>
                <w:kern w:val="0"/>
                <w:sz w:val="18"/>
                <w:szCs w:val="18"/>
              </w:rPr>
              <w:t>5.77</w:t>
            </w:r>
          </w:p>
        </w:tc>
        <w:tc>
          <w:tcPr>
            <w:tcW w:w="1427" w:type="dxa"/>
            <w:shd w:val="clear" w:color="auto" w:fill="auto"/>
            <w:vAlign w:val="center"/>
          </w:tcPr>
          <w:p w14:paraId="3A015623">
            <w:pPr>
              <w:jc w:val="right"/>
              <w:rPr>
                <w:b/>
                <w:sz w:val="18"/>
                <w:szCs w:val="18"/>
              </w:rPr>
            </w:pPr>
          </w:p>
        </w:tc>
      </w:tr>
      <w:tr w14:paraId="2EE2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554A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424DE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DAB78B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74D024C">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FE8AE28">
            <w:pPr>
              <w:jc w:val="right"/>
              <w:rPr>
                <w:b/>
                <w:sz w:val="18"/>
                <w:szCs w:val="18"/>
              </w:rPr>
            </w:pPr>
            <w:r>
              <w:rPr>
                <w:rFonts w:hint="eastAsia" w:ascii="宋体" w:hAnsi="宋体" w:eastAsia="宋体" w:cs="宋体"/>
                <w:kern w:val="0"/>
                <w:sz w:val="18"/>
                <w:szCs w:val="18"/>
              </w:rPr>
              <w:t>0.86</w:t>
            </w:r>
          </w:p>
        </w:tc>
        <w:tc>
          <w:tcPr>
            <w:tcW w:w="1366" w:type="dxa"/>
            <w:gridSpan w:val="2"/>
            <w:shd w:val="clear" w:color="auto" w:fill="auto"/>
            <w:vAlign w:val="center"/>
          </w:tcPr>
          <w:p w14:paraId="28BD9864">
            <w:pPr>
              <w:jc w:val="right"/>
              <w:rPr>
                <w:b/>
                <w:sz w:val="18"/>
                <w:szCs w:val="18"/>
              </w:rPr>
            </w:pPr>
            <w:r>
              <w:rPr>
                <w:rFonts w:hint="eastAsia" w:ascii="宋体" w:hAnsi="宋体" w:eastAsia="宋体" w:cs="宋体"/>
                <w:kern w:val="0"/>
                <w:sz w:val="18"/>
                <w:szCs w:val="18"/>
              </w:rPr>
              <w:t>0.86</w:t>
            </w:r>
          </w:p>
        </w:tc>
        <w:tc>
          <w:tcPr>
            <w:tcW w:w="1427" w:type="dxa"/>
            <w:shd w:val="clear" w:color="auto" w:fill="auto"/>
            <w:vAlign w:val="center"/>
          </w:tcPr>
          <w:p w14:paraId="272E229E">
            <w:pPr>
              <w:jc w:val="right"/>
              <w:rPr>
                <w:b/>
                <w:sz w:val="18"/>
                <w:szCs w:val="18"/>
              </w:rPr>
            </w:pPr>
          </w:p>
        </w:tc>
      </w:tr>
      <w:tr w14:paraId="3539A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94A62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6FB7CB">
            <w:pPr>
              <w:jc w:val="center"/>
              <w:rPr>
                <w:b/>
                <w:sz w:val="18"/>
                <w:szCs w:val="18"/>
              </w:rPr>
            </w:pPr>
          </w:p>
        </w:tc>
        <w:tc>
          <w:tcPr>
            <w:tcW w:w="567" w:type="dxa"/>
            <w:shd w:val="clear" w:color="auto" w:fill="auto"/>
            <w:vAlign w:val="center"/>
          </w:tcPr>
          <w:p w14:paraId="434E1533">
            <w:pPr>
              <w:jc w:val="center"/>
              <w:rPr>
                <w:b/>
                <w:sz w:val="18"/>
                <w:szCs w:val="18"/>
              </w:rPr>
            </w:pPr>
          </w:p>
        </w:tc>
        <w:tc>
          <w:tcPr>
            <w:tcW w:w="4026" w:type="dxa"/>
            <w:shd w:val="clear" w:color="auto" w:fill="auto"/>
            <w:vAlign w:val="center"/>
          </w:tcPr>
          <w:p w14:paraId="7FF75C8F">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3EBDEBD">
            <w:pPr>
              <w:jc w:val="right"/>
              <w:rPr>
                <w:b/>
                <w:sz w:val="18"/>
                <w:szCs w:val="18"/>
              </w:rPr>
            </w:pPr>
            <w:r>
              <w:rPr>
                <w:rFonts w:hint="eastAsia" w:ascii="宋体" w:hAnsi="宋体" w:eastAsia="宋体" w:cs="宋体"/>
                <w:kern w:val="0"/>
                <w:sz w:val="18"/>
                <w:szCs w:val="18"/>
              </w:rPr>
              <w:t>10.97</w:t>
            </w:r>
          </w:p>
        </w:tc>
        <w:tc>
          <w:tcPr>
            <w:tcW w:w="1366" w:type="dxa"/>
            <w:gridSpan w:val="2"/>
            <w:shd w:val="clear" w:color="auto" w:fill="auto"/>
            <w:vAlign w:val="center"/>
          </w:tcPr>
          <w:p w14:paraId="2B90BDAF">
            <w:pPr>
              <w:jc w:val="right"/>
              <w:rPr>
                <w:b/>
                <w:sz w:val="18"/>
                <w:szCs w:val="18"/>
              </w:rPr>
            </w:pPr>
            <w:r>
              <w:rPr>
                <w:rFonts w:hint="eastAsia" w:ascii="宋体" w:hAnsi="宋体" w:eastAsia="宋体" w:cs="宋体"/>
                <w:kern w:val="0"/>
                <w:sz w:val="18"/>
                <w:szCs w:val="18"/>
              </w:rPr>
              <w:t>10.97</w:t>
            </w:r>
          </w:p>
        </w:tc>
        <w:tc>
          <w:tcPr>
            <w:tcW w:w="1427" w:type="dxa"/>
            <w:shd w:val="clear" w:color="auto" w:fill="auto"/>
            <w:vAlign w:val="center"/>
          </w:tcPr>
          <w:p w14:paraId="283BE443">
            <w:pPr>
              <w:jc w:val="right"/>
              <w:rPr>
                <w:b/>
                <w:sz w:val="18"/>
                <w:szCs w:val="18"/>
              </w:rPr>
            </w:pPr>
          </w:p>
        </w:tc>
      </w:tr>
      <w:tr w14:paraId="4C04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BECDE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BEC4EF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6C34450">
            <w:pPr>
              <w:jc w:val="center"/>
              <w:rPr>
                <w:b/>
                <w:sz w:val="18"/>
                <w:szCs w:val="18"/>
              </w:rPr>
            </w:pPr>
          </w:p>
        </w:tc>
        <w:tc>
          <w:tcPr>
            <w:tcW w:w="4026" w:type="dxa"/>
            <w:shd w:val="clear" w:color="auto" w:fill="auto"/>
            <w:vAlign w:val="center"/>
          </w:tcPr>
          <w:p w14:paraId="56AB0E4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1A03DC5">
            <w:pPr>
              <w:jc w:val="right"/>
              <w:rPr>
                <w:b/>
                <w:sz w:val="18"/>
                <w:szCs w:val="18"/>
              </w:rPr>
            </w:pPr>
            <w:r>
              <w:rPr>
                <w:rFonts w:hint="eastAsia" w:ascii="宋体" w:hAnsi="宋体" w:eastAsia="宋体" w:cs="宋体"/>
                <w:kern w:val="0"/>
                <w:sz w:val="18"/>
                <w:szCs w:val="18"/>
              </w:rPr>
              <w:t>10.97</w:t>
            </w:r>
          </w:p>
        </w:tc>
        <w:tc>
          <w:tcPr>
            <w:tcW w:w="1366" w:type="dxa"/>
            <w:gridSpan w:val="2"/>
            <w:shd w:val="clear" w:color="auto" w:fill="auto"/>
            <w:vAlign w:val="center"/>
          </w:tcPr>
          <w:p w14:paraId="4BF32304">
            <w:pPr>
              <w:jc w:val="right"/>
              <w:rPr>
                <w:b/>
                <w:sz w:val="18"/>
                <w:szCs w:val="18"/>
              </w:rPr>
            </w:pPr>
            <w:r>
              <w:rPr>
                <w:rFonts w:hint="eastAsia" w:ascii="宋体" w:hAnsi="宋体" w:eastAsia="宋体" w:cs="宋体"/>
                <w:kern w:val="0"/>
                <w:sz w:val="18"/>
                <w:szCs w:val="18"/>
              </w:rPr>
              <w:t>10.97</w:t>
            </w:r>
          </w:p>
        </w:tc>
        <w:tc>
          <w:tcPr>
            <w:tcW w:w="1427" w:type="dxa"/>
            <w:shd w:val="clear" w:color="auto" w:fill="auto"/>
            <w:vAlign w:val="center"/>
          </w:tcPr>
          <w:p w14:paraId="04D39B0A">
            <w:pPr>
              <w:jc w:val="right"/>
              <w:rPr>
                <w:b/>
                <w:sz w:val="18"/>
                <w:szCs w:val="18"/>
              </w:rPr>
            </w:pPr>
          </w:p>
        </w:tc>
      </w:tr>
      <w:tr w14:paraId="599F4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5A331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3F11C2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E7EB51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0C3EC92">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5CE194D">
            <w:pPr>
              <w:jc w:val="right"/>
              <w:rPr>
                <w:b/>
                <w:sz w:val="18"/>
                <w:szCs w:val="18"/>
              </w:rPr>
            </w:pPr>
            <w:r>
              <w:rPr>
                <w:rFonts w:hint="eastAsia" w:ascii="宋体" w:hAnsi="宋体" w:eastAsia="宋体" w:cs="宋体"/>
                <w:kern w:val="0"/>
                <w:sz w:val="18"/>
                <w:szCs w:val="18"/>
              </w:rPr>
              <w:t>10.97</w:t>
            </w:r>
          </w:p>
        </w:tc>
        <w:tc>
          <w:tcPr>
            <w:tcW w:w="1366" w:type="dxa"/>
            <w:gridSpan w:val="2"/>
            <w:shd w:val="clear" w:color="auto" w:fill="auto"/>
            <w:vAlign w:val="center"/>
          </w:tcPr>
          <w:p w14:paraId="377F9780">
            <w:pPr>
              <w:jc w:val="right"/>
              <w:rPr>
                <w:b/>
                <w:sz w:val="18"/>
                <w:szCs w:val="18"/>
              </w:rPr>
            </w:pPr>
            <w:r>
              <w:rPr>
                <w:rFonts w:hint="eastAsia" w:ascii="宋体" w:hAnsi="宋体" w:eastAsia="宋体" w:cs="宋体"/>
                <w:kern w:val="0"/>
                <w:sz w:val="18"/>
                <w:szCs w:val="18"/>
              </w:rPr>
              <w:t>10.97</w:t>
            </w:r>
          </w:p>
        </w:tc>
        <w:tc>
          <w:tcPr>
            <w:tcW w:w="1427" w:type="dxa"/>
            <w:shd w:val="clear" w:color="auto" w:fill="auto"/>
            <w:vAlign w:val="center"/>
          </w:tcPr>
          <w:p w14:paraId="1933F859">
            <w:pPr>
              <w:jc w:val="right"/>
              <w:rPr>
                <w:b/>
                <w:sz w:val="18"/>
                <w:szCs w:val="18"/>
              </w:rPr>
            </w:pPr>
          </w:p>
        </w:tc>
      </w:tr>
      <w:tr w14:paraId="0280E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A94CEC">
            <w:pPr>
              <w:jc w:val="center"/>
              <w:rPr>
                <w:b/>
                <w:sz w:val="18"/>
                <w:szCs w:val="18"/>
              </w:rPr>
            </w:pPr>
          </w:p>
        </w:tc>
        <w:tc>
          <w:tcPr>
            <w:tcW w:w="567" w:type="dxa"/>
            <w:shd w:val="clear" w:color="auto" w:fill="auto"/>
            <w:vAlign w:val="center"/>
          </w:tcPr>
          <w:p w14:paraId="28CF16BE">
            <w:pPr>
              <w:jc w:val="center"/>
              <w:rPr>
                <w:b/>
                <w:sz w:val="18"/>
                <w:szCs w:val="18"/>
              </w:rPr>
            </w:pPr>
          </w:p>
        </w:tc>
        <w:tc>
          <w:tcPr>
            <w:tcW w:w="567" w:type="dxa"/>
            <w:shd w:val="clear" w:color="auto" w:fill="auto"/>
            <w:vAlign w:val="center"/>
          </w:tcPr>
          <w:p w14:paraId="377B1F20">
            <w:pPr>
              <w:jc w:val="center"/>
              <w:rPr>
                <w:b/>
                <w:sz w:val="18"/>
                <w:szCs w:val="18"/>
              </w:rPr>
            </w:pPr>
          </w:p>
        </w:tc>
        <w:tc>
          <w:tcPr>
            <w:tcW w:w="4026" w:type="dxa"/>
            <w:shd w:val="clear" w:color="auto" w:fill="auto"/>
            <w:vAlign w:val="center"/>
          </w:tcPr>
          <w:p w14:paraId="3453CBF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52B7C0C">
            <w:pPr>
              <w:jc w:val="right"/>
              <w:rPr>
                <w:b/>
                <w:bCs/>
                <w:sz w:val="18"/>
                <w:szCs w:val="18"/>
              </w:rPr>
            </w:pPr>
            <w:r>
              <w:rPr>
                <w:rFonts w:hint="eastAsia" w:ascii="宋体" w:hAnsi="宋体" w:eastAsia="宋体" w:cs="宋体"/>
                <w:b/>
                <w:bCs/>
                <w:kern w:val="0"/>
                <w:sz w:val="18"/>
                <w:szCs w:val="18"/>
              </w:rPr>
              <w:t>145.06</w:t>
            </w:r>
          </w:p>
        </w:tc>
        <w:tc>
          <w:tcPr>
            <w:tcW w:w="1366" w:type="dxa"/>
            <w:gridSpan w:val="2"/>
            <w:shd w:val="clear" w:color="auto" w:fill="auto"/>
            <w:vAlign w:val="center"/>
          </w:tcPr>
          <w:p w14:paraId="02D724C9">
            <w:pPr>
              <w:jc w:val="right"/>
              <w:rPr>
                <w:b/>
                <w:bCs/>
                <w:sz w:val="18"/>
                <w:szCs w:val="18"/>
              </w:rPr>
            </w:pPr>
            <w:r>
              <w:rPr>
                <w:rFonts w:hint="eastAsia" w:ascii="宋体" w:hAnsi="宋体" w:eastAsia="宋体" w:cs="宋体"/>
                <w:b/>
                <w:bCs/>
                <w:kern w:val="0"/>
                <w:sz w:val="18"/>
                <w:szCs w:val="18"/>
              </w:rPr>
              <w:t>137.06</w:t>
            </w:r>
          </w:p>
        </w:tc>
        <w:tc>
          <w:tcPr>
            <w:tcW w:w="1427" w:type="dxa"/>
            <w:shd w:val="clear" w:color="auto" w:fill="auto"/>
            <w:vAlign w:val="center"/>
          </w:tcPr>
          <w:p w14:paraId="4A26BDDD">
            <w:pPr>
              <w:jc w:val="right"/>
              <w:rPr>
                <w:b/>
                <w:bCs/>
                <w:sz w:val="18"/>
                <w:szCs w:val="18"/>
              </w:rPr>
            </w:pPr>
            <w:r>
              <w:rPr>
                <w:rFonts w:hint="eastAsia" w:ascii="宋体" w:hAnsi="宋体" w:eastAsia="宋体" w:cs="宋体"/>
                <w:b/>
                <w:bCs/>
                <w:kern w:val="0"/>
                <w:sz w:val="18"/>
                <w:szCs w:val="18"/>
              </w:rPr>
              <w:t>8.00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编制单位：托克逊县妇女联合会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127.46</w:t>
            </w:r>
          </w:p>
        </w:tc>
        <w:tc>
          <w:tcPr>
            <w:tcW w:w="1366" w:type="dxa"/>
            <w:gridSpan w:val="2"/>
            <w:shd w:val="clear" w:color="auto" w:fill="auto"/>
            <w:vAlign w:val="center"/>
          </w:tcPr>
          <w:p w14:paraId="3BF87CD1">
            <w:pPr>
              <w:jc w:val="right"/>
              <w:rPr>
                <w:rFonts w:hint="default" w:ascii="宋体" w:hAnsi="宋体"/>
                <w:sz w:val="18"/>
                <w:szCs w:val="18"/>
              </w:rPr>
            </w:pPr>
            <w:r>
              <w:rPr>
                <w:b/>
              </w:rPr>
              <w:t>127.46</w:t>
            </w:r>
          </w:p>
        </w:tc>
        <w:tc>
          <w:tcPr>
            <w:tcW w:w="1427" w:type="dxa"/>
            <w:shd w:val="clear" w:color="auto" w:fill="auto"/>
            <w:vAlign w:val="center"/>
          </w:tcPr>
          <w:p w14:paraId="7906BFE2">
            <w:pPr>
              <w:jc w:val="right"/>
              <w:rPr>
                <w:rFonts w:hint="default" w:ascii="宋体" w:hAnsi="宋体"/>
                <w:sz w:val="18"/>
                <w:szCs w:val="18"/>
              </w:rPr>
            </w:pPr>
          </w:p>
        </w:tc>
      </w:tr>
      <w:tr w14:paraId="7B78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B3E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37D5B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EEF6FF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B8370A4">
            <w:pPr>
              <w:jc w:val="right"/>
              <w:rPr>
                <w:rFonts w:hint="default" w:ascii="宋体" w:hAnsi="宋体"/>
                <w:sz w:val="18"/>
                <w:szCs w:val="18"/>
              </w:rPr>
            </w:pPr>
            <w:r>
              <w:rPr>
                <w:rFonts w:hint="eastAsia" w:ascii="宋体" w:hAnsi="宋体" w:eastAsia="宋体" w:cs="宋体"/>
                <w:sz w:val="18"/>
                <w:szCs w:val="18"/>
              </w:rPr>
              <w:t>20.71</w:t>
            </w:r>
          </w:p>
        </w:tc>
        <w:tc>
          <w:tcPr>
            <w:tcW w:w="1366" w:type="dxa"/>
            <w:gridSpan w:val="2"/>
            <w:shd w:val="clear" w:color="auto" w:fill="auto"/>
            <w:vAlign w:val="center"/>
          </w:tcPr>
          <w:p w14:paraId="4F8A01E2">
            <w:pPr>
              <w:jc w:val="right"/>
              <w:rPr>
                <w:rFonts w:hint="default" w:ascii="宋体" w:hAnsi="宋体"/>
                <w:sz w:val="18"/>
                <w:szCs w:val="18"/>
              </w:rPr>
            </w:pPr>
            <w:r>
              <w:rPr>
                <w:rFonts w:hint="eastAsia" w:ascii="宋体" w:hAnsi="宋体" w:eastAsia="宋体" w:cs="宋体"/>
                <w:sz w:val="18"/>
                <w:szCs w:val="18"/>
              </w:rPr>
              <w:t>20.71</w:t>
            </w:r>
          </w:p>
        </w:tc>
        <w:tc>
          <w:tcPr>
            <w:tcW w:w="1427" w:type="dxa"/>
            <w:shd w:val="clear" w:color="auto" w:fill="auto"/>
            <w:vAlign w:val="center"/>
          </w:tcPr>
          <w:p w14:paraId="66F33EB2">
            <w:pPr>
              <w:jc w:val="right"/>
              <w:rPr>
                <w:rFonts w:hint="default" w:ascii="宋体" w:hAnsi="宋体"/>
                <w:sz w:val="18"/>
                <w:szCs w:val="18"/>
              </w:rPr>
            </w:pPr>
          </w:p>
        </w:tc>
      </w:tr>
      <w:tr w14:paraId="74CA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26EE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5C623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C4313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5828CC2">
            <w:pPr>
              <w:jc w:val="right"/>
              <w:rPr>
                <w:rFonts w:hint="default" w:ascii="宋体" w:hAnsi="宋体"/>
                <w:sz w:val="18"/>
                <w:szCs w:val="18"/>
              </w:rPr>
            </w:pPr>
            <w:r>
              <w:rPr>
                <w:rFonts w:hint="eastAsia" w:ascii="宋体" w:hAnsi="宋体" w:eastAsia="宋体" w:cs="宋体"/>
                <w:sz w:val="18"/>
                <w:szCs w:val="18"/>
              </w:rPr>
              <w:t>19.61</w:t>
            </w:r>
          </w:p>
        </w:tc>
        <w:tc>
          <w:tcPr>
            <w:tcW w:w="1366" w:type="dxa"/>
            <w:gridSpan w:val="2"/>
            <w:shd w:val="clear" w:color="auto" w:fill="auto"/>
            <w:vAlign w:val="center"/>
          </w:tcPr>
          <w:p w14:paraId="443A483A">
            <w:pPr>
              <w:jc w:val="right"/>
              <w:rPr>
                <w:rFonts w:hint="default" w:ascii="宋体" w:hAnsi="宋体"/>
                <w:sz w:val="18"/>
                <w:szCs w:val="18"/>
              </w:rPr>
            </w:pPr>
            <w:r>
              <w:rPr>
                <w:rFonts w:hint="eastAsia" w:ascii="宋体" w:hAnsi="宋体" w:eastAsia="宋体" w:cs="宋体"/>
                <w:sz w:val="18"/>
                <w:szCs w:val="18"/>
              </w:rPr>
              <w:t>19.61</w:t>
            </w:r>
          </w:p>
        </w:tc>
        <w:tc>
          <w:tcPr>
            <w:tcW w:w="1427" w:type="dxa"/>
            <w:shd w:val="clear" w:color="auto" w:fill="auto"/>
            <w:vAlign w:val="center"/>
          </w:tcPr>
          <w:p w14:paraId="0BDD61C4">
            <w:pPr>
              <w:jc w:val="right"/>
              <w:rPr>
                <w:rFonts w:hint="default" w:ascii="宋体" w:hAnsi="宋体"/>
                <w:sz w:val="18"/>
                <w:szCs w:val="18"/>
              </w:rPr>
            </w:pPr>
          </w:p>
        </w:tc>
      </w:tr>
      <w:tr w14:paraId="4A7F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B3E5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8A835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724D58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0F9928E">
            <w:pPr>
              <w:jc w:val="right"/>
              <w:rPr>
                <w:rFonts w:hint="default" w:ascii="宋体" w:hAnsi="宋体"/>
                <w:sz w:val="18"/>
                <w:szCs w:val="18"/>
              </w:rPr>
            </w:pPr>
            <w:r>
              <w:rPr>
                <w:rFonts w:hint="eastAsia" w:ascii="宋体" w:hAnsi="宋体" w:eastAsia="宋体" w:cs="宋体"/>
                <w:sz w:val="18"/>
                <w:szCs w:val="18"/>
              </w:rPr>
              <w:t>15.99</w:t>
            </w:r>
          </w:p>
        </w:tc>
        <w:tc>
          <w:tcPr>
            <w:tcW w:w="1366" w:type="dxa"/>
            <w:gridSpan w:val="2"/>
            <w:shd w:val="clear" w:color="auto" w:fill="auto"/>
            <w:vAlign w:val="center"/>
          </w:tcPr>
          <w:p w14:paraId="2E8C5C92">
            <w:pPr>
              <w:jc w:val="right"/>
              <w:rPr>
                <w:rFonts w:hint="default" w:ascii="宋体" w:hAnsi="宋体"/>
                <w:sz w:val="18"/>
                <w:szCs w:val="18"/>
              </w:rPr>
            </w:pPr>
            <w:r>
              <w:rPr>
                <w:rFonts w:hint="eastAsia" w:ascii="宋体" w:hAnsi="宋体" w:eastAsia="宋体" w:cs="宋体"/>
                <w:sz w:val="18"/>
                <w:szCs w:val="18"/>
              </w:rPr>
              <w:t>15.99</w:t>
            </w:r>
          </w:p>
        </w:tc>
        <w:tc>
          <w:tcPr>
            <w:tcW w:w="1427" w:type="dxa"/>
            <w:shd w:val="clear" w:color="auto" w:fill="auto"/>
            <w:vAlign w:val="center"/>
          </w:tcPr>
          <w:p w14:paraId="544D2369">
            <w:pPr>
              <w:jc w:val="right"/>
              <w:rPr>
                <w:rFonts w:hint="default" w:ascii="宋体" w:hAnsi="宋体"/>
                <w:sz w:val="18"/>
                <w:szCs w:val="18"/>
              </w:rPr>
            </w:pPr>
          </w:p>
        </w:tc>
      </w:tr>
      <w:tr w14:paraId="13F6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679A1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FA42A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C7FDEF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8BCCB9D">
            <w:pPr>
              <w:jc w:val="right"/>
              <w:rPr>
                <w:rFonts w:hint="default" w:ascii="宋体" w:hAnsi="宋体"/>
                <w:sz w:val="18"/>
                <w:szCs w:val="18"/>
              </w:rPr>
            </w:pPr>
            <w:r>
              <w:rPr>
                <w:rFonts w:hint="eastAsia" w:ascii="宋体" w:hAnsi="宋体" w:eastAsia="宋体" w:cs="宋体"/>
                <w:sz w:val="18"/>
                <w:szCs w:val="18"/>
              </w:rPr>
              <w:t>2.18</w:t>
            </w:r>
          </w:p>
        </w:tc>
        <w:tc>
          <w:tcPr>
            <w:tcW w:w="1366" w:type="dxa"/>
            <w:gridSpan w:val="2"/>
            <w:shd w:val="clear" w:color="auto" w:fill="auto"/>
            <w:vAlign w:val="center"/>
          </w:tcPr>
          <w:p w14:paraId="3B2CD8C8">
            <w:pPr>
              <w:jc w:val="right"/>
              <w:rPr>
                <w:rFonts w:hint="default" w:ascii="宋体" w:hAnsi="宋体"/>
                <w:sz w:val="18"/>
                <w:szCs w:val="18"/>
              </w:rPr>
            </w:pPr>
            <w:r>
              <w:rPr>
                <w:rFonts w:hint="eastAsia" w:ascii="宋体" w:hAnsi="宋体" w:eastAsia="宋体" w:cs="宋体"/>
                <w:sz w:val="18"/>
                <w:szCs w:val="18"/>
              </w:rPr>
              <w:t>2.18</w:t>
            </w:r>
          </w:p>
        </w:tc>
        <w:tc>
          <w:tcPr>
            <w:tcW w:w="1427" w:type="dxa"/>
            <w:shd w:val="clear" w:color="auto" w:fill="auto"/>
            <w:vAlign w:val="center"/>
          </w:tcPr>
          <w:p w14:paraId="38FA3F05">
            <w:pPr>
              <w:jc w:val="right"/>
              <w:rPr>
                <w:rFonts w:hint="default" w:ascii="宋体" w:hAnsi="宋体"/>
                <w:sz w:val="18"/>
                <w:szCs w:val="18"/>
              </w:rPr>
            </w:pPr>
          </w:p>
        </w:tc>
      </w:tr>
      <w:tr w14:paraId="48BD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402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BAEB3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51A120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2979702">
            <w:pPr>
              <w:jc w:val="right"/>
              <w:rPr>
                <w:rFonts w:hint="default" w:ascii="宋体" w:hAnsi="宋体"/>
                <w:sz w:val="18"/>
                <w:szCs w:val="18"/>
              </w:rPr>
            </w:pPr>
            <w:r>
              <w:rPr>
                <w:rFonts w:hint="eastAsia" w:ascii="宋体" w:hAnsi="宋体" w:eastAsia="宋体" w:cs="宋体"/>
                <w:sz w:val="18"/>
                <w:szCs w:val="18"/>
              </w:rPr>
              <w:t>13.30</w:t>
            </w:r>
          </w:p>
        </w:tc>
        <w:tc>
          <w:tcPr>
            <w:tcW w:w="1366" w:type="dxa"/>
            <w:gridSpan w:val="2"/>
            <w:shd w:val="clear" w:color="auto" w:fill="auto"/>
            <w:vAlign w:val="center"/>
          </w:tcPr>
          <w:p w14:paraId="3ADBB0A5">
            <w:pPr>
              <w:jc w:val="right"/>
              <w:rPr>
                <w:rFonts w:hint="default" w:ascii="宋体" w:hAnsi="宋体"/>
                <w:sz w:val="18"/>
                <w:szCs w:val="18"/>
              </w:rPr>
            </w:pPr>
            <w:r>
              <w:rPr>
                <w:rFonts w:hint="eastAsia" w:ascii="宋体" w:hAnsi="宋体" w:eastAsia="宋体" w:cs="宋体"/>
                <w:sz w:val="18"/>
                <w:szCs w:val="18"/>
              </w:rPr>
              <w:t>13.30</w:t>
            </w:r>
          </w:p>
        </w:tc>
        <w:tc>
          <w:tcPr>
            <w:tcW w:w="1427" w:type="dxa"/>
            <w:shd w:val="clear" w:color="auto" w:fill="auto"/>
            <w:vAlign w:val="center"/>
          </w:tcPr>
          <w:p w14:paraId="0343FB4A">
            <w:pPr>
              <w:jc w:val="right"/>
              <w:rPr>
                <w:rFonts w:hint="default" w:ascii="宋体" w:hAnsi="宋体"/>
                <w:sz w:val="18"/>
                <w:szCs w:val="18"/>
              </w:rPr>
            </w:pPr>
          </w:p>
        </w:tc>
      </w:tr>
      <w:tr w14:paraId="75B5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7673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021F5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941831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4E5D05C">
            <w:pPr>
              <w:jc w:val="right"/>
              <w:rPr>
                <w:rFonts w:hint="default" w:ascii="宋体" w:hAnsi="宋体"/>
                <w:sz w:val="18"/>
                <w:szCs w:val="18"/>
              </w:rPr>
            </w:pPr>
            <w:r>
              <w:rPr>
                <w:rFonts w:hint="eastAsia" w:ascii="宋体" w:hAnsi="宋体" w:eastAsia="宋体" w:cs="宋体"/>
                <w:sz w:val="18"/>
                <w:szCs w:val="18"/>
              </w:rPr>
              <w:t>4.28</w:t>
            </w:r>
          </w:p>
        </w:tc>
        <w:tc>
          <w:tcPr>
            <w:tcW w:w="1366" w:type="dxa"/>
            <w:gridSpan w:val="2"/>
            <w:shd w:val="clear" w:color="auto" w:fill="auto"/>
            <w:vAlign w:val="center"/>
          </w:tcPr>
          <w:p w14:paraId="0AE57167">
            <w:pPr>
              <w:jc w:val="right"/>
              <w:rPr>
                <w:rFonts w:hint="default" w:ascii="宋体" w:hAnsi="宋体"/>
                <w:sz w:val="18"/>
                <w:szCs w:val="18"/>
              </w:rPr>
            </w:pPr>
            <w:r>
              <w:rPr>
                <w:rFonts w:hint="eastAsia" w:ascii="宋体" w:hAnsi="宋体" w:eastAsia="宋体" w:cs="宋体"/>
                <w:sz w:val="18"/>
                <w:szCs w:val="18"/>
              </w:rPr>
              <w:t>4.28</w:t>
            </w:r>
          </w:p>
        </w:tc>
        <w:tc>
          <w:tcPr>
            <w:tcW w:w="1427" w:type="dxa"/>
            <w:shd w:val="clear" w:color="auto" w:fill="auto"/>
            <w:vAlign w:val="center"/>
          </w:tcPr>
          <w:p w14:paraId="04A49FAC">
            <w:pPr>
              <w:jc w:val="right"/>
              <w:rPr>
                <w:rFonts w:hint="default" w:ascii="宋体" w:hAnsi="宋体"/>
                <w:sz w:val="18"/>
                <w:szCs w:val="18"/>
              </w:rPr>
            </w:pPr>
          </w:p>
        </w:tc>
      </w:tr>
      <w:tr w14:paraId="51E9B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88B53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11B51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FE23BB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5BFABEB">
            <w:pPr>
              <w:jc w:val="right"/>
              <w:rPr>
                <w:rFonts w:hint="default" w:ascii="宋体" w:hAnsi="宋体"/>
                <w:sz w:val="18"/>
                <w:szCs w:val="18"/>
              </w:rPr>
            </w:pPr>
            <w:r>
              <w:rPr>
                <w:rFonts w:hint="eastAsia" w:ascii="宋体" w:hAnsi="宋体" w:eastAsia="宋体" w:cs="宋体"/>
                <w:sz w:val="18"/>
                <w:szCs w:val="18"/>
              </w:rPr>
              <w:t>5.77</w:t>
            </w:r>
          </w:p>
        </w:tc>
        <w:tc>
          <w:tcPr>
            <w:tcW w:w="1366" w:type="dxa"/>
            <w:gridSpan w:val="2"/>
            <w:shd w:val="clear" w:color="auto" w:fill="auto"/>
            <w:vAlign w:val="center"/>
          </w:tcPr>
          <w:p w14:paraId="0F2449A3">
            <w:pPr>
              <w:jc w:val="right"/>
              <w:rPr>
                <w:rFonts w:hint="default" w:ascii="宋体" w:hAnsi="宋体"/>
                <w:sz w:val="18"/>
                <w:szCs w:val="18"/>
              </w:rPr>
            </w:pPr>
            <w:r>
              <w:rPr>
                <w:rFonts w:hint="eastAsia" w:ascii="宋体" w:hAnsi="宋体" w:eastAsia="宋体" w:cs="宋体"/>
                <w:sz w:val="18"/>
                <w:szCs w:val="18"/>
              </w:rPr>
              <w:t>5.77</w:t>
            </w:r>
          </w:p>
        </w:tc>
        <w:tc>
          <w:tcPr>
            <w:tcW w:w="1427" w:type="dxa"/>
            <w:shd w:val="clear" w:color="auto" w:fill="auto"/>
            <w:vAlign w:val="center"/>
          </w:tcPr>
          <w:p w14:paraId="4C467DEE">
            <w:pPr>
              <w:jc w:val="right"/>
              <w:rPr>
                <w:rFonts w:hint="default" w:ascii="宋体" w:hAnsi="宋体"/>
                <w:sz w:val="18"/>
                <w:szCs w:val="18"/>
              </w:rPr>
            </w:pPr>
          </w:p>
        </w:tc>
      </w:tr>
      <w:tr w14:paraId="207D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18398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872F3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DF84EC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6C76A1B">
            <w:pPr>
              <w:jc w:val="right"/>
              <w:rPr>
                <w:rFonts w:hint="default" w:ascii="宋体" w:hAnsi="宋体"/>
                <w:sz w:val="18"/>
                <w:szCs w:val="18"/>
              </w:rPr>
            </w:pPr>
            <w:r>
              <w:rPr>
                <w:rFonts w:hint="eastAsia" w:ascii="宋体" w:hAnsi="宋体" w:eastAsia="宋体" w:cs="宋体"/>
                <w:sz w:val="18"/>
                <w:szCs w:val="18"/>
              </w:rPr>
              <w:t>0.86</w:t>
            </w:r>
          </w:p>
        </w:tc>
        <w:tc>
          <w:tcPr>
            <w:tcW w:w="1366" w:type="dxa"/>
            <w:gridSpan w:val="2"/>
            <w:shd w:val="clear" w:color="auto" w:fill="auto"/>
            <w:vAlign w:val="center"/>
          </w:tcPr>
          <w:p w14:paraId="7D4F5E9F">
            <w:pPr>
              <w:jc w:val="right"/>
              <w:rPr>
                <w:rFonts w:hint="default" w:ascii="宋体" w:hAnsi="宋体"/>
                <w:sz w:val="18"/>
                <w:szCs w:val="18"/>
              </w:rPr>
            </w:pPr>
            <w:r>
              <w:rPr>
                <w:rFonts w:hint="eastAsia" w:ascii="宋体" w:hAnsi="宋体" w:eastAsia="宋体" w:cs="宋体"/>
                <w:sz w:val="18"/>
                <w:szCs w:val="18"/>
              </w:rPr>
              <w:t>0.86</w:t>
            </w:r>
          </w:p>
        </w:tc>
        <w:tc>
          <w:tcPr>
            <w:tcW w:w="1427" w:type="dxa"/>
            <w:shd w:val="clear" w:color="auto" w:fill="auto"/>
            <w:vAlign w:val="center"/>
          </w:tcPr>
          <w:p w14:paraId="7ACCC62B">
            <w:pPr>
              <w:jc w:val="right"/>
              <w:rPr>
                <w:rFonts w:hint="default" w:ascii="宋体" w:hAnsi="宋体"/>
                <w:sz w:val="18"/>
                <w:szCs w:val="18"/>
              </w:rPr>
            </w:pPr>
          </w:p>
        </w:tc>
      </w:tr>
      <w:tr w14:paraId="1838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C81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66E47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D4FFA7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A4F0F56">
            <w:pPr>
              <w:jc w:val="right"/>
              <w:rPr>
                <w:rFonts w:hint="default" w:ascii="宋体" w:hAnsi="宋体"/>
                <w:sz w:val="18"/>
                <w:szCs w:val="18"/>
              </w:rPr>
            </w:pPr>
            <w:r>
              <w:rPr>
                <w:rFonts w:hint="eastAsia" w:ascii="宋体" w:hAnsi="宋体" w:eastAsia="宋体" w:cs="宋体"/>
                <w:sz w:val="18"/>
                <w:szCs w:val="18"/>
              </w:rPr>
              <w:t>0.37</w:t>
            </w:r>
          </w:p>
        </w:tc>
        <w:tc>
          <w:tcPr>
            <w:tcW w:w="1366" w:type="dxa"/>
            <w:gridSpan w:val="2"/>
            <w:shd w:val="clear" w:color="auto" w:fill="auto"/>
            <w:vAlign w:val="center"/>
          </w:tcPr>
          <w:p w14:paraId="44161CE2">
            <w:pPr>
              <w:jc w:val="right"/>
              <w:rPr>
                <w:rFonts w:hint="default" w:ascii="宋体" w:hAnsi="宋体"/>
                <w:sz w:val="18"/>
                <w:szCs w:val="18"/>
              </w:rPr>
            </w:pPr>
            <w:r>
              <w:rPr>
                <w:rFonts w:hint="eastAsia" w:ascii="宋体" w:hAnsi="宋体" w:eastAsia="宋体" w:cs="宋体"/>
                <w:sz w:val="18"/>
                <w:szCs w:val="18"/>
              </w:rPr>
              <w:t>0.37</w:t>
            </w:r>
          </w:p>
        </w:tc>
        <w:tc>
          <w:tcPr>
            <w:tcW w:w="1427" w:type="dxa"/>
            <w:shd w:val="clear" w:color="auto" w:fill="auto"/>
            <w:vAlign w:val="center"/>
          </w:tcPr>
          <w:p w14:paraId="44A3D7B5">
            <w:pPr>
              <w:jc w:val="right"/>
              <w:rPr>
                <w:rFonts w:hint="default" w:ascii="宋体" w:hAnsi="宋体"/>
                <w:sz w:val="18"/>
                <w:szCs w:val="18"/>
              </w:rPr>
            </w:pPr>
          </w:p>
        </w:tc>
      </w:tr>
      <w:tr w14:paraId="0CCFD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3F7A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E6EF0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8903CA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E2B8840">
            <w:pPr>
              <w:jc w:val="right"/>
              <w:rPr>
                <w:rFonts w:hint="default" w:ascii="宋体" w:hAnsi="宋体"/>
                <w:sz w:val="18"/>
                <w:szCs w:val="18"/>
              </w:rPr>
            </w:pPr>
            <w:r>
              <w:rPr>
                <w:rFonts w:hint="eastAsia" w:ascii="宋体" w:hAnsi="宋体" w:eastAsia="宋体" w:cs="宋体"/>
                <w:sz w:val="18"/>
                <w:szCs w:val="18"/>
              </w:rPr>
              <w:t>10.97</w:t>
            </w:r>
          </w:p>
        </w:tc>
        <w:tc>
          <w:tcPr>
            <w:tcW w:w="1366" w:type="dxa"/>
            <w:gridSpan w:val="2"/>
            <w:shd w:val="clear" w:color="auto" w:fill="auto"/>
            <w:vAlign w:val="center"/>
          </w:tcPr>
          <w:p w14:paraId="0EEF231E">
            <w:pPr>
              <w:jc w:val="right"/>
              <w:rPr>
                <w:rFonts w:hint="default" w:ascii="宋体" w:hAnsi="宋体"/>
                <w:sz w:val="18"/>
                <w:szCs w:val="18"/>
              </w:rPr>
            </w:pPr>
            <w:r>
              <w:rPr>
                <w:rFonts w:hint="eastAsia" w:ascii="宋体" w:hAnsi="宋体" w:eastAsia="宋体" w:cs="宋体"/>
                <w:sz w:val="18"/>
                <w:szCs w:val="18"/>
              </w:rPr>
              <w:t>10.97</w:t>
            </w:r>
          </w:p>
        </w:tc>
        <w:tc>
          <w:tcPr>
            <w:tcW w:w="1427" w:type="dxa"/>
            <w:shd w:val="clear" w:color="auto" w:fill="auto"/>
            <w:vAlign w:val="center"/>
          </w:tcPr>
          <w:p w14:paraId="1DB5276F">
            <w:pPr>
              <w:jc w:val="right"/>
              <w:rPr>
                <w:rFonts w:hint="default" w:ascii="宋体" w:hAnsi="宋体"/>
                <w:sz w:val="18"/>
                <w:szCs w:val="18"/>
              </w:rPr>
            </w:pPr>
          </w:p>
        </w:tc>
      </w:tr>
      <w:tr w14:paraId="73BB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7A68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80439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7B8980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E74BE14">
            <w:pPr>
              <w:jc w:val="right"/>
              <w:rPr>
                <w:rFonts w:hint="default" w:ascii="宋体" w:hAnsi="宋体"/>
                <w:sz w:val="18"/>
                <w:szCs w:val="18"/>
              </w:rPr>
            </w:pPr>
            <w:r>
              <w:rPr>
                <w:rFonts w:hint="eastAsia" w:ascii="宋体" w:hAnsi="宋体" w:eastAsia="宋体" w:cs="宋体"/>
                <w:sz w:val="18"/>
                <w:szCs w:val="18"/>
              </w:rPr>
              <w:t>33.42</w:t>
            </w:r>
          </w:p>
        </w:tc>
        <w:tc>
          <w:tcPr>
            <w:tcW w:w="1366" w:type="dxa"/>
            <w:gridSpan w:val="2"/>
            <w:shd w:val="clear" w:color="auto" w:fill="auto"/>
            <w:vAlign w:val="center"/>
          </w:tcPr>
          <w:p w14:paraId="478EB5BE">
            <w:pPr>
              <w:jc w:val="right"/>
              <w:rPr>
                <w:rFonts w:hint="default" w:ascii="宋体" w:hAnsi="宋体"/>
                <w:sz w:val="18"/>
                <w:szCs w:val="18"/>
              </w:rPr>
            </w:pPr>
            <w:r>
              <w:rPr>
                <w:rFonts w:hint="eastAsia" w:ascii="宋体" w:hAnsi="宋体" w:eastAsia="宋体" w:cs="宋体"/>
                <w:sz w:val="18"/>
                <w:szCs w:val="18"/>
              </w:rPr>
              <w:t>33.42</w:t>
            </w:r>
          </w:p>
        </w:tc>
        <w:tc>
          <w:tcPr>
            <w:tcW w:w="1427" w:type="dxa"/>
            <w:shd w:val="clear" w:color="auto" w:fill="auto"/>
            <w:vAlign w:val="center"/>
          </w:tcPr>
          <w:p w14:paraId="32ACDE21">
            <w:pPr>
              <w:jc w:val="right"/>
              <w:rPr>
                <w:rFonts w:hint="default" w:ascii="宋体" w:hAnsi="宋体"/>
                <w:sz w:val="18"/>
                <w:szCs w:val="18"/>
              </w:rPr>
            </w:pPr>
          </w:p>
        </w:tc>
      </w:tr>
      <w:tr w14:paraId="7D6E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723BE5">
            <w:pPr>
              <w:jc w:val="center"/>
              <w:rPr>
                <w:rFonts w:hint="default" w:ascii="宋体" w:hAnsi="宋体"/>
                <w:sz w:val="18"/>
                <w:szCs w:val="18"/>
              </w:rPr>
            </w:pPr>
            <w:r>
              <w:rPr>
                <w:b/>
              </w:rPr>
              <w:t>302</w:t>
            </w:r>
          </w:p>
        </w:tc>
        <w:tc>
          <w:tcPr>
            <w:tcW w:w="567" w:type="dxa"/>
            <w:shd w:val="clear" w:color="auto" w:fill="auto"/>
            <w:vAlign w:val="center"/>
          </w:tcPr>
          <w:p w14:paraId="213214E4">
            <w:pPr>
              <w:jc w:val="center"/>
              <w:rPr>
                <w:rFonts w:hint="default" w:ascii="宋体" w:hAnsi="宋体"/>
                <w:sz w:val="18"/>
                <w:szCs w:val="18"/>
              </w:rPr>
            </w:pPr>
          </w:p>
        </w:tc>
        <w:tc>
          <w:tcPr>
            <w:tcW w:w="4593" w:type="dxa"/>
            <w:shd w:val="clear" w:color="auto" w:fill="auto"/>
            <w:vAlign w:val="center"/>
          </w:tcPr>
          <w:p w14:paraId="7DD9520E">
            <w:pPr>
              <w:jc w:val="left"/>
              <w:rPr>
                <w:rFonts w:hint="default" w:ascii="宋体" w:hAnsi="宋体"/>
                <w:sz w:val="18"/>
                <w:szCs w:val="18"/>
              </w:rPr>
            </w:pPr>
            <w:r>
              <w:rPr>
                <w:b/>
              </w:rPr>
              <w:t>商品和服务支出</w:t>
            </w:r>
          </w:p>
        </w:tc>
        <w:tc>
          <w:tcPr>
            <w:tcW w:w="1367" w:type="dxa"/>
            <w:shd w:val="clear" w:color="auto" w:fill="auto"/>
            <w:vAlign w:val="center"/>
          </w:tcPr>
          <w:p w14:paraId="2191CA2C">
            <w:pPr>
              <w:jc w:val="right"/>
              <w:rPr>
                <w:rFonts w:hint="default" w:ascii="宋体" w:hAnsi="宋体"/>
                <w:sz w:val="18"/>
                <w:szCs w:val="18"/>
              </w:rPr>
            </w:pPr>
            <w:r>
              <w:rPr>
                <w:b/>
              </w:rPr>
              <w:t>7.01</w:t>
            </w:r>
          </w:p>
        </w:tc>
        <w:tc>
          <w:tcPr>
            <w:tcW w:w="1366" w:type="dxa"/>
            <w:gridSpan w:val="2"/>
            <w:shd w:val="clear" w:color="auto" w:fill="auto"/>
            <w:vAlign w:val="center"/>
          </w:tcPr>
          <w:p w14:paraId="158687F9">
            <w:pPr>
              <w:jc w:val="right"/>
              <w:rPr>
                <w:rFonts w:hint="default" w:ascii="宋体" w:hAnsi="宋体"/>
                <w:sz w:val="18"/>
                <w:szCs w:val="18"/>
              </w:rPr>
            </w:pPr>
          </w:p>
        </w:tc>
        <w:tc>
          <w:tcPr>
            <w:tcW w:w="1427" w:type="dxa"/>
            <w:shd w:val="clear" w:color="auto" w:fill="auto"/>
            <w:vAlign w:val="center"/>
          </w:tcPr>
          <w:p w14:paraId="6FDEB48C">
            <w:pPr>
              <w:jc w:val="right"/>
              <w:rPr>
                <w:rFonts w:hint="default" w:ascii="宋体" w:hAnsi="宋体"/>
                <w:sz w:val="18"/>
                <w:szCs w:val="18"/>
              </w:rPr>
            </w:pPr>
            <w:r>
              <w:rPr>
                <w:b/>
              </w:rPr>
              <w:t>7.01</w:t>
            </w:r>
          </w:p>
        </w:tc>
      </w:tr>
      <w:tr w14:paraId="66C7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C7886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03B06F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AEF4D9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C62ADCD">
            <w:pPr>
              <w:jc w:val="right"/>
              <w:rPr>
                <w:rFonts w:hint="default" w:ascii="宋体" w:hAnsi="宋体"/>
                <w:sz w:val="18"/>
                <w:szCs w:val="18"/>
              </w:rPr>
            </w:pPr>
            <w:r>
              <w:rPr>
                <w:rFonts w:hint="eastAsia" w:ascii="宋体" w:hAnsi="宋体" w:eastAsia="宋体" w:cs="宋体"/>
                <w:sz w:val="18"/>
                <w:szCs w:val="18"/>
              </w:rPr>
              <w:t>2.69</w:t>
            </w:r>
          </w:p>
        </w:tc>
        <w:tc>
          <w:tcPr>
            <w:tcW w:w="1366" w:type="dxa"/>
            <w:gridSpan w:val="2"/>
            <w:shd w:val="clear" w:color="auto" w:fill="auto"/>
            <w:vAlign w:val="center"/>
          </w:tcPr>
          <w:p w14:paraId="5DD4AA78">
            <w:pPr>
              <w:jc w:val="right"/>
              <w:rPr>
                <w:rFonts w:hint="default" w:ascii="宋体" w:hAnsi="宋体"/>
                <w:sz w:val="18"/>
                <w:szCs w:val="18"/>
              </w:rPr>
            </w:pPr>
          </w:p>
        </w:tc>
        <w:tc>
          <w:tcPr>
            <w:tcW w:w="1427" w:type="dxa"/>
            <w:shd w:val="clear" w:color="auto" w:fill="auto"/>
            <w:vAlign w:val="center"/>
          </w:tcPr>
          <w:p w14:paraId="7C40CBD0">
            <w:pPr>
              <w:jc w:val="right"/>
              <w:rPr>
                <w:rFonts w:hint="default" w:ascii="宋体" w:hAnsi="宋体"/>
                <w:sz w:val="18"/>
                <w:szCs w:val="18"/>
              </w:rPr>
            </w:pPr>
            <w:r>
              <w:rPr>
                <w:rFonts w:hint="eastAsia" w:ascii="宋体" w:hAnsi="宋体" w:eastAsia="宋体" w:cs="宋体"/>
                <w:sz w:val="18"/>
                <w:szCs w:val="18"/>
              </w:rPr>
              <w:t>2.69</w:t>
            </w:r>
          </w:p>
        </w:tc>
      </w:tr>
      <w:tr w14:paraId="3FB83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A85B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8A94D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240E8C9">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4D2AD74">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2CB157AA">
            <w:pPr>
              <w:jc w:val="right"/>
              <w:rPr>
                <w:rFonts w:hint="default" w:ascii="宋体" w:hAnsi="宋体"/>
                <w:sz w:val="18"/>
                <w:szCs w:val="18"/>
              </w:rPr>
            </w:pPr>
          </w:p>
        </w:tc>
        <w:tc>
          <w:tcPr>
            <w:tcW w:w="1427" w:type="dxa"/>
            <w:shd w:val="clear" w:color="auto" w:fill="auto"/>
            <w:vAlign w:val="center"/>
          </w:tcPr>
          <w:p w14:paraId="684EF488">
            <w:pPr>
              <w:jc w:val="right"/>
              <w:rPr>
                <w:rFonts w:hint="default" w:ascii="宋体" w:hAnsi="宋体"/>
                <w:sz w:val="18"/>
                <w:szCs w:val="18"/>
              </w:rPr>
            </w:pPr>
            <w:r>
              <w:rPr>
                <w:rFonts w:hint="eastAsia" w:ascii="宋体" w:hAnsi="宋体" w:eastAsia="宋体" w:cs="宋体"/>
                <w:sz w:val="18"/>
                <w:szCs w:val="18"/>
              </w:rPr>
              <w:t>0.20</w:t>
            </w:r>
          </w:p>
        </w:tc>
      </w:tr>
      <w:tr w14:paraId="187C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CC35C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19912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4A549E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D6DB789">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34FB6A8D">
            <w:pPr>
              <w:jc w:val="right"/>
              <w:rPr>
                <w:rFonts w:hint="default" w:ascii="宋体" w:hAnsi="宋体"/>
                <w:sz w:val="18"/>
                <w:szCs w:val="18"/>
              </w:rPr>
            </w:pPr>
          </w:p>
        </w:tc>
        <w:tc>
          <w:tcPr>
            <w:tcW w:w="1427" w:type="dxa"/>
            <w:shd w:val="clear" w:color="auto" w:fill="auto"/>
            <w:vAlign w:val="center"/>
          </w:tcPr>
          <w:p w14:paraId="02B24000">
            <w:pPr>
              <w:jc w:val="right"/>
              <w:rPr>
                <w:rFonts w:hint="default" w:ascii="宋体" w:hAnsi="宋体"/>
                <w:sz w:val="18"/>
                <w:szCs w:val="18"/>
              </w:rPr>
            </w:pPr>
            <w:r>
              <w:rPr>
                <w:rFonts w:hint="eastAsia" w:ascii="宋体" w:hAnsi="宋体" w:eastAsia="宋体" w:cs="宋体"/>
                <w:sz w:val="18"/>
                <w:szCs w:val="18"/>
              </w:rPr>
              <w:t>0.20</w:t>
            </w:r>
          </w:p>
        </w:tc>
      </w:tr>
      <w:tr w14:paraId="3B5D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E13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217DFE">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4F5FA8BE">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64189449">
            <w:pPr>
              <w:jc w:val="right"/>
              <w:rPr>
                <w:rFonts w:hint="default" w:ascii="宋体" w:hAnsi="宋体"/>
                <w:sz w:val="18"/>
                <w:szCs w:val="18"/>
              </w:rPr>
            </w:pPr>
            <w:r>
              <w:rPr>
                <w:rFonts w:hint="eastAsia" w:ascii="宋体" w:hAnsi="宋体" w:eastAsia="宋体" w:cs="宋体"/>
                <w:sz w:val="18"/>
                <w:szCs w:val="18"/>
              </w:rPr>
              <w:t>2.31</w:t>
            </w:r>
          </w:p>
        </w:tc>
        <w:tc>
          <w:tcPr>
            <w:tcW w:w="1366" w:type="dxa"/>
            <w:gridSpan w:val="2"/>
            <w:shd w:val="clear" w:color="auto" w:fill="auto"/>
            <w:vAlign w:val="center"/>
          </w:tcPr>
          <w:p w14:paraId="6A21D073">
            <w:pPr>
              <w:jc w:val="right"/>
              <w:rPr>
                <w:rFonts w:hint="default" w:ascii="宋体" w:hAnsi="宋体"/>
                <w:sz w:val="18"/>
                <w:szCs w:val="18"/>
              </w:rPr>
            </w:pPr>
          </w:p>
        </w:tc>
        <w:tc>
          <w:tcPr>
            <w:tcW w:w="1427" w:type="dxa"/>
            <w:shd w:val="clear" w:color="auto" w:fill="auto"/>
            <w:vAlign w:val="center"/>
          </w:tcPr>
          <w:p w14:paraId="35030E69">
            <w:pPr>
              <w:jc w:val="right"/>
              <w:rPr>
                <w:rFonts w:hint="default" w:ascii="宋体" w:hAnsi="宋体"/>
                <w:sz w:val="18"/>
                <w:szCs w:val="18"/>
              </w:rPr>
            </w:pPr>
            <w:r>
              <w:rPr>
                <w:rFonts w:hint="eastAsia" w:ascii="宋体" w:hAnsi="宋体" w:eastAsia="宋体" w:cs="宋体"/>
                <w:sz w:val="18"/>
                <w:szCs w:val="18"/>
              </w:rPr>
              <w:t>2.31</w:t>
            </w:r>
          </w:p>
        </w:tc>
      </w:tr>
      <w:tr w14:paraId="0B9B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8A9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7517A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A6C420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D5E716A">
            <w:pPr>
              <w:jc w:val="right"/>
              <w:rPr>
                <w:rFonts w:hint="default" w:ascii="宋体" w:hAnsi="宋体"/>
                <w:sz w:val="18"/>
                <w:szCs w:val="18"/>
              </w:rPr>
            </w:pPr>
            <w:r>
              <w:rPr>
                <w:rFonts w:hint="eastAsia" w:ascii="宋体" w:hAnsi="宋体" w:eastAsia="宋体" w:cs="宋体"/>
                <w:sz w:val="18"/>
                <w:szCs w:val="18"/>
              </w:rPr>
              <w:t>1.61</w:t>
            </w:r>
          </w:p>
        </w:tc>
        <w:tc>
          <w:tcPr>
            <w:tcW w:w="1366" w:type="dxa"/>
            <w:gridSpan w:val="2"/>
            <w:shd w:val="clear" w:color="auto" w:fill="auto"/>
            <w:vAlign w:val="center"/>
          </w:tcPr>
          <w:p w14:paraId="477487BE">
            <w:pPr>
              <w:jc w:val="right"/>
              <w:rPr>
                <w:rFonts w:hint="default" w:ascii="宋体" w:hAnsi="宋体"/>
                <w:sz w:val="18"/>
                <w:szCs w:val="18"/>
              </w:rPr>
            </w:pPr>
          </w:p>
        </w:tc>
        <w:tc>
          <w:tcPr>
            <w:tcW w:w="1427" w:type="dxa"/>
            <w:shd w:val="clear" w:color="auto" w:fill="auto"/>
            <w:vAlign w:val="center"/>
          </w:tcPr>
          <w:p w14:paraId="6661394A">
            <w:pPr>
              <w:jc w:val="right"/>
              <w:rPr>
                <w:rFonts w:hint="default" w:ascii="宋体" w:hAnsi="宋体"/>
                <w:sz w:val="18"/>
                <w:szCs w:val="18"/>
              </w:rPr>
            </w:pPr>
            <w:r>
              <w:rPr>
                <w:rFonts w:hint="eastAsia" w:ascii="宋体" w:hAnsi="宋体" w:eastAsia="宋体" w:cs="宋体"/>
                <w:sz w:val="18"/>
                <w:szCs w:val="18"/>
              </w:rPr>
              <w:t>1.61</w:t>
            </w:r>
          </w:p>
        </w:tc>
      </w:tr>
      <w:tr w14:paraId="66C1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C2B71D">
            <w:pPr>
              <w:jc w:val="center"/>
              <w:rPr>
                <w:rFonts w:hint="default" w:ascii="宋体" w:hAnsi="宋体"/>
                <w:sz w:val="18"/>
                <w:szCs w:val="18"/>
              </w:rPr>
            </w:pPr>
            <w:r>
              <w:rPr>
                <w:b/>
              </w:rPr>
              <w:t>303</w:t>
            </w:r>
          </w:p>
        </w:tc>
        <w:tc>
          <w:tcPr>
            <w:tcW w:w="567" w:type="dxa"/>
            <w:shd w:val="clear" w:color="auto" w:fill="auto"/>
            <w:vAlign w:val="center"/>
          </w:tcPr>
          <w:p w14:paraId="104CFEF7">
            <w:pPr>
              <w:jc w:val="center"/>
              <w:rPr>
                <w:rFonts w:hint="default" w:ascii="宋体" w:hAnsi="宋体"/>
                <w:sz w:val="18"/>
                <w:szCs w:val="18"/>
              </w:rPr>
            </w:pPr>
          </w:p>
        </w:tc>
        <w:tc>
          <w:tcPr>
            <w:tcW w:w="4593" w:type="dxa"/>
            <w:shd w:val="clear" w:color="auto" w:fill="auto"/>
            <w:vAlign w:val="center"/>
          </w:tcPr>
          <w:p w14:paraId="3F82409D">
            <w:pPr>
              <w:jc w:val="left"/>
              <w:rPr>
                <w:rFonts w:hint="default" w:ascii="宋体" w:hAnsi="宋体"/>
                <w:sz w:val="18"/>
                <w:szCs w:val="18"/>
              </w:rPr>
            </w:pPr>
            <w:r>
              <w:rPr>
                <w:b/>
              </w:rPr>
              <w:t>对个人和家庭的补助</w:t>
            </w:r>
          </w:p>
        </w:tc>
        <w:tc>
          <w:tcPr>
            <w:tcW w:w="1367" w:type="dxa"/>
            <w:shd w:val="clear" w:color="auto" w:fill="auto"/>
            <w:vAlign w:val="center"/>
          </w:tcPr>
          <w:p w14:paraId="1AF131C2">
            <w:pPr>
              <w:jc w:val="right"/>
              <w:rPr>
                <w:rFonts w:hint="default" w:ascii="宋体" w:hAnsi="宋体"/>
                <w:sz w:val="18"/>
                <w:szCs w:val="18"/>
              </w:rPr>
            </w:pPr>
            <w:r>
              <w:rPr>
                <w:b/>
              </w:rPr>
              <w:t>2.59</w:t>
            </w:r>
          </w:p>
        </w:tc>
        <w:tc>
          <w:tcPr>
            <w:tcW w:w="1366" w:type="dxa"/>
            <w:gridSpan w:val="2"/>
            <w:shd w:val="clear" w:color="auto" w:fill="auto"/>
            <w:vAlign w:val="center"/>
          </w:tcPr>
          <w:p w14:paraId="4FE96040">
            <w:pPr>
              <w:jc w:val="right"/>
              <w:rPr>
                <w:rFonts w:hint="default" w:ascii="宋体" w:hAnsi="宋体"/>
                <w:sz w:val="18"/>
                <w:szCs w:val="18"/>
              </w:rPr>
            </w:pPr>
            <w:r>
              <w:rPr>
                <w:b/>
              </w:rPr>
              <w:t>2.59</w:t>
            </w:r>
          </w:p>
        </w:tc>
        <w:tc>
          <w:tcPr>
            <w:tcW w:w="1427" w:type="dxa"/>
            <w:shd w:val="clear" w:color="auto" w:fill="auto"/>
            <w:vAlign w:val="center"/>
          </w:tcPr>
          <w:p w14:paraId="1E0A7053">
            <w:pPr>
              <w:jc w:val="right"/>
              <w:rPr>
                <w:rFonts w:hint="default" w:ascii="宋体" w:hAnsi="宋体"/>
                <w:sz w:val="18"/>
                <w:szCs w:val="18"/>
              </w:rPr>
            </w:pPr>
          </w:p>
        </w:tc>
      </w:tr>
      <w:tr w14:paraId="71F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BD6E5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15AB9F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C4ADB6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83DB906">
            <w:pPr>
              <w:jc w:val="right"/>
              <w:rPr>
                <w:rFonts w:hint="default" w:ascii="宋体" w:hAnsi="宋体"/>
                <w:sz w:val="18"/>
                <w:szCs w:val="18"/>
              </w:rPr>
            </w:pPr>
            <w:r>
              <w:rPr>
                <w:rFonts w:hint="eastAsia" w:ascii="宋体" w:hAnsi="宋体" w:eastAsia="宋体" w:cs="宋体"/>
                <w:sz w:val="18"/>
                <w:szCs w:val="18"/>
              </w:rPr>
              <w:t>2.59</w:t>
            </w:r>
          </w:p>
        </w:tc>
        <w:tc>
          <w:tcPr>
            <w:tcW w:w="1366" w:type="dxa"/>
            <w:gridSpan w:val="2"/>
            <w:shd w:val="clear" w:color="auto" w:fill="auto"/>
            <w:vAlign w:val="center"/>
          </w:tcPr>
          <w:p w14:paraId="354AC49E">
            <w:pPr>
              <w:jc w:val="right"/>
              <w:rPr>
                <w:rFonts w:hint="default" w:ascii="宋体" w:hAnsi="宋体"/>
                <w:sz w:val="18"/>
                <w:szCs w:val="18"/>
              </w:rPr>
            </w:pPr>
            <w:r>
              <w:rPr>
                <w:rFonts w:hint="eastAsia" w:ascii="宋体" w:hAnsi="宋体" w:eastAsia="宋体" w:cs="宋体"/>
                <w:sz w:val="18"/>
                <w:szCs w:val="18"/>
              </w:rPr>
              <w:t>2.59</w:t>
            </w:r>
          </w:p>
        </w:tc>
        <w:tc>
          <w:tcPr>
            <w:tcW w:w="1427" w:type="dxa"/>
            <w:shd w:val="clear" w:color="auto" w:fill="auto"/>
            <w:vAlign w:val="center"/>
          </w:tcPr>
          <w:p w14:paraId="1CE1C826">
            <w:pPr>
              <w:jc w:val="right"/>
              <w:rPr>
                <w:rFonts w:hint="default" w:ascii="宋体" w:hAnsi="宋体"/>
                <w:sz w:val="18"/>
                <w:szCs w:val="18"/>
              </w:rPr>
            </w:pPr>
          </w:p>
        </w:tc>
      </w:tr>
      <w:tr w14:paraId="623B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5521F">
            <w:pPr>
              <w:jc w:val="center"/>
              <w:rPr>
                <w:rFonts w:hint="default" w:ascii="宋体" w:hAnsi="宋体"/>
                <w:sz w:val="18"/>
                <w:szCs w:val="18"/>
              </w:rPr>
            </w:pPr>
          </w:p>
        </w:tc>
        <w:tc>
          <w:tcPr>
            <w:tcW w:w="567" w:type="dxa"/>
            <w:shd w:val="clear" w:color="auto" w:fill="auto"/>
            <w:vAlign w:val="center"/>
          </w:tcPr>
          <w:p w14:paraId="22F2B6C8">
            <w:pPr>
              <w:jc w:val="center"/>
              <w:rPr>
                <w:rFonts w:hint="default" w:ascii="宋体" w:hAnsi="宋体"/>
                <w:sz w:val="18"/>
                <w:szCs w:val="18"/>
              </w:rPr>
            </w:pPr>
          </w:p>
        </w:tc>
        <w:tc>
          <w:tcPr>
            <w:tcW w:w="4593" w:type="dxa"/>
            <w:shd w:val="clear" w:color="auto" w:fill="auto"/>
            <w:vAlign w:val="center"/>
          </w:tcPr>
          <w:p w14:paraId="580400BB">
            <w:pPr>
              <w:jc w:val="center"/>
              <w:rPr>
                <w:rFonts w:hint="default" w:ascii="宋体" w:hAnsi="宋体"/>
                <w:sz w:val="18"/>
                <w:szCs w:val="18"/>
              </w:rPr>
            </w:pPr>
            <w:r>
              <w:rPr>
                <w:b/>
              </w:rPr>
              <w:t>总计</w:t>
            </w:r>
          </w:p>
        </w:tc>
        <w:tc>
          <w:tcPr>
            <w:tcW w:w="1367" w:type="dxa"/>
            <w:shd w:val="clear" w:color="auto" w:fill="auto"/>
            <w:vAlign w:val="center"/>
          </w:tcPr>
          <w:p w14:paraId="40F4B60B">
            <w:pPr>
              <w:jc w:val="right"/>
              <w:rPr>
                <w:rFonts w:hint="default" w:ascii="宋体" w:hAnsi="宋体"/>
                <w:sz w:val="18"/>
                <w:szCs w:val="18"/>
              </w:rPr>
            </w:pPr>
            <w:r>
              <w:rPr>
                <w:b/>
              </w:rPr>
              <w:t>137.06</w:t>
            </w:r>
          </w:p>
        </w:tc>
        <w:tc>
          <w:tcPr>
            <w:tcW w:w="1366" w:type="dxa"/>
            <w:gridSpan w:val="2"/>
            <w:shd w:val="clear" w:color="auto" w:fill="auto"/>
            <w:vAlign w:val="center"/>
          </w:tcPr>
          <w:p w14:paraId="5C97EE02">
            <w:pPr>
              <w:jc w:val="right"/>
              <w:rPr>
                <w:rFonts w:hint="default" w:ascii="宋体" w:hAnsi="宋体"/>
                <w:sz w:val="18"/>
                <w:szCs w:val="18"/>
              </w:rPr>
            </w:pPr>
            <w:r>
              <w:rPr>
                <w:b/>
              </w:rPr>
              <w:t>130.05</w:t>
            </w:r>
          </w:p>
        </w:tc>
        <w:tc>
          <w:tcPr>
            <w:tcW w:w="1427" w:type="dxa"/>
            <w:shd w:val="clear" w:color="auto" w:fill="auto"/>
            <w:vAlign w:val="center"/>
          </w:tcPr>
          <w:p w14:paraId="572A6513">
            <w:pPr>
              <w:jc w:val="right"/>
              <w:rPr>
                <w:rFonts w:hint="default" w:ascii="宋体" w:hAnsi="宋体"/>
                <w:sz w:val="18"/>
                <w:szCs w:val="18"/>
              </w:rPr>
            </w:pPr>
            <w:r>
              <w:rPr>
                <w:b/>
              </w:rPr>
              <w:t>7.01</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编制单位：托克逊县妇女联合会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36E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9B4C3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8A5DC2F">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69A3D964">
            <w:pPr>
              <w:jc w:val="center"/>
              <w:rPr>
                <w:sz w:val="18"/>
                <w:szCs w:val="18"/>
              </w:rPr>
            </w:pPr>
          </w:p>
        </w:tc>
        <w:tc>
          <w:tcPr>
            <w:tcW w:w="2073" w:type="dxa"/>
            <w:shd w:val="clear" w:color="auto" w:fill="auto"/>
            <w:vAlign w:val="center"/>
          </w:tcPr>
          <w:p w14:paraId="5449E96C">
            <w:pPr>
              <w:jc w:val="left"/>
              <w:rPr>
                <w:sz w:val="18"/>
                <w:szCs w:val="18"/>
              </w:rPr>
            </w:pPr>
            <w:r>
              <w:rPr>
                <w:rFonts w:hint="eastAsia" w:ascii="宋体" w:hAnsi="宋体" w:eastAsia="宋体" w:cs="宋体"/>
                <w:sz w:val="13"/>
                <w:szCs w:val="13"/>
              </w:rPr>
              <w:t>群众团体事务</w:t>
            </w:r>
          </w:p>
        </w:tc>
        <w:tc>
          <w:tcPr>
            <w:tcW w:w="2073" w:type="dxa"/>
            <w:shd w:val="clear" w:color="auto" w:fill="auto"/>
            <w:vAlign w:val="center"/>
          </w:tcPr>
          <w:p w14:paraId="37469EFC">
            <w:pPr>
              <w:jc w:val="left"/>
              <w:rPr>
                <w:sz w:val="18"/>
                <w:szCs w:val="18"/>
              </w:rPr>
            </w:pPr>
          </w:p>
        </w:tc>
        <w:tc>
          <w:tcPr>
            <w:tcW w:w="881" w:type="dxa"/>
            <w:shd w:val="clear" w:color="auto" w:fill="auto"/>
            <w:vAlign w:val="center"/>
          </w:tcPr>
          <w:p w14:paraId="5E92377E">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0B4A60BB">
            <w:pPr>
              <w:jc w:val="right"/>
              <w:rPr>
                <w:sz w:val="18"/>
                <w:szCs w:val="18"/>
              </w:rPr>
            </w:pPr>
          </w:p>
        </w:tc>
        <w:tc>
          <w:tcPr>
            <w:tcW w:w="881" w:type="dxa"/>
            <w:shd w:val="clear" w:color="auto" w:fill="auto"/>
            <w:vAlign w:val="center"/>
          </w:tcPr>
          <w:p w14:paraId="76E4239C">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23006518">
            <w:pPr>
              <w:jc w:val="right"/>
              <w:rPr>
                <w:sz w:val="18"/>
                <w:szCs w:val="18"/>
              </w:rPr>
            </w:pPr>
          </w:p>
        </w:tc>
        <w:tc>
          <w:tcPr>
            <w:tcW w:w="881" w:type="dxa"/>
            <w:shd w:val="clear" w:color="auto" w:fill="auto"/>
            <w:vAlign w:val="center"/>
          </w:tcPr>
          <w:p w14:paraId="520796BF">
            <w:pPr>
              <w:jc w:val="right"/>
              <w:rPr>
                <w:sz w:val="18"/>
                <w:szCs w:val="18"/>
              </w:rPr>
            </w:pPr>
          </w:p>
        </w:tc>
        <w:tc>
          <w:tcPr>
            <w:tcW w:w="881" w:type="dxa"/>
            <w:shd w:val="clear" w:color="auto" w:fill="auto"/>
            <w:vAlign w:val="center"/>
          </w:tcPr>
          <w:p w14:paraId="0696A85E">
            <w:pPr>
              <w:jc w:val="right"/>
              <w:rPr>
                <w:sz w:val="18"/>
                <w:szCs w:val="18"/>
              </w:rPr>
            </w:pPr>
          </w:p>
        </w:tc>
        <w:tc>
          <w:tcPr>
            <w:tcW w:w="881" w:type="dxa"/>
            <w:shd w:val="clear" w:color="auto" w:fill="auto"/>
            <w:vAlign w:val="center"/>
          </w:tcPr>
          <w:p w14:paraId="426BC7D3">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4476058A">
            <w:pPr>
              <w:jc w:val="right"/>
              <w:rPr>
                <w:sz w:val="18"/>
                <w:szCs w:val="18"/>
              </w:rPr>
            </w:pPr>
          </w:p>
        </w:tc>
        <w:tc>
          <w:tcPr>
            <w:tcW w:w="783" w:type="dxa"/>
            <w:shd w:val="clear" w:color="auto" w:fill="auto"/>
            <w:vAlign w:val="center"/>
          </w:tcPr>
          <w:p w14:paraId="7D9386B7">
            <w:pPr>
              <w:jc w:val="right"/>
              <w:rPr>
                <w:sz w:val="18"/>
                <w:szCs w:val="18"/>
              </w:rPr>
            </w:pPr>
          </w:p>
        </w:tc>
        <w:tc>
          <w:tcPr>
            <w:tcW w:w="981" w:type="dxa"/>
            <w:shd w:val="clear" w:color="auto" w:fill="auto"/>
            <w:vAlign w:val="center"/>
          </w:tcPr>
          <w:p w14:paraId="4CB07F6C">
            <w:pPr>
              <w:jc w:val="right"/>
              <w:rPr>
                <w:sz w:val="18"/>
                <w:szCs w:val="18"/>
              </w:rPr>
            </w:pPr>
          </w:p>
        </w:tc>
        <w:tc>
          <w:tcPr>
            <w:tcW w:w="882" w:type="dxa"/>
            <w:shd w:val="clear" w:color="auto" w:fill="auto"/>
            <w:vAlign w:val="center"/>
          </w:tcPr>
          <w:p w14:paraId="6D48FC16">
            <w:pPr>
              <w:jc w:val="right"/>
              <w:rPr>
                <w:sz w:val="18"/>
                <w:szCs w:val="18"/>
              </w:rPr>
            </w:pPr>
          </w:p>
        </w:tc>
      </w:tr>
      <w:tr w14:paraId="5A9C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17F0F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8660B0A">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56A310D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0A80281">
            <w:pPr>
              <w:jc w:val="left"/>
              <w:rPr>
                <w:sz w:val="18"/>
                <w:szCs w:val="18"/>
              </w:rPr>
            </w:pPr>
            <w:r>
              <w:rPr>
                <w:rFonts w:hint="eastAsia" w:ascii="宋体" w:hAnsi="宋体" w:eastAsia="宋体" w:cs="宋体"/>
                <w:sz w:val="13"/>
                <w:szCs w:val="13"/>
              </w:rPr>
              <w:t>其他群众团体事务支出</w:t>
            </w:r>
          </w:p>
        </w:tc>
        <w:tc>
          <w:tcPr>
            <w:tcW w:w="2073" w:type="dxa"/>
            <w:shd w:val="clear" w:color="auto" w:fill="auto"/>
            <w:vAlign w:val="center"/>
          </w:tcPr>
          <w:p w14:paraId="42B5B8C4">
            <w:pPr>
              <w:jc w:val="left"/>
              <w:rPr>
                <w:sz w:val="18"/>
                <w:szCs w:val="18"/>
              </w:rPr>
            </w:pPr>
            <w:r>
              <w:rPr>
                <w:rFonts w:hint="eastAsia" w:ascii="宋体" w:hAnsi="宋体" w:eastAsia="宋体" w:cs="宋体"/>
                <w:sz w:val="13"/>
                <w:szCs w:val="13"/>
              </w:rPr>
              <w:t>妇女儿童和妇联工作经费</w:t>
            </w:r>
          </w:p>
        </w:tc>
        <w:tc>
          <w:tcPr>
            <w:tcW w:w="881" w:type="dxa"/>
            <w:shd w:val="clear" w:color="auto" w:fill="auto"/>
            <w:vAlign w:val="center"/>
          </w:tcPr>
          <w:p w14:paraId="4C4B1DFF">
            <w:pPr>
              <w:jc w:val="right"/>
              <w:rPr>
                <w:sz w:val="18"/>
                <w:szCs w:val="18"/>
              </w:rPr>
            </w:pPr>
            <w:r>
              <w:rPr>
                <w:rFonts w:hint="eastAsia" w:ascii="宋体" w:hAnsi="宋体" w:eastAsia="宋体" w:cs="宋体"/>
                <w:sz w:val="13"/>
                <w:szCs w:val="13"/>
              </w:rPr>
              <w:t>8.00</w:t>
            </w:r>
          </w:p>
        </w:tc>
        <w:tc>
          <w:tcPr>
            <w:tcW w:w="881" w:type="dxa"/>
            <w:shd w:val="clear" w:color="auto" w:fill="auto"/>
            <w:vAlign w:val="center"/>
          </w:tcPr>
          <w:p w14:paraId="4BF052B4">
            <w:pPr>
              <w:jc w:val="right"/>
              <w:rPr>
                <w:sz w:val="18"/>
                <w:szCs w:val="18"/>
              </w:rPr>
            </w:pPr>
          </w:p>
        </w:tc>
        <w:tc>
          <w:tcPr>
            <w:tcW w:w="881" w:type="dxa"/>
            <w:shd w:val="clear" w:color="auto" w:fill="auto"/>
            <w:vAlign w:val="center"/>
          </w:tcPr>
          <w:p w14:paraId="35CEE1AC">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15E24929">
            <w:pPr>
              <w:jc w:val="right"/>
              <w:rPr>
                <w:sz w:val="18"/>
                <w:szCs w:val="18"/>
              </w:rPr>
            </w:pPr>
          </w:p>
        </w:tc>
        <w:tc>
          <w:tcPr>
            <w:tcW w:w="881" w:type="dxa"/>
            <w:shd w:val="clear" w:color="auto" w:fill="auto"/>
            <w:vAlign w:val="center"/>
          </w:tcPr>
          <w:p w14:paraId="0056B48D">
            <w:pPr>
              <w:jc w:val="right"/>
              <w:rPr>
                <w:sz w:val="18"/>
                <w:szCs w:val="18"/>
              </w:rPr>
            </w:pPr>
          </w:p>
        </w:tc>
        <w:tc>
          <w:tcPr>
            <w:tcW w:w="881" w:type="dxa"/>
            <w:shd w:val="clear" w:color="auto" w:fill="auto"/>
            <w:vAlign w:val="center"/>
          </w:tcPr>
          <w:p w14:paraId="75246EBD">
            <w:pPr>
              <w:jc w:val="right"/>
              <w:rPr>
                <w:sz w:val="18"/>
                <w:szCs w:val="18"/>
              </w:rPr>
            </w:pPr>
          </w:p>
        </w:tc>
        <w:tc>
          <w:tcPr>
            <w:tcW w:w="881" w:type="dxa"/>
            <w:shd w:val="clear" w:color="auto" w:fill="auto"/>
            <w:vAlign w:val="center"/>
          </w:tcPr>
          <w:p w14:paraId="6D9D6D00">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02092F74">
            <w:pPr>
              <w:jc w:val="right"/>
              <w:rPr>
                <w:sz w:val="18"/>
                <w:szCs w:val="18"/>
              </w:rPr>
            </w:pPr>
          </w:p>
        </w:tc>
        <w:tc>
          <w:tcPr>
            <w:tcW w:w="783" w:type="dxa"/>
            <w:shd w:val="clear" w:color="auto" w:fill="auto"/>
            <w:vAlign w:val="center"/>
          </w:tcPr>
          <w:p w14:paraId="1D450505">
            <w:pPr>
              <w:jc w:val="right"/>
              <w:rPr>
                <w:sz w:val="18"/>
                <w:szCs w:val="18"/>
              </w:rPr>
            </w:pPr>
          </w:p>
        </w:tc>
        <w:tc>
          <w:tcPr>
            <w:tcW w:w="981" w:type="dxa"/>
            <w:shd w:val="clear" w:color="auto" w:fill="auto"/>
            <w:vAlign w:val="center"/>
          </w:tcPr>
          <w:p w14:paraId="734582EC">
            <w:pPr>
              <w:jc w:val="right"/>
              <w:rPr>
                <w:sz w:val="18"/>
                <w:szCs w:val="18"/>
              </w:rPr>
            </w:pPr>
          </w:p>
        </w:tc>
        <w:tc>
          <w:tcPr>
            <w:tcW w:w="882" w:type="dxa"/>
            <w:shd w:val="clear" w:color="auto" w:fill="auto"/>
            <w:vAlign w:val="center"/>
          </w:tcPr>
          <w:p w14:paraId="3874225D">
            <w:pPr>
              <w:jc w:val="right"/>
              <w:rPr>
                <w:sz w:val="18"/>
                <w:szCs w:val="18"/>
              </w:rPr>
            </w:pPr>
          </w:p>
        </w:tc>
      </w:tr>
      <w:tr w14:paraId="41BB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F549ED">
            <w:pPr>
              <w:jc w:val="center"/>
              <w:rPr>
                <w:sz w:val="18"/>
                <w:szCs w:val="18"/>
              </w:rPr>
            </w:pPr>
          </w:p>
        </w:tc>
        <w:tc>
          <w:tcPr>
            <w:tcW w:w="260" w:type="dxa"/>
            <w:shd w:val="clear" w:color="auto" w:fill="auto"/>
            <w:vAlign w:val="center"/>
          </w:tcPr>
          <w:p w14:paraId="38C0E267">
            <w:pPr>
              <w:jc w:val="center"/>
              <w:rPr>
                <w:sz w:val="18"/>
                <w:szCs w:val="18"/>
              </w:rPr>
            </w:pPr>
          </w:p>
        </w:tc>
        <w:tc>
          <w:tcPr>
            <w:tcW w:w="331" w:type="dxa"/>
            <w:shd w:val="clear" w:color="auto" w:fill="auto"/>
            <w:vAlign w:val="center"/>
          </w:tcPr>
          <w:p w14:paraId="6A639629">
            <w:pPr>
              <w:jc w:val="center"/>
              <w:rPr>
                <w:sz w:val="18"/>
                <w:szCs w:val="18"/>
              </w:rPr>
            </w:pPr>
          </w:p>
        </w:tc>
        <w:tc>
          <w:tcPr>
            <w:tcW w:w="2073" w:type="dxa"/>
            <w:shd w:val="clear" w:color="auto" w:fill="auto"/>
            <w:vAlign w:val="center"/>
          </w:tcPr>
          <w:p w14:paraId="72034BB9">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553E66AA">
            <w:pPr>
              <w:jc w:val="left"/>
              <w:rPr>
                <w:b/>
                <w:bCs/>
                <w:sz w:val="18"/>
                <w:szCs w:val="18"/>
              </w:rPr>
            </w:pPr>
          </w:p>
        </w:tc>
        <w:tc>
          <w:tcPr>
            <w:tcW w:w="881" w:type="dxa"/>
            <w:shd w:val="clear" w:color="auto" w:fill="auto"/>
            <w:vAlign w:val="center"/>
          </w:tcPr>
          <w:p w14:paraId="527DA83D">
            <w:pPr>
              <w:jc w:val="right"/>
              <w:rPr>
                <w:b/>
                <w:bCs/>
                <w:sz w:val="18"/>
                <w:szCs w:val="18"/>
              </w:rPr>
            </w:pPr>
            <w:r>
              <w:rPr>
                <w:rFonts w:hint="eastAsia" w:ascii="宋体" w:hAnsi="宋体" w:eastAsia="宋体" w:cs="宋体"/>
                <w:b/>
                <w:bCs/>
                <w:sz w:val="13"/>
                <w:szCs w:val="13"/>
              </w:rPr>
              <w:t>8.00</w:t>
            </w:r>
          </w:p>
        </w:tc>
        <w:tc>
          <w:tcPr>
            <w:tcW w:w="881" w:type="dxa"/>
            <w:shd w:val="clear" w:color="auto" w:fill="auto"/>
            <w:vAlign w:val="center"/>
          </w:tcPr>
          <w:p w14:paraId="0F29295A">
            <w:pPr>
              <w:jc w:val="right"/>
              <w:rPr>
                <w:b/>
                <w:bCs/>
                <w:sz w:val="18"/>
                <w:szCs w:val="18"/>
              </w:rPr>
            </w:pPr>
          </w:p>
        </w:tc>
        <w:tc>
          <w:tcPr>
            <w:tcW w:w="881" w:type="dxa"/>
            <w:shd w:val="clear" w:color="auto" w:fill="auto"/>
            <w:vAlign w:val="center"/>
          </w:tcPr>
          <w:p w14:paraId="26858868">
            <w:pPr>
              <w:jc w:val="right"/>
              <w:rPr>
                <w:b/>
                <w:bCs/>
                <w:sz w:val="18"/>
                <w:szCs w:val="18"/>
              </w:rPr>
            </w:pPr>
            <w:r>
              <w:rPr>
                <w:rFonts w:hint="eastAsia" w:ascii="宋体" w:hAnsi="宋体" w:eastAsia="宋体" w:cs="宋体"/>
                <w:b/>
                <w:bCs/>
                <w:sz w:val="13"/>
                <w:szCs w:val="13"/>
              </w:rPr>
              <w:t>6.00</w:t>
            </w:r>
          </w:p>
        </w:tc>
        <w:tc>
          <w:tcPr>
            <w:tcW w:w="881" w:type="dxa"/>
            <w:shd w:val="clear" w:color="auto" w:fill="auto"/>
            <w:vAlign w:val="center"/>
          </w:tcPr>
          <w:p w14:paraId="1E57720C">
            <w:pPr>
              <w:jc w:val="right"/>
              <w:rPr>
                <w:b/>
                <w:bCs/>
                <w:sz w:val="18"/>
                <w:szCs w:val="18"/>
              </w:rPr>
            </w:pPr>
          </w:p>
        </w:tc>
        <w:tc>
          <w:tcPr>
            <w:tcW w:w="881" w:type="dxa"/>
            <w:shd w:val="clear" w:color="auto" w:fill="auto"/>
            <w:vAlign w:val="center"/>
          </w:tcPr>
          <w:p w14:paraId="7E35B51E">
            <w:pPr>
              <w:jc w:val="right"/>
              <w:rPr>
                <w:b/>
                <w:bCs/>
                <w:sz w:val="18"/>
                <w:szCs w:val="18"/>
              </w:rPr>
            </w:pPr>
          </w:p>
        </w:tc>
        <w:tc>
          <w:tcPr>
            <w:tcW w:w="881" w:type="dxa"/>
            <w:shd w:val="clear" w:color="auto" w:fill="auto"/>
            <w:vAlign w:val="center"/>
          </w:tcPr>
          <w:p w14:paraId="160252B8">
            <w:pPr>
              <w:jc w:val="right"/>
              <w:rPr>
                <w:b/>
                <w:bCs/>
                <w:sz w:val="18"/>
                <w:szCs w:val="18"/>
              </w:rPr>
            </w:pPr>
          </w:p>
        </w:tc>
        <w:tc>
          <w:tcPr>
            <w:tcW w:w="881" w:type="dxa"/>
            <w:shd w:val="clear" w:color="auto" w:fill="auto"/>
            <w:vAlign w:val="center"/>
          </w:tcPr>
          <w:p w14:paraId="3FD50E85">
            <w:pPr>
              <w:jc w:val="right"/>
              <w:rPr>
                <w:b/>
                <w:bCs/>
                <w:sz w:val="18"/>
                <w:szCs w:val="18"/>
              </w:rPr>
            </w:pPr>
            <w:r>
              <w:rPr>
                <w:rFonts w:hint="eastAsia" w:ascii="宋体" w:hAnsi="宋体" w:eastAsia="宋体" w:cs="宋体"/>
                <w:b/>
                <w:bCs/>
                <w:sz w:val="13"/>
                <w:szCs w:val="13"/>
              </w:rPr>
              <w:t>2.00</w:t>
            </w:r>
          </w:p>
        </w:tc>
        <w:tc>
          <w:tcPr>
            <w:tcW w:w="882" w:type="dxa"/>
            <w:shd w:val="clear" w:color="auto" w:fill="auto"/>
            <w:vAlign w:val="center"/>
          </w:tcPr>
          <w:p w14:paraId="237FF588">
            <w:pPr>
              <w:jc w:val="right"/>
              <w:rPr>
                <w:b/>
                <w:bCs/>
                <w:sz w:val="18"/>
                <w:szCs w:val="18"/>
              </w:rPr>
            </w:pPr>
          </w:p>
        </w:tc>
        <w:tc>
          <w:tcPr>
            <w:tcW w:w="783" w:type="dxa"/>
            <w:shd w:val="clear" w:color="auto" w:fill="auto"/>
            <w:vAlign w:val="center"/>
          </w:tcPr>
          <w:p w14:paraId="50D4F1C7">
            <w:pPr>
              <w:jc w:val="right"/>
              <w:rPr>
                <w:sz w:val="18"/>
                <w:szCs w:val="18"/>
              </w:rPr>
            </w:pPr>
          </w:p>
        </w:tc>
        <w:tc>
          <w:tcPr>
            <w:tcW w:w="981" w:type="dxa"/>
            <w:shd w:val="clear" w:color="auto" w:fill="auto"/>
            <w:vAlign w:val="center"/>
          </w:tcPr>
          <w:p w14:paraId="6885AE36">
            <w:pPr>
              <w:jc w:val="right"/>
              <w:rPr>
                <w:sz w:val="18"/>
                <w:szCs w:val="18"/>
              </w:rPr>
            </w:pPr>
          </w:p>
        </w:tc>
        <w:tc>
          <w:tcPr>
            <w:tcW w:w="882" w:type="dxa"/>
            <w:shd w:val="clear" w:color="auto" w:fill="auto"/>
            <w:vAlign w:val="center"/>
          </w:tcPr>
          <w:p w14:paraId="5A3E9B46">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编制单位：托克逊县妇女联合会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18.10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18.10</w:t>
            </w:r>
          </w:p>
        </w:tc>
      </w:tr>
      <w:tr w14:paraId="4886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568BED">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09D21554">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43241DEF">
            <w:pPr>
              <w:jc w:val="center"/>
              <w:rPr>
                <w:sz w:val="18"/>
                <w:szCs w:val="18"/>
              </w:rPr>
            </w:pPr>
          </w:p>
        </w:tc>
        <w:tc>
          <w:tcPr>
            <w:tcW w:w="2551" w:type="dxa"/>
            <w:shd w:val="clear" w:color="auto" w:fill="auto"/>
            <w:vAlign w:val="center"/>
          </w:tcPr>
          <w:p w14:paraId="47567E1A">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607F2C3F">
            <w:pPr>
              <w:jc w:val="right"/>
              <w:rPr>
                <w:sz w:val="18"/>
                <w:szCs w:val="18"/>
              </w:rPr>
            </w:pPr>
            <w:r>
              <w:rPr>
                <w:rFonts w:hint="eastAsia" w:ascii="宋体" w:hAnsi="宋体" w:eastAsia="宋体" w:cs="宋体"/>
                <w:sz w:val="18"/>
                <w:szCs w:val="18"/>
              </w:rPr>
              <w:t>18.10</w:t>
            </w:r>
          </w:p>
        </w:tc>
        <w:tc>
          <w:tcPr>
            <w:tcW w:w="1417" w:type="dxa"/>
            <w:shd w:val="clear" w:color="auto" w:fill="auto"/>
            <w:vAlign w:val="center"/>
          </w:tcPr>
          <w:p w14:paraId="6FB4F232">
            <w:pPr>
              <w:jc w:val="right"/>
              <w:rPr>
                <w:sz w:val="18"/>
                <w:szCs w:val="18"/>
              </w:rPr>
            </w:pPr>
          </w:p>
        </w:tc>
        <w:tc>
          <w:tcPr>
            <w:tcW w:w="1418" w:type="dxa"/>
            <w:gridSpan w:val="2"/>
            <w:shd w:val="clear" w:color="auto" w:fill="auto"/>
            <w:vAlign w:val="center"/>
          </w:tcPr>
          <w:p w14:paraId="7CF7B976">
            <w:pPr>
              <w:jc w:val="right"/>
              <w:rPr>
                <w:sz w:val="18"/>
                <w:szCs w:val="18"/>
              </w:rPr>
            </w:pPr>
          </w:p>
        </w:tc>
        <w:tc>
          <w:tcPr>
            <w:tcW w:w="1417" w:type="dxa"/>
            <w:shd w:val="clear" w:color="auto" w:fill="auto"/>
            <w:vAlign w:val="center"/>
          </w:tcPr>
          <w:p w14:paraId="63FAF14F">
            <w:pPr>
              <w:jc w:val="right"/>
              <w:rPr>
                <w:sz w:val="18"/>
                <w:szCs w:val="18"/>
              </w:rPr>
            </w:pPr>
            <w:r>
              <w:rPr>
                <w:rFonts w:hint="eastAsia" w:ascii="宋体" w:hAnsi="宋体" w:eastAsia="宋体" w:cs="宋体"/>
                <w:sz w:val="18"/>
                <w:szCs w:val="18"/>
              </w:rPr>
              <w:t>18.10</w:t>
            </w:r>
          </w:p>
        </w:tc>
      </w:tr>
      <w:tr w14:paraId="213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D622CB">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4CFC27B4">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53EE79AC">
            <w:pPr>
              <w:jc w:val="center"/>
              <w:rPr>
                <w:sz w:val="18"/>
                <w:szCs w:val="18"/>
              </w:rPr>
            </w:pPr>
            <w:r>
              <w:rPr>
                <w:rFonts w:hint="eastAsia" w:ascii="宋体" w:hAnsi="宋体" w:eastAsia="宋体" w:cs="宋体"/>
                <w:sz w:val="18"/>
                <w:szCs w:val="18"/>
              </w:rPr>
              <w:t>10</w:t>
            </w:r>
          </w:p>
        </w:tc>
        <w:tc>
          <w:tcPr>
            <w:tcW w:w="2551" w:type="dxa"/>
            <w:shd w:val="clear" w:color="auto" w:fill="auto"/>
            <w:vAlign w:val="center"/>
          </w:tcPr>
          <w:p w14:paraId="1539EAD4">
            <w:pPr>
              <w:jc w:val="left"/>
              <w:rPr>
                <w:sz w:val="18"/>
                <w:szCs w:val="18"/>
              </w:rPr>
            </w:pPr>
            <w:r>
              <w:rPr>
                <w:rFonts w:hint="eastAsia" w:ascii="宋体" w:hAnsi="宋体" w:eastAsia="宋体" w:cs="宋体"/>
                <w:sz w:val="18"/>
                <w:szCs w:val="18"/>
              </w:rPr>
              <w:t>用于文化事业的彩票公益金支出</w:t>
            </w:r>
          </w:p>
        </w:tc>
        <w:tc>
          <w:tcPr>
            <w:tcW w:w="1418" w:type="dxa"/>
            <w:shd w:val="clear" w:color="auto" w:fill="auto"/>
            <w:vAlign w:val="center"/>
          </w:tcPr>
          <w:p w14:paraId="17333C23">
            <w:pPr>
              <w:jc w:val="right"/>
              <w:rPr>
                <w:sz w:val="18"/>
                <w:szCs w:val="18"/>
              </w:rPr>
            </w:pPr>
            <w:r>
              <w:rPr>
                <w:rFonts w:hint="eastAsia" w:ascii="宋体" w:hAnsi="宋体" w:eastAsia="宋体" w:cs="宋体"/>
                <w:sz w:val="18"/>
                <w:szCs w:val="18"/>
              </w:rPr>
              <w:t>18.10</w:t>
            </w:r>
          </w:p>
        </w:tc>
        <w:tc>
          <w:tcPr>
            <w:tcW w:w="1417" w:type="dxa"/>
            <w:shd w:val="clear" w:color="auto" w:fill="auto"/>
            <w:vAlign w:val="center"/>
          </w:tcPr>
          <w:p w14:paraId="2E2B775A">
            <w:pPr>
              <w:jc w:val="right"/>
              <w:rPr>
                <w:sz w:val="18"/>
                <w:szCs w:val="18"/>
              </w:rPr>
            </w:pPr>
          </w:p>
        </w:tc>
        <w:tc>
          <w:tcPr>
            <w:tcW w:w="1418" w:type="dxa"/>
            <w:gridSpan w:val="2"/>
            <w:shd w:val="clear" w:color="auto" w:fill="auto"/>
            <w:vAlign w:val="center"/>
          </w:tcPr>
          <w:p w14:paraId="0F5C7253">
            <w:pPr>
              <w:jc w:val="right"/>
              <w:rPr>
                <w:sz w:val="18"/>
                <w:szCs w:val="18"/>
              </w:rPr>
            </w:pPr>
          </w:p>
        </w:tc>
        <w:tc>
          <w:tcPr>
            <w:tcW w:w="1417" w:type="dxa"/>
            <w:shd w:val="clear" w:color="auto" w:fill="auto"/>
            <w:vAlign w:val="center"/>
          </w:tcPr>
          <w:p w14:paraId="337B651A">
            <w:pPr>
              <w:jc w:val="right"/>
              <w:rPr>
                <w:sz w:val="18"/>
                <w:szCs w:val="18"/>
              </w:rPr>
            </w:pPr>
            <w:r>
              <w:rPr>
                <w:rFonts w:hint="eastAsia" w:ascii="宋体" w:hAnsi="宋体" w:eastAsia="宋体" w:cs="宋体"/>
                <w:sz w:val="18"/>
                <w:szCs w:val="18"/>
              </w:rPr>
              <w:t>18.10</w:t>
            </w:r>
          </w:p>
        </w:tc>
      </w:tr>
      <w:tr w14:paraId="2D61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BBADEC">
            <w:pPr>
              <w:jc w:val="center"/>
              <w:rPr>
                <w:b/>
                <w:bCs/>
                <w:sz w:val="18"/>
                <w:szCs w:val="18"/>
              </w:rPr>
            </w:pPr>
          </w:p>
        </w:tc>
        <w:tc>
          <w:tcPr>
            <w:tcW w:w="567" w:type="dxa"/>
            <w:shd w:val="clear" w:color="auto" w:fill="auto"/>
            <w:vAlign w:val="center"/>
          </w:tcPr>
          <w:p w14:paraId="6622F85D">
            <w:pPr>
              <w:jc w:val="center"/>
              <w:rPr>
                <w:b/>
                <w:bCs/>
                <w:sz w:val="18"/>
                <w:szCs w:val="18"/>
              </w:rPr>
            </w:pPr>
          </w:p>
        </w:tc>
        <w:tc>
          <w:tcPr>
            <w:tcW w:w="567" w:type="dxa"/>
            <w:shd w:val="clear" w:color="auto" w:fill="auto"/>
            <w:vAlign w:val="center"/>
          </w:tcPr>
          <w:p w14:paraId="3D299BF2">
            <w:pPr>
              <w:jc w:val="center"/>
              <w:rPr>
                <w:b/>
                <w:bCs/>
                <w:sz w:val="18"/>
                <w:szCs w:val="18"/>
              </w:rPr>
            </w:pPr>
          </w:p>
        </w:tc>
        <w:tc>
          <w:tcPr>
            <w:tcW w:w="2551" w:type="dxa"/>
            <w:shd w:val="clear" w:color="auto" w:fill="auto"/>
            <w:vAlign w:val="center"/>
          </w:tcPr>
          <w:p w14:paraId="322B75DB">
            <w:pPr>
              <w:jc w:val="left"/>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B8D01C0">
            <w:pPr>
              <w:jc w:val="right"/>
              <w:rPr>
                <w:b/>
                <w:bCs/>
                <w:sz w:val="18"/>
                <w:szCs w:val="18"/>
              </w:rPr>
            </w:pPr>
            <w:r>
              <w:rPr>
                <w:rFonts w:hint="eastAsia" w:ascii="宋体" w:hAnsi="宋体" w:eastAsia="宋体" w:cs="宋体"/>
                <w:b/>
                <w:bCs/>
                <w:sz w:val="18"/>
                <w:szCs w:val="18"/>
              </w:rPr>
              <w:t>18.10</w:t>
            </w:r>
          </w:p>
        </w:tc>
        <w:tc>
          <w:tcPr>
            <w:tcW w:w="1417" w:type="dxa"/>
            <w:shd w:val="clear" w:color="auto" w:fill="auto"/>
            <w:vAlign w:val="center"/>
          </w:tcPr>
          <w:p w14:paraId="0B15F794">
            <w:pPr>
              <w:jc w:val="right"/>
              <w:rPr>
                <w:b/>
                <w:bCs/>
                <w:sz w:val="18"/>
                <w:szCs w:val="18"/>
              </w:rPr>
            </w:pPr>
          </w:p>
        </w:tc>
        <w:tc>
          <w:tcPr>
            <w:tcW w:w="1418" w:type="dxa"/>
            <w:gridSpan w:val="2"/>
            <w:shd w:val="clear" w:color="auto" w:fill="auto"/>
            <w:vAlign w:val="center"/>
          </w:tcPr>
          <w:p w14:paraId="5CE79F87">
            <w:pPr>
              <w:jc w:val="right"/>
              <w:rPr>
                <w:b/>
                <w:bCs/>
                <w:sz w:val="18"/>
                <w:szCs w:val="18"/>
              </w:rPr>
            </w:pPr>
          </w:p>
        </w:tc>
        <w:tc>
          <w:tcPr>
            <w:tcW w:w="1417" w:type="dxa"/>
            <w:shd w:val="clear" w:color="auto" w:fill="auto"/>
            <w:vAlign w:val="center"/>
          </w:tcPr>
          <w:p w14:paraId="7920C03C">
            <w:pPr>
              <w:jc w:val="right"/>
              <w:rPr>
                <w:b/>
                <w:bCs/>
                <w:sz w:val="18"/>
                <w:szCs w:val="18"/>
              </w:rPr>
            </w:pPr>
            <w:r>
              <w:rPr>
                <w:rFonts w:hint="eastAsia" w:ascii="宋体" w:hAnsi="宋体" w:eastAsia="宋体" w:cs="宋体"/>
                <w:b/>
                <w:bCs/>
                <w:sz w:val="18"/>
                <w:szCs w:val="18"/>
              </w:rPr>
              <w:t>18.10</w:t>
            </w:r>
          </w:p>
        </w:tc>
      </w:tr>
    </w:tbl>
    <w:p w14:paraId="1F78BA8E">
      <w:pPr>
        <w:widowControl/>
        <w:jc w:val="left"/>
        <w:rPr>
          <w:rFonts w:hint="default" w:ascii="仿宋" w:eastAsia="仿宋"/>
          <w:b/>
          <w:bCs/>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编制单位：托克逊县妇女联合会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9C39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76FA46">
            <w:pPr>
              <w:jc w:val="center"/>
              <w:rPr>
                <w:sz w:val="18"/>
                <w:szCs w:val="18"/>
              </w:rPr>
            </w:pPr>
          </w:p>
        </w:tc>
        <w:tc>
          <w:tcPr>
            <w:tcW w:w="567" w:type="dxa"/>
            <w:shd w:val="clear" w:color="auto" w:fill="auto"/>
            <w:vAlign w:val="center"/>
          </w:tcPr>
          <w:p w14:paraId="734CF098">
            <w:pPr>
              <w:jc w:val="center"/>
              <w:rPr>
                <w:sz w:val="18"/>
                <w:szCs w:val="18"/>
              </w:rPr>
            </w:pPr>
          </w:p>
        </w:tc>
        <w:tc>
          <w:tcPr>
            <w:tcW w:w="567" w:type="dxa"/>
            <w:shd w:val="clear" w:color="auto" w:fill="auto"/>
            <w:vAlign w:val="center"/>
          </w:tcPr>
          <w:p w14:paraId="7F81B599">
            <w:pPr>
              <w:jc w:val="center"/>
              <w:rPr>
                <w:sz w:val="18"/>
                <w:szCs w:val="18"/>
              </w:rPr>
            </w:pPr>
          </w:p>
        </w:tc>
        <w:tc>
          <w:tcPr>
            <w:tcW w:w="2551" w:type="dxa"/>
            <w:shd w:val="clear" w:color="auto" w:fill="auto"/>
            <w:vAlign w:val="center"/>
          </w:tcPr>
          <w:p w14:paraId="7A1F18BE">
            <w:pPr>
              <w:jc w:val="left"/>
              <w:rPr>
                <w:sz w:val="18"/>
                <w:szCs w:val="18"/>
              </w:rPr>
            </w:pPr>
          </w:p>
        </w:tc>
        <w:tc>
          <w:tcPr>
            <w:tcW w:w="1418" w:type="dxa"/>
            <w:shd w:val="clear" w:color="auto" w:fill="auto"/>
            <w:vAlign w:val="center"/>
          </w:tcPr>
          <w:p w14:paraId="338085D0">
            <w:pPr>
              <w:jc w:val="right"/>
              <w:rPr>
                <w:sz w:val="18"/>
                <w:szCs w:val="18"/>
              </w:rPr>
            </w:pPr>
          </w:p>
        </w:tc>
        <w:tc>
          <w:tcPr>
            <w:tcW w:w="1417" w:type="dxa"/>
            <w:shd w:val="clear" w:color="auto" w:fill="auto"/>
            <w:vAlign w:val="center"/>
          </w:tcPr>
          <w:p w14:paraId="12711247">
            <w:pPr>
              <w:jc w:val="right"/>
              <w:rPr>
                <w:sz w:val="18"/>
                <w:szCs w:val="18"/>
              </w:rPr>
            </w:pPr>
          </w:p>
        </w:tc>
        <w:tc>
          <w:tcPr>
            <w:tcW w:w="1418" w:type="dxa"/>
            <w:gridSpan w:val="2"/>
            <w:shd w:val="clear" w:color="auto" w:fill="auto"/>
            <w:vAlign w:val="center"/>
          </w:tcPr>
          <w:p w14:paraId="720AF43B">
            <w:pPr>
              <w:jc w:val="right"/>
              <w:rPr>
                <w:sz w:val="18"/>
                <w:szCs w:val="18"/>
              </w:rPr>
            </w:pPr>
          </w:p>
        </w:tc>
        <w:tc>
          <w:tcPr>
            <w:tcW w:w="1417" w:type="dxa"/>
            <w:shd w:val="clear" w:color="auto" w:fill="auto"/>
            <w:vAlign w:val="center"/>
          </w:tcPr>
          <w:p w14:paraId="303C1682">
            <w:pPr>
              <w:jc w:val="right"/>
              <w:rPr>
                <w:sz w:val="18"/>
                <w:szCs w:val="18"/>
              </w:rPr>
            </w:pPr>
          </w:p>
        </w:tc>
      </w:tr>
      <w:tr w14:paraId="32976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E2E699">
            <w:pPr>
              <w:jc w:val="center"/>
              <w:rPr>
                <w:sz w:val="18"/>
                <w:szCs w:val="18"/>
              </w:rPr>
            </w:pPr>
          </w:p>
        </w:tc>
        <w:tc>
          <w:tcPr>
            <w:tcW w:w="567" w:type="dxa"/>
            <w:shd w:val="clear" w:color="auto" w:fill="auto"/>
            <w:vAlign w:val="center"/>
          </w:tcPr>
          <w:p w14:paraId="625F64FA">
            <w:pPr>
              <w:jc w:val="center"/>
              <w:rPr>
                <w:sz w:val="18"/>
                <w:szCs w:val="18"/>
              </w:rPr>
            </w:pPr>
          </w:p>
        </w:tc>
        <w:tc>
          <w:tcPr>
            <w:tcW w:w="567" w:type="dxa"/>
            <w:shd w:val="clear" w:color="auto" w:fill="auto"/>
            <w:vAlign w:val="center"/>
          </w:tcPr>
          <w:p w14:paraId="5FEAC629">
            <w:pPr>
              <w:jc w:val="center"/>
              <w:rPr>
                <w:sz w:val="18"/>
                <w:szCs w:val="18"/>
              </w:rPr>
            </w:pPr>
          </w:p>
        </w:tc>
        <w:tc>
          <w:tcPr>
            <w:tcW w:w="2551" w:type="dxa"/>
            <w:shd w:val="clear" w:color="auto" w:fill="auto"/>
            <w:vAlign w:val="center"/>
          </w:tcPr>
          <w:p w14:paraId="41EAE286">
            <w:pPr>
              <w:jc w:val="left"/>
              <w:rPr>
                <w:sz w:val="18"/>
                <w:szCs w:val="18"/>
              </w:rPr>
            </w:pPr>
          </w:p>
        </w:tc>
        <w:tc>
          <w:tcPr>
            <w:tcW w:w="1418" w:type="dxa"/>
            <w:shd w:val="clear" w:color="auto" w:fill="auto"/>
            <w:vAlign w:val="center"/>
          </w:tcPr>
          <w:p w14:paraId="5775194D">
            <w:pPr>
              <w:jc w:val="right"/>
              <w:rPr>
                <w:sz w:val="18"/>
                <w:szCs w:val="18"/>
              </w:rPr>
            </w:pPr>
          </w:p>
        </w:tc>
        <w:tc>
          <w:tcPr>
            <w:tcW w:w="1417" w:type="dxa"/>
            <w:shd w:val="clear" w:color="auto" w:fill="auto"/>
            <w:vAlign w:val="center"/>
          </w:tcPr>
          <w:p w14:paraId="3D5514EC">
            <w:pPr>
              <w:jc w:val="right"/>
              <w:rPr>
                <w:sz w:val="18"/>
                <w:szCs w:val="18"/>
              </w:rPr>
            </w:pPr>
          </w:p>
        </w:tc>
        <w:tc>
          <w:tcPr>
            <w:tcW w:w="1418" w:type="dxa"/>
            <w:gridSpan w:val="2"/>
            <w:shd w:val="clear" w:color="auto" w:fill="auto"/>
            <w:vAlign w:val="center"/>
          </w:tcPr>
          <w:p w14:paraId="228209CB">
            <w:pPr>
              <w:jc w:val="right"/>
              <w:rPr>
                <w:sz w:val="18"/>
                <w:szCs w:val="18"/>
              </w:rPr>
            </w:pPr>
          </w:p>
        </w:tc>
        <w:tc>
          <w:tcPr>
            <w:tcW w:w="1417" w:type="dxa"/>
            <w:shd w:val="clear" w:color="auto" w:fill="auto"/>
            <w:vAlign w:val="center"/>
          </w:tcPr>
          <w:p w14:paraId="47021BCA">
            <w:pPr>
              <w:jc w:val="right"/>
              <w:rPr>
                <w:sz w:val="18"/>
                <w:szCs w:val="18"/>
              </w:rPr>
            </w:pPr>
          </w:p>
        </w:tc>
      </w:tr>
      <w:tr w14:paraId="6628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1E2540">
            <w:pPr>
              <w:jc w:val="center"/>
              <w:rPr>
                <w:sz w:val="18"/>
                <w:szCs w:val="18"/>
              </w:rPr>
            </w:pPr>
          </w:p>
        </w:tc>
        <w:tc>
          <w:tcPr>
            <w:tcW w:w="567" w:type="dxa"/>
            <w:shd w:val="clear" w:color="auto" w:fill="auto"/>
            <w:vAlign w:val="center"/>
          </w:tcPr>
          <w:p w14:paraId="60BC4210">
            <w:pPr>
              <w:jc w:val="center"/>
              <w:rPr>
                <w:sz w:val="18"/>
                <w:szCs w:val="18"/>
              </w:rPr>
            </w:pPr>
          </w:p>
        </w:tc>
        <w:tc>
          <w:tcPr>
            <w:tcW w:w="567" w:type="dxa"/>
            <w:shd w:val="clear" w:color="auto" w:fill="auto"/>
            <w:vAlign w:val="center"/>
          </w:tcPr>
          <w:p w14:paraId="5D537013">
            <w:pPr>
              <w:jc w:val="center"/>
              <w:rPr>
                <w:sz w:val="18"/>
                <w:szCs w:val="18"/>
              </w:rPr>
            </w:pPr>
          </w:p>
        </w:tc>
        <w:tc>
          <w:tcPr>
            <w:tcW w:w="2551" w:type="dxa"/>
            <w:shd w:val="clear" w:color="auto" w:fill="auto"/>
            <w:vAlign w:val="center"/>
          </w:tcPr>
          <w:p w14:paraId="2F9FEC89">
            <w:pPr>
              <w:jc w:val="left"/>
              <w:rPr>
                <w:sz w:val="18"/>
                <w:szCs w:val="18"/>
              </w:rPr>
            </w:pPr>
          </w:p>
        </w:tc>
        <w:tc>
          <w:tcPr>
            <w:tcW w:w="1418" w:type="dxa"/>
            <w:shd w:val="clear" w:color="auto" w:fill="auto"/>
            <w:vAlign w:val="center"/>
          </w:tcPr>
          <w:p w14:paraId="58844CDD">
            <w:pPr>
              <w:jc w:val="right"/>
              <w:rPr>
                <w:sz w:val="18"/>
                <w:szCs w:val="18"/>
              </w:rPr>
            </w:pPr>
          </w:p>
        </w:tc>
        <w:tc>
          <w:tcPr>
            <w:tcW w:w="1417" w:type="dxa"/>
            <w:shd w:val="clear" w:color="auto" w:fill="auto"/>
            <w:vAlign w:val="center"/>
          </w:tcPr>
          <w:p w14:paraId="50A3BB08">
            <w:pPr>
              <w:jc w:val="right"/>
              <w:rPr>
                <w:sz w:val="18"/>
                <w:szCs w:val="18"/>
              </w:rPr>
            </w:pPr>
          </w:p>
        </w:tc>
        <w:tc>
          <w:tcPr>
            <w:tcW w:w="1418" w:type="dxa"/>
            <w:gridSpan w:val="2"/>
            <w:shd w:val="clear" w:color="auto" w:fill="auto"/>
            <w:vAlign w:val="center"/>
          </w:tcPr>
          <w:p w14:paraId="3E78FE02">
            <w:pPr>
              <w:jc w:val="right"/>
              <w:rPr>
                <w:sz w:val="18"/>
                <w:szCs w:val="18"/>
              </w:rPr>
            </w:pPr>
          </w:p>
        </w:tc>
        <w:tc>
          <w:tcPr>
            <w:tcW w:w="1417" w:type="dxa"/>
            <w:shd w:val="clear" w:color="auto" w:fill="auto"/>
            <w:vAlign w:val="center"/>
          </w:tcPr>
          <w:p w14:paraId="2DFBD423">
            <w:pPr>
              <w:jc w:val="right"/>
              <w:rPr>
                <w:sz w:val="18"/>
                <w:szCs w:val="18"/>
              </w:rPr>
            </w:pPr>
          </w:p>
        </w:tc>
      </w:tr>
      <w:tr w14:paraId="583A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1A71D7">
            <w:pPr>
              <w:jc w:val="center"/>
              <w:rPr>
                <w:sz w:val="18"/>
                <w:szCs w:val="18"/>
              </w:rPr>
            </w:pPr>
          </w:p>
        </w:tc>
        <w:tc>
          <w:tcPr>
            <w:tcW w:w="567" w:type="dxa"/>
            <w:shd w:val="clear" w:color="auto" w:fill="auto"/>
            <w:vAlign w:val="center"/>
          </w:tcPr>
          <w:p w14:paraId="23C3371C">
            <w:pPr>
              <w:jc w:val="center"/>
              <w:rPr>
                <w:sz w:val="18"/>
                <w:szCs w:val="18"/>
              </w:rPr>
            </w:pPr>
          </w:p>
        </w:tc>
        <w:tc>
          <w:tcPr>
            <w:tcW w:w="567" w:type="dxa"/>
            <w:shd w:val="clear" w:color="auto" w:fill="auto"/>
            <w:vAlign w:val="center"/>
          </w:tcPr>
          <w:p w14:paraId="34D17EC8">
            <w:pPr>
              <w:jc w:val="center"/>
              <w:rPr>
                <w:sz w:val="18"/>
                <w:szCs w:val="18"/>
              </w:rPr>
            </w:pPr>
          </w:p>
        </w:tc>
        <w:tc>
          <w:tcPr>
            <w:tcW w:w="2551" w:type="dxa"/>
            <w:shd w:val="clear" w:color="auto" w:fill="auto"/>
            <w:vAlign w:val="center"/>
          </w:tcPr>
          <w:p w14:paraId="100C4E53">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9798495">
            <w:pPr>
              <w:jc w:val="right"/>
              <w:rPr>
                <w:sz w:val="18"/>
                <w:szCs w:val="18"/>
              </w:rPr>
            </w:pPr>
          </w:p>
        </w:tc>
        <w:tc>
          <w:tcPr>
            <w:tcW w:w="1417" w:type="dxa"/>
            <w:shd w:val="clear" w:color="auto" w:fill="auto"/>
            <w:vAlign w:val="center"/>
          </w:tcPr>
          <w:p w14:paraId="0F68CCCB">
            <w:pPr>
              <w:jc w:val="right"/>
              <w:rPr>
                <w:sz w:val="18"/>
                <w:szCs w:val="18"/>
              </w:rPr>
            </w:pPr>
          </w:p>
        </w:tc>
        <w:tc>
          <w:tcPr>
            <w:tcW w:w="1418" w:type="dxa"/>
            <w:gridSpan w:val="2"/>
            <w:shd w:val="clear" w:color="auto" w:fill="auto"/>
            <w:vAlign w:val="center"/>
          </w:tcPr>
          <w:p w14:paraId="311B135D">
            <w:pPr>
              <w:jc w:val="right"/>
              <w:rPr>
                <w:sz w:val="18"/>
                <w:szCs w:val="18"/>
              </w:rPr>
            </w:pPr>
          </w:p>
        </w:tc>
        <w:tc>
          <w:tcPr>
            <w:tcW w:w="1417" w:type="dxa"/>
            <w:shd w:val="clear" w:color="auto" w:fill="auto"/>
            <w:vAlign w:val="center"/>
          </w:tcPr>
          <w:p w14:paraId="79B75FB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托克逊县妇女联合会2026年没有使用国有资本经营预算拨款安排的支出，国有资本经营预算支出情况表为空表。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编制单位：托克逊县妇女联合会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552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C72A0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E65153F">
            <w:pPr>
              <w:jc w:val="right"/>
              <w:rPr>
                <w:rFonts w:hint="default" w:ascii="宋体" w:hAnsi="宋体"/>
                <w:color w:val="000000"/>
                <w:sz w:val="18"/>
                <w:szCs w:val="18"/>
              </w:rPr>
            </w:pPr>
          </w:p>
        </w:tc>
        <w:tc>
          <w:tcPr>
            <w:tcW w:w="1404" w:type="dxa"/>
            <w:shd w:val="clear" w:color="auto" w:fill="auto"/>
            <w:vAlign w:val="center"/>
          </w:tcPr>
          <w:p w14:paraId="3AF9C0FC">
            <w:pPr>
              <w:jc w:val="right"/>
              <w:rPr>
                <w:rFonts w:hint="default" w:ascii="宋体" w:hAnsi="宋体"/>
                <w:color w:val="000000"/>
                <w:sz w:val="18"/>
                <w:szCs w:val="18"/>
              </w:rPr>
            </w:pPr>
          </w:p>
        </w:tc>
        <w:tc>
          <w:tcPr>
            <w:tcW w:w="1354" w:type="dxa"/>
            <w:shd w:val="clear" w:color="auto" w:fill="auto"/>
            <w:vAlign w:val="center"/>
          </w:tcPr>
          <w:p w14:paraId="1FF42229">
            <w:pPr>
              <w:jc w:val="right"/>
              <w:rPr>
                <w:rFonts w:hint="default" w:ascii="宋体" w:hAnsi="宋体"/>
                <w:color w:val="000000"/>
                <w:sz w:val="18"/>
                <w:szCs w:val="18"/>
              </w:rPr>
            </w:pPr>
          </w:p>
        </w:tc>
        <w:tc>
          <w:tcPr>
            <w:tcW w:w="1387" w:type="dxa"/>
            <w:shd w:val="clear" w:color="auto" w:fill="auto"/>
            <w:vAlign w:val="center"/>
          </w:tcPr>
          <w:p w14:paraId="0DE7C8C1">
            <w:pPr>
              <w:jc w:val="right"/>
              <w:rPr>
                <w:rFonts w:hint="default" w:ascii="宋体" w:hAnsi="宋体"/>
                <w:color w:val="000000"/>
                <w:sz w:val="18"/>
                <w:szCs w:val="18"/>
              </w:rPr>
            </w:pPr>
          </w:p>
        </w:tc>
      </w:tr>
      <w:tr w14:paraId="004E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1504C4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6D7FDC9">
            <w:pPr>
              <w:jc w:val="right"/>
              <w:rPr>
                <w:rFonts w:hint="default" w:ascii="宋体" w:hAnsi="宋体"/>
                <w:color w:val="000000"/>
                <w:sz w:val="18"/>
                <w:szCs w:val="18"/>
              </w:rPr>
            </w:pPr>
          </w:p>
        </w:tc>
        <w:tc>
          <w:tcPr>
            <w:tcW w:w="1404" w:type="dxa"/>
            <w:shd w:val="clear" w:color="auto" w:fill="auto"/>
            <w:vAlign w:val="center"/>
          </w:tcPr>
          <w:p w14:paraId="42BAB87E">
            <w:pPr>
              <w:jc w:val="right"/>
              <w:rPr>
                <w:rFonts w:hint="default" w:ascii="宋体" w:hAnsi="宋体"/>
                <w:color w:val="000000"/>
                <w:sz w:val="18"/>
                <w:szCs w:val="18"/>
              </w:rPr>
            </w:pPr>
          </w:p>
        </w:tc>
        <w:tc>
          <w:tcPr>
            <w:tcW w:w="1354" w:type="dxa"/>
            <w:shd w:val="clear" w:color="auto" w:fill="auto"/>
            <w:vAlign w:val="center"/>
          </w:tcPr>
          <w:p w14:paraId="0DF61A53">
            <w:pPr>
              <w:jc w:val="right"/>
              <w:rPr>
                <w:rFonts w:hint="default" w:ascii="宋体" w:hAnsi="宋体"/>
                <w:color w:val="000000"/>
                <w:sz w:val="18"/>
                <w:szCs w:val="18"/>
              </w:rPr>
            </w:pPr>
          </w:p>
        </w:tc>
        <w:tc>
          <w:tcPr>
            <w:tcW w:w="1387" w:type="dxa"/>
            <w:shd w:val="clear" w:color="auto" w:fill="auto"/>
            <w:vAlign w:val="center"/>
          </w:tcPr>
          <w:p w14:paraId="0D0BC9EF">
            <w:pPr>
              <w:jc w:val="right"/>
              <w:rPr>
                <w:rFonts w:hint="default" w:ascii="宋体" w:hAnsi="宋体"/>
                <w:color w:val="000000"/>
                <w:sz w:val="18"/>
                <w:szCs w:val="18"/>
              </w:rPr>
            </w:pPr>
          </w:p>
        </w:tc>
      </w:tr>
      <w:tr w14:paraId="7062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39F45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5140868">
            <w:pPr>
              <w:jc w:val="right"/>
              <w:rPr>
                <w:rFonts w:hint="default" w:ascii="宋体" w:hAnsi="宋体"/>
                <w:color w:val="000000"/>
                <w:sz w:val="18"/>
                <w:szCs w:val="18"/>
              </w:rPr>
            </w:pPr>
          </w:p>
        </w:tc>
        <w:tc>
          <w:tcPr>
            <w:tcW w:w="1404" w:type="dxa"/>
            <w:shd w:val="clear" w:color="auto" w:fill="auto"/>
            <w:vAlign w:val="center"/>
          </w:tcPr>
          <w:p w14:paraId="36A154FA">
            <w:pPr>
              <w:jc w:val="right"/>
              <w:rPr>
                <w:rFonts w:hint="default" w:ascii="宋体" w:hAnsi="宋体"/>
                <w:color w:val="000000"/>
                <w:sz w:val="18"/>
                <w:szCs w:val="18"/>
              </w:rPr>
            </w:pPr>
          </w:p>
        </w:tc>
        <w:tc>
          <w:tcPr>
            <w:tcW w:w="1354" w:type="dxa"/>
            <w:shd w:val="clear" w:color="auto" w:fill="auto"/>
            <w:vAlign w:val="center"/>
          </w:tcPr>
          <w:p w14:paraId="0184E864">
            <w:pPr>
              <w:jc w:val="right"/>
              <w:rPr>
                <w:rFonts w:hint="default" w:ascii="宋体" w:hAnsi="宋体"/>
                <w:color w:val="000000"/>
                <w:sz w:val="18"/>
                <w:szCs w:val="18"/>
              </w:rPr>
            </w:pPr>
          </w:p>
        </w:tc>
        <w:tc>
          <w:tcPr>
            <w:tcW w:w="1387" w:type="dxa"/>
            <w:shd w:val="clear" w:color="auto" w:fill="auto"/>
            <w:vAlign w:val="center"/>
          </w:tcPr>
          <w:p w14:paraId="7C64EF43">
            <w:pPr>
              <w:jc w:val="right"/>
              <w:rPr>
                <w:rFonts w:hint="default" w:ascii="宋体" w:hAnsi="宋体"/>
                <w:color w:val="000000"/>
                <w:sz w:val="18"/>
                <w:szCs w:val="18"/>
              </w:rPr>
            </w:pPr>
          </w:p>
        </w:tc>
      </w:tr>
      <w:tr w14:paraId="5BB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67CF3AE">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B83A8BB">
            <w:pPr>
              <w:jc w:val="right"/>
              <w:rPr>
                <w:rFonts w:hint="default" w:ascii="宋体" w:hAnsi="宋体"/>
                <w:color w:val="000000"/>
                <w:sz w:val="18"/>
                <w:szCs w:val="18"/>
              </w:rPr>
            </w:pPr>
          </w:p>
        </w:tc>
        <w:tc>
          <w:tcPr>
            <w:tcW w:w="1404" w:type="dxa"/>
            <w:shd w:val="clear" w:color="auto" w:fill="auto"/>
            <w:vAlign w:val="center"/>
          </w:tcPr>
          <w:p w14:paraId="61599198">
            <w:pPr>
              <w:jc w:val="right"/>
              <w:rPr>
                <w:rFonts w:hint="default" w:ascii="宋体" w:hAnsi="宋体"/>
                <w:color w:val="000000"/>
                <w:sz w:val="18"/>
                <w:szCs w:val="18"/>
              </w:rPr>
            </w:pPr>
          </w:p>
        </w:tc>
        <w:tc>
          <w:tcPr>
            <w:tcW w:w="1354" w:type="dxa"/>
            <w:shd w:val="clear" w:color="auto" w:fill="auto"/>
            <w:vAlign w:val="center"/>
          </w:tcPr>
          <w:p w14:paraId="5D516AFF">
            <w:pPr>
              <w:jc w:val="right"/>
              <w:rPr>
                <w:rFonts w:hint="default" w:ascii="宋体" w:hAnsi="宋体"/>
                <w:color w:val="000000"/>
                <w:sz w:val="18"/>
                <w:szCs w:val="18"/>
              </w:rPr>
            </w:pPr>
          </w:p>
        </w:tc>
        <w:tc>
          <w:tcPr>
            <w:tcW w:w="1387" w:type="dxa"/>
            <w:shd w:val="clear" w:color="auto" w:fill="auto"/>
            <w:vAlign w:val="center"/>
          </w:tcPr>
          <w:p w14:paraId="09AF3C8A">
            <w:pPr>
              <w:jc w:val="right"/>
              <w:rPr>
                <w:rFonts w:hint="default" w:ascii="宋体" w:hAnsi="宋体"/>
                <w:color w:val="000000"/>
                <w:sz w:val="18"/>
                <w:szCs w:val="18"/>
              </w:rPr>
            </w:pPr>
          </w:p>
        </w:tc>
      </w:tr>
      <w:tr w14:paraId="06AC3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3689A7">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9A68243">
            <w:pPr>
              <w:jc w:val="right"/>
              <w:rPr>
                <w:rFonts w:hint="default" w:ascii="宋体" w:hAnsi="宋体"/>
                <w:color w:val="000000"/>
                <w:sz w:val="18"/>
                <w:szCs w:val="18"/>
              </w:rPr>
            </w:pPr>
          </w:p>
        </w:tc>
        <w:tc>
          <w:tcPr>
            <w:tcW w:w="1404" w:type="dxa"/>
            <w:shd w:val="clear" w:color="auto" w:fill="auto"/>
            <w:vAlign w:val="center"/>
          </w:tcPr>
          <w:p w14:paraId="768EC3F4">
            <w:pPr>
              <w:jc w:val="right"/>
              <w:rPr>
                <w:rFonts w:hint="default" w:ascii="宋体" w:hAnsi="宋体"/>
                <w:color w:val="000000"/>
                <w:sz w:val="18"/>
                <w:szCs w:val="18"/>
              </w:rPr>
            </w:pPr>
          </w:p>
        </w:tc>
        <w:tc>
          <w:tcPr>
            <w:tcW w:w="1354" w:type="dxa"/>
            <w:shd w:val="clear" w:color="auto" w:fill="auto"/>
            <w:vAlign w:val="center"/>
          </w:tcPr>
          <w:p w14:paraId="45C1C39E">
            <w:pPr>
              <w:jc w:val="right"/>
              <w:rPr>
                <w:rFonts w:hint="default" w:ascii="宋体" w:hAnsi="宋体"/>
                <w:color w:val="000000"/>
                <w:sz w:val="18"/>
                <w:szCs w:val="18"/>
              </w:rPr>
            </w:pPr>
          </w:p>
        </w:tc>
        <w:tc>
          <w:tcPr>
            <w:tcW w:w="1387" w:type="dxa"/>
            <w:shd w:val="clear" w:color="auto" w:fill="auto"/>
            <w:vAlign w:val="center"/>
          </w:tcPr>
          <w:p w14:paraId="49D2A4E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托克逊县妇女联合会2026年没有使用财政拨款“三公”经费安排的支出，财政拨款“三公”经费支出情况表为空表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编制单位：托克逊县妇女联合会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文化润疆进家庭农村妇女素质提升项目—家庭教育指导服务工作吐市财行[2025]90号</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15.00 </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15.00 </w:t>
            </w: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3A8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5B8C35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妇女儿童和妇联工作经费</w:t>
            </w:r>
          </w:p>
        </w:tc>
        <w:tc>
          <w:tcPr>
            <w:tcW w:w="1188" w:type="dxa"/>
            <w:shd w:val="clear" w:color="auto" w:fill="auto"/>
            <w:vAlign w:val="center"/>
          </w:tcPr>
          <w:p w14:paraId="105AC61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0.30 </w:t>
            </w:r>
          </w:p>
        </w:tc>
        <w:tc>
          <w:tcPr>
            <w:tcW w:w="1188" w:type="dxa"/>
            <w:shd w:val="clear" w:color="auto" w:fill="auto"/>
            <w:vAlign w:val="center"/>
          </w:tcPr>
          <w:p w14:paraId="5C8E521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0.30 </w:t>
            </w:r>
          </w:p>
        </w:tc>
        <w:tc>
          <w:tcPr>
            <w:tcW w:w="1188" w:type="dxa"/>
            <w:shd w:val="clear" w:color="auto" w:fill="auto"/>
            <w:vAlign w:val="center"/>
          </w:tcPr>
          <w:p w14:paraId="5E32CF67">
            <w:pPr>
              <w:jc w:val="center"/>
              <w:rPr>
                <w:rFonts w:hint="default" w:ascii="宋体" w:hAnsi="宋体" w:eastAsia="宋体" w:cs="Times New Roman"/>
                <w:color w:val="000000"/>
                <w:sz w:val="18"/>
                <w:szCs w:val="18"/>
              </w:rPr>
            </w:pPr>
          </w:p>
        </w:tc>
        <w:tc>
          <w:tcPr>
            <w:tcW w:w="1223" w:type="dxa"/>
            <w:shd w:val="clear" w:color="auto" w:fill="auto"/>
            <w:vAlign w:val="center"/>
          </w:tcPr>
          <w:p w14:paraId="629A76B9">
            <w:pPr>
              <w:jc w:val="center"/>
              <w:rPr>
                <w:rFonts w:hint="default" w:ascii="宋体" w:hAnsi="宋体" w:eastAsia="宋体" w:cs="Times New Roman"/>
                <w:color w:val="000000"/>
                <w:sz w:val="18"/>
                <w:szCs w:val="18"/>
              </w:rPr>
            </w:pPr>
          </w:p>
        </w:tc>
      </w:tr>
      <w:tr w14:paraId="2434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D6700D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2025年自治区妇女联合会文化润疆进家庭农村妇女素质提升项目经费 吐市财行【2024】145号</w:t>
            </w:r>
          </w:p>
        </w:tc>
        <w:tc>
          <w:tcPr>
            <w:tcW w:w="1188" w:type="dxa"/>
            <w:shd w:val="clear" w:color="auto" w:fill="auto"/>
            <w:vAlign w:val="center"/>
          </w:tcPr>
          <w:p w14:paraId="73BF8AA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2.20 </w:t>
            </w:r>
          </w:p>
        </w:tc>
        <w:tc>
          <w:tcPr>
            <w:tcW w:w="1188" w:type="dxa"/>
            <w:shd w:val="clear" w:color="auto" w:fill="auto"/>
            <w:vAlign w:val="center"/>
          </w:tcPr>
          <w:p w14:paraId="00E3C552">
            <w:pPr>
              <w:jc w:val="center"/>
              <w:rPr>
                <w:rFonts w:hint="default" w:ascii="宋体" w:hAnsi="宋体" w:eastAsia="宋体" w:cs="Times New Roman"/>
                <w:color w:val="000000"/>
                <w:sz w:val="18"/>
                <w:szCs w:val="18"/>
              </w:rPr>
            </w:pPr>
          </w:p>
        </w:tc>
        <w:tc>
          <w:tcPr>
            <w:tcW w:w="1188" w:type="dxa"/>
            <w:shd w:val="clear" w:color="auto" w:fill="auto"/>
            <w:vAlign w:val="center"/>
          </w:tcPr>
          <w:p w14:paraId="32ED948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2.20 </w:t>
            </w:r>
          </w:p>
        </w:tc>
        <w:tc>
          <w:tcPr>
            <w:tcW w:w="1223" w:type="dxa"/>
            <w:shd w:val="clear" w:color="auto" w:fill="auto"/>
            <w:vAlign w:val="center"/>
          </w:tcPr>
          <w:p w14:paraId="19F5EFA4">
            <w:pPr>
              <w:jc w:val="center"/>
              <w:rPr>
                <w:rFonts w:hint="default" w:ascii="宋体" w:hAnsi="宋体" w:eastAsia="宋体" w:cs="Times New Roman"/>
                <w:color w:val="000000"/>
                <w:sz w:val="18"/>
                <w:szCs w:val="18"/>
              </w:rPr>
            </w:pPr>
          </w:p>
        </w:tc>
      </w:tr>
      <w:tr w14:paraId="522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F47D6C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中央专项彩票公益金支持地方社会公益事业发展农村妇女素质提升-家庭教育和就业服务指导项目新财综【2025】20号</w:t>
            </w:r>
          </w:p>
        </w:tc>
        <w:tc>
          <w:tcPr>
            <w:tcW w:w="1188" w:type="dxa"/>
            <w:shd w:val="clear" w:color="auto" w:fill="auto"/>
            <w:vAlign w:val="center"/>
          </w:tcPr>
          <w:p w14:paraId="02657B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2.50 </w:t>
            </w:r>
          </w:p>
        </w:tc>
        <w:tc>
          <w:tcPr>
            <w:tcW w:w="1188" w:type="dxa"/>
            <w:shd w:val="clear" w:color="auto" w:fill="auto"/>
            <w:vAlign w:val="center"/>
          </w:tcPr>
          <w:p w14:paraId="430CBE43">
            <w:pPr>
              <w:jc w:val="center"/>
              <w:rPr>
                <w:rFonts w:hint="default" w:ascii="宋体" w:hAnsi="宋体" w:eastAsia="宋体" w:cs="Times New Roman"/>
                <w:color w:val="000000"/>
                <w:sz w:val="18"/>
                <w:szCs w:val="18"/>
              </w:rPr>
            </w:pPr>
          </w:p>
        </w:tc>
        <w:tc>
          <w:tcPr>
            <w:tcW w:w="1188" w:type="dxa"/>
            <w:shd w:val="clear" w:color="auto" w:fill="auto"/>
            <w:vAlign w:val="center"/>
          </w:tcPr>
          <w:p w14:paraId="1D32BEA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2.50 </w:t>
            </w:r>
          </w:p>
        </w:tc>
        <w:tc>
          <w:tcPr>
            <w:tcW w:w="1223" w:type="dxa"/>
            <w:shd w:val="clear" w:color="auto" w:fill="auto"/>
            <w:vAlign w:val="center"/>
          </w:tcPr>
          <w:p w14:paraId="1E9F9F44">
            <w:pPr>
              <w:jc w:val="center"/>
              <w:rPr>
                <w:rFonts w:hint="default" w:ascii="宋体" w:hAnsi="宋体" w:eastAsia="宋体" w:cs="Times New Roman"/>
                <w:color w:val="000000"/>
                <w:sz w:val="18"/>
                <w:szCs w:val="18"/>
              </w:rPr>
            </w:pPr>
          </w:p>
        </w:tc>
      </w:tr>
      <w:tr w14:paraId="0E9D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6AF6984">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48215476">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20.00 </w:t>
            </w:r>
          </w:p>
        </w:tc>
        <w:tc>
          <w:tcPr>
            <w:tcW w:w="1188" w:type="dxa"/>
            <w:shd w:val="clear" w:color="auto" w:fill="auto"/>
            <w:vAlign w:val="center"/>
          </w:tcPr>
          <w:p w14:paraId="73DEFED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0.30 </w:t>
            </w:r>
          </w:p>
        </w:tc>
        <w:tc>
          <w:tcPr>
            <w:tcW w:w="1188" w:type="dxa"/>
            <w:shd w:val="clear" w:color="auto" w:fill="auto"/>
            <w:vAlign w:val="center"/>
          </w:tcPr>
          <w:p w14:paraId="589E1DE2">
            <w:pPr>
              <w:jc w:val="center"/>
              <w:rPr>
                <w:rFonts w:hint="default" w:ascii="宋体" w:hAnsi="宋体" w:eastAsia="宋体" w:cs="Times New Roman"/>
                <w:b/>
                <w:bCs/>
                <w:color w:val="000000"/>
                <w:sz w:val="18"/>
                <w:szCs w:val="18"/>
              </w:rPr>
            </w:pPr>
          </w:p>
        </w:tc>
        <w:tc>
          <w:tcPr>
            <w:tcW w:w="1223" w:type="dxa"/>
            <w:shd w:val="clear" w:color="auto" w:fill="auto"/>
            <w:vAlign w:val="center"/>
          </w:tcPr>
          <w:p w14:paraId="1A641419">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编制单位：托克逊县妇女联合会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2025年自治区妇女联合会文化润疆进家庭农村妇女素质提升项目经费 吐市财行【2024】145号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85E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E07811">
            <w:pPr>
              <w:spacing w:line="600" w:lineRule="exact"/>
              <w:jc w:val="left"/>
              <w:rPr>
                <w:sz w:val="18"/>
                <w:szCs w:val="18"/>
              </w:rPr>
            </w:pPr>
            <w:r>
              <w:rPr>
                <w:rFonts w:hint="eastAsia" w:ascii="宋体" w:hAnsi="宋体" w:eastAsia="宋体" w:cs="宋体"/>
                <w:sz w:val="18"/>
                <w:szCs w:val="18"/>
              </w:rPr>
              <w:t>中央专项彩票公益金支持地方社会公益事业发展农村妇女素质提升-家庭教育和就业服务指导项目新财综【2025】20号</w:t>
            </w:r>
          </w:p>
        </w:tc>
        <w:tc>
          <w:tcPr>
            <w:tcW w:w="1247" w:type="dxa"/>
            <w:shd w:val="clear" w:color="auto" w:fill="auto"/>
            <w:vAlign w:val="center"/>
          </w:tcPr>
          <w:p w14:paraId="6A84F230">
            <w:pPr>
              <w:spacing w:line="600" w:lineRule="exact"/>
              <w:jc w:val="right"/>
              <w:rPr>
                <w:sz w:val="18"/>
                <w:szCs w:val="18"/>
              </w:rPr>
            </w:pPr>
            <w:r>
              <w:rPr>
                <w:rFonts w:hint="eastAsia" w:ascii="宋体" w:hAnsi="宋体" w:eastAsia="宋体" w:cs="宋体"/>
                <w:sz w:val="18"/>
                <w:szCs w:val="18"/>
              </w:rPr>
              <w:t>2.5</w:t>
            </w:r>
          </w:p>
        </w:tc>
        <w:tc>
          <w:tcPr>
            <w:tcW w:w="1247" w:type="dxa"/>
            <w:shd w:val="clear" w:color="auto" w:fill="auto"/>
            <w:vAlign w:val="center"/>
          </w:tcPr>
          <w:p w14:paraId="686F8F19">
            <w:pPr>
              <w:spacing w:line="600" w:lineRule="exact"/>
              <w:jc w:val="right"/>
              <w:rPr>
                <w:sz w:val="18"/>
                <w:szCs w:val="18"/>
              </w:rPr>
            </w:pPr>
            <w:r>
              <w:rPr>
                <w:rFonts w:hint="eastAsia" w:ascii="宋体" w:hAnsi="宋体" w:eastAsia="宋体" w:cs="宋体"/>
                <w:sz w:val="18"/>
                <w:szCs w:val="18"/>
              </w:rPr>
              <w:t>2.5</w:t>
            </w:r>
          </w:p>
        </w:tc>
        <w:tc>
          <w:tcPr>
            <w:tcW w:w="1247" w:type="dxa"/>
            <w:shd w:val="clear" w:color="auto" w:fill="auto"/>
            <w:vAlign w:val="center"/>
          </w:tcPr>
          <w:p w14:paraId="55F9BDCA">
            <w:pPr>
              <w:spacing w:line="600" w:lineRule="exact"/>
              <w:jc w:val="right"/>
              <w:rPr>
                <w:sz w:val="18"/>
                <w:szCs w:val="18"/>
              </w:rPr>
            </w:pPr>
          </w:p>
        </w:tc>
        <w:tc>
          <w:tcPr>
            <w:tcW w:w="1247" w:type="dxa"/>
            <w:shd w:val="clear" w:color="auto" w:fill="auto"/>
            <w:vAlign w:val="center"/>
          </w:tcPr>
          <w:p w14:paraId="08EED316">
            <w:pPr>
              <w:spacing w:line="600" w:lineRule="exact"/>
              <w:jc w:val="right"/>
              <w:rPr>
                <w:sz w:val="18"/>
                <w:szCs w:val="18"/>
              </w:rPr>
            </w:pPr>
          </w:p>
        </w:tc>
        <w:tc>
          <w:tcPr>
            <w:tcW w:w="1247" w:type="dxa"/>
            <w:shd w:val="clear" w:color="auto" w:fill="auto"/>
            <w:vAlign w:val="center"/>
          </w:tcPr>
          <w:p w14:paraId="63B9B471">
            <w:pPr>
              <w:spacing w:line="600" w:lineRule="exact"/>
              <w:jc w:val="right"/>
              <w:rPr>
                <w:sz w:val="18"/>
                <w:szCs w:val="18"/>
              </w:rPr>
            </w:pPr>
            <w:r>
              <w:rPr>
                <w:rFonts w:hint="eastAsia" w:ascii="宋体" w:hAnsi="宋体" w:eastAsia="宋体" w:cs="宋体"/>
                <w:sz w:val="18"/>
                <w:szCs w:val="18"/>
              </w:rPr>
              <w:t>2.5</w:t>
            </w:r>
          </w:p>
        </w:tc>
        <w:tc>
          <w:tcPr>
            <w:tcW w:w="1247" w:type="dxa"/>
            <w:gridSpan w:val="2"/>
            <w:shd w:val="clear" w:color="auto" w:fill="auto"/>
            <w:vAlign w:val="center"/>
          </w:tcPr>
          <w:p w14:paraId="3C7C558C">
            <w:pPr>
              <w:spacing w:line="600" w:lineRule="exact"/>
              <w:jc w:val="right"/>
              <w:rPr>
                <w:sz w:val="18"/>
                <w:szCs w:val="18"/>
              </w:rPr>
            </w:pPr>
          </w:p>
        </w:tc>
        <w:tc>
          <w:tcPr>
            <w:tcW w:w="1247" w:type="dxa"/>
            <w:shd w:val="clear" w:color="auto" w:fill="auto"/>
            <w:vAlign w:val="center"/>
          </w:tcPr>
          <w:p w14:paraId="6D14C1A6">
            <w:pPr>
              <w:spacing w:line="600" w:lineRule="exact"/>
              <w:jc w:val="right"/>
              <w:rPr>
                <w:sz w:val="18"/>
                <w:szCs w:val="18"/>
              </w:rPr>
            </w:pPr>
          </w:p>
        </w:tc>
        <w:tc>
          <w:tcPr>
            <w:tcW w:w="1247" w:type="dxa"/>
            <w:shd w:val="clear" w:color="auto" w:fill="auto"/>
            <w:vAlign w:val="center"/>
          </w:tcPr>
          <w:p w14:paraId="5737176D">
            <w:pPr>
              <w:spacing w:line="600" w:lineRule="exact"/>
              <w:jc w:val="right"/>
              <w:rPr>
                <w:sz w:val="18"/>
                <w:szCs w:val="18"/>
              </w:rPr>
            </w:pPr>
          </w:p>
        </w:tc>
        <w:tc>
          <w:tcPr>
            <w:tcW w:w="1247" w:type="dxa"/>
            <w:shd w:val="clear" w:color="auto" w:fill="auto"/>
            <w:vAlign w:val="center"/>
          </w:tcPr>
          <w:p w14:paraId="420A27E4">
            <w:pPr>
              <w:spacing w:line="600" w:lineRule="exact"/>
              <w:jc w:val="right"/>
              <w:rPr>
                <w:sz w:val="18"/>
                <w:szCs w:val="18"/>
              </w:rPr>
            </w:pPr>
          </w:p>
        </w:tc>
      </w:tr>
      <w:tr w14:paraId="78E0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C29A06B">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4DF9E0F">
            <w:pPr>
              <w:spacing w:line="600" w:lineRule="exact"/>
              <w:jc w:val="right"/>
              <w:rPr>
                <w:b/>
                <w:bCs/>
                <w:sz w:val="18"/>
                <w:szCs w:val="18"/>
              </w:rPr>
            </w:pPr>
            <w:r>
              <w:rPr>
                <w:rFonts w:hint="eastAsia" w:ascii="宋体" w:hAnsi="宋体" w:eastAsia="宋体" w:cs="宋体"/>
                <w:b/>
                <w:bCs/>
                <w:sz w:val="18"/>
                <w:szCs w:val="18"/>
              </w:rPr>
              <w:t>4.7</w:t>
            </w:r>
          </w:p>
        </w:tc>
        <w:tc>
          <w:tcPr>
            <w:tcW w:w="1247" w:type="dxa"/>
            <w:shd w:val="clear" w:color="auto" w:fill="auto"/>
            <w:vAlign w:val="center"/>
          </w:tcPr>
          <w:p w14:paraId="23863DEE">
            <w:pPr>
              <w:spacing w:line="600" w:lineRule="exact"/>
              <w:jc w:val="right"/>
              <w:rPr>
                <w:b/>
                <w:bCs/>
                <w:sz w:val="18"/>
                <w:szCs w:val="18"/>
              </w:rPr>
            </w:pPr>
            <w:r>
              <w:rPr>
                <w:rFonts w:hint="eastAsia" w:ascii="宋体" w:hAnsi="宋体" w:eastAsia="宋体" w:cs="宋体"/>
                <w:b/>
                <w:bCs/>
                <w:sz w:val="18"/>
                <w:szCs w:val="18"/>
              </w:rPr>
              <w:t>4.7</w:t>
            </w:r>
          </w:p>
        </w:tc>
        <w:tc>
          <w:tcPr>
            <w:tcW w:w="1247" w:type="dxa"/>
            <w:shd w:val="clear" w:color="auto" w:fill="auto"/>
            <w:vAlign w:val="center"/>
          </w:tcPr>
          <w:p w14:paraId="69758930">
            <w:pPr>
              <w:spacing w:line="600" w:lineRule="exact"/>
              <w:jc w:val="right"/>
              <w:rPr>
                <w:b/>
                <w:bCs/>
                <w:sz w:val="18"/>
                <w:szCs w:val="18"/>
              </w:rPr>
            </w:pPr>
          </w:p>
        </w:tc>
        <w:tc>
          <w:tcPr>
            <w:tcW w:w="1247" w:type="dxa"/>
            <w:shd w:val="clear" w:color="auto" w:fill="auto"/>
            <w:vAlign w:val="center"/>
          </w:tcPr>
          <w:p w14:paraId="7129F86C">
            <w:pPr>
              <w:spacing w:line="600" w:lineRule="exact"/>
              <w:jc w:val="right"/>
              <w:rPr>
                <w:b/>
                <w:bCs/>
                <w:sz w:val="18"/>
                <w:szCs w:val="18"/>
              </w:rPr>
            </w:pPr>
          </w:p>
        </w:tc>
        <w:tc>
          <w:tcPr>
            <w:tcW w:w="1247" w:type="dxa"/>
            <w:shd w:val="clear" w:color="auto" w:fill="auto"/>
            <w:vAlign w:val="center"/>
          </w:tcPr>
          <w:p w14:paraId="64CF8A9E">
            <w:pPr>
              <w:spacing w:line="600" w:lineRule="exact"/>
              <w:jc w:val="right"/>
              <w:rPr>
                <w:b/>
                <w:bCs/>
                <w:sz w:val="18"/>
                <w:szCs w:val="18"/>
              </w:rPr>
            </w:pPr>
            <w:r>
              <w:rPr>
                <w:rFonts w:hint="eastAsia" w:ascii="宋体" w:hAnsi="宋体" w:eastAsia="宋体" w:cs="宋体"/>
                <w:b/>
                <w:bCs/>
                <w:sz w:val="18"/>
                <w:szCs w:val="18"/>
              </w:rPr>
              <w:t>4.7</w:t>
            </w:r>
          </w:p>
        </w:tc>
        <w:tc>
          <w:tcPr>
            <w:tcW w:w="1247" w:type="dxa"/>
            <w:gridSpan w:val="2"/>
            <w:shd w:val="clear" w:color="auto" w:fill="auto"/>
            <w:vAlign w:val="center"/>
          </w:tcPr>
          <w:p w14:paraId="3066DD1F">
            <w:pPr>
              <w:spacing w:line="600" w:lineRule="exact"/>
              <w:jc w:val="right"/>
              <w:rPr>
                <w:b/>
                <w:bCs/>
                <w:sz w:val="18"/>
                <w:szCs w:val="18"/>
              </w:rPr>
            </w:pPr>
          </w:p>
        </w:tc>
        <w:tc>
          <w:tcPr>
            <w:tcW w:w="1247" w:type="dxa"/>
            <w:shd w:val="clear" w:color="auto" w:fill="auto"/>
            <w:vAlign w:val="center"/>
          </w:tcPr>
          <w:p w14:paraId="049CE0D3">
            <w:pPr>
              <w:spacing w:line="600" w:lineRule="exact"/>
              <w:jc w:val="right"/>
              <w:rPr>
                <w:b/>
                <w:bCs/>
                <w:sz w:val="18"/>
                <w:szCs w:val="18"/>
              </w:rPr>
            </w:pPr>
          </w:p>
        </w:tc>
        <w:tc>
          <w:tcPr>
            <w:tcW w:w="1247" w:type="dxa"/>
            <w:shd w:val="clear" w:color="auto" w:fill="auto"/>
            <w:vAlign w:val="center"/>
          </w:tcPr>
          <w:p w14:paraId="3DD6684A">
            <w:pPr>
              <w:spacing w:line="600" w:lineRule="exact"/>
              <w:jc w:val="right"/>
              <w:rPr>
                <w:sz w:val="18"/>
                <w:szCs w:val="18"/>
              </w:rPr>
            </w:pPr>
          </w:p>
        </w:tc>
        <w:tc>
          <w:tcPr>
            <w:tcW w:w="1247" w:type="dxa"/>
            <w:shd w:val="clear" w:color="auto" w:fill="auto"/>
            <w:vAlign w:val="center"/>
          </w:tcPr>
          <w:p w14:paraId="016B810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按照全口径预算的原则，托克逊县妇女联合会2026年所有收入和支出均纳入单位预算管理。收支总预算242.86万元。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托克逊县妇女联合会单位收入预算242.86万元，其中：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145.06万元，占59.73%，比上年预算增加24.14万元，增长19.96%，主要原因是本年度在职人员增加及工资调整增加，因此在职人员工资、社保、医疗、公积金等整体增加，新增在职人员职业年金预算，导致预算较上年增加。</w:t>
      </w:r>
    </w:p>
    <w:p w14:paraId="571837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AFBC1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E8DD1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18.10万元，占7.45%，比上年预算增加3.10万元，增长20.67%，主要原因是本年度自治区妇女联合会文化润疆进家庭农村妇女素质提升项目经费、自治区妇女联合会“石榴花”妇女儿童维权工作室项目经费预算减少。</w:t>
      </w:r>
    </w:p>
    <w:p w14:paraId="6F5BAF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B399E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73354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单位资金75.00万元，占30.88%，比上年预算增加75.00万元，增长100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%，主要原因是本年度增加爱心一元项目资金和“两癌”救助项目资金，导致单位资金比上年增加。</w:t>
      </w:r>
    </w:p>
    <w:p w14:paraId="522B2B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财政拨款结转4.70万元，占1.94%，比上年预算增加4.70万元，增长100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度政府性基金项目2025年自治区妇女联合会文化润疆进家庭农村妇女素质提升项目经费、中央专项彩票公益金支持地方社会公益事业发展农村妇女素质提升-家庭教育和就业服务指导项目剩余部分结转到本年度预算。</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托克逊县妇女联合会2026年支出预算242.86万元，其中：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137.06万元，占56.44%，比上年预算增加26.14万元，增长23.57%，主要原因是本年度在职人员增加及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项目支出105.80万元，占43.56%，比上年预算增加80.80万元，增长323.20%，主要原因是本年度单位资金项目“爱心一元捐项目资金和两癌项目资金”和上年度结转项目资金增加，导致比上年度增加。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2026年财政拨款收支总预算163.16万元。</w:t>
      </w:r>
    </w:p>
    <w:p w14:paraId="4381D9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收入预算包括：一般公共预算拨款145.06万元，政府性基金预算拨款18.10万元，国有资本经营预算拨款0.00万元。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4C876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一般公共服务支出107.29万元，主要用于保障单位正常运行的人员经费、公用经费支出。</w:t>
      </w:r>
    </w:p>
    <w:p w14:paraId="23536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社会保障和就业支出20.17万元，主要用于单位人员养老保险、职业年金缴费支出。</w:t>
      </w:r>
    </w:p>
    <w:p w14:paraId="5E578A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卫生健康支出6.63万元，主要用于保障单位人员医疗保险缴费支出。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住房保障支出10.97万元，主要用于保障单位人员住房公积金缴费支出。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其他支出18.10万元，主要用于自治区妇女联合会文化润疆进家庭农村妇女素质提升项目和自治区妇女联合会“石榴花”妇女儿童维权工作室项目经费。</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一般公共预算拨款合计145.06万元，其中：基本支出137.06万元，比上年预算增加26.14万元，增长23.57%。主要原因是：本年度在职人员增加及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项目支出8.00万元，比上年预算减少2.00万元,下降20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%。主要原因是：本年度妇女儿童工作经费项目预算减少。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1.一般公共服务支出(类)107.29万元，占73.96%。</w:t>
      </w:r>
    </w:p>
    <w:p w14:paraId="462AEE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2.社会保障和就业支出(类)20.17万元，占13.9</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06F3D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3.卫生健康支出(类)6.63万元，占4.57%。</w:t>
      </w:r>
    </w:p>
    <w:p w14:paraId="3DDBAD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4.住房保障支出(类)10.97万元，占7.56%。</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2026年预算数为99.29万元，比上年预算增加17.74万元，增长21.75%，主要原因是：本年在职人员增加及工资调整增加，因此工资福利、办公费等支出预算相应增长。</w:t>
      </w:r>
    </w:p>
    <w:p w14:paraId="529B65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2.一般公共服务支出（类）群众团体事务（款）其他群众团体事务支出（项）：2026年预算数为8.00万元，比上年预算减少2.00万元，下降20.00%，主要原因是：本年度妇女儿童工作经费项目预算减少。</w:t>
      </w:r>
    </w:p>
    <w:p w14:paraId="6A80DE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2.59万元，比上年预算减少1.44万元，下降35.73%，主要原因是：本年度退休人员减少，相应独生子女费等预算较上年减少。</w:t>
      </w:r>
    </w:p>
    <w:p w14:paraId="48B66E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13.30万元，比上年预算增加2.28万元，增长20.69%，主要原因是：本年度在职人员增加，社保缴费基数增加，相应机关事业单位基本养老保险缴费支出预算较上年增加。</w:t>
      </w:r>
    </w:p>
    <w:p w14:paraId="06EFBD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4.28万元，比上年预算增加4.28万元，增长100.00%，主要原因是：本年度在职人员职业年金缴费单位部分纳入年初预算。</w:t>
      </w:r>
    </w:p>
    <w:p w14:paraId="2A3524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5.77万元，比上年预算增加1.09万元，增长23.29%，主要原因是：本年度在职人员增加，社保缴费基数增加，相应行政单位医疗保险缴费支出预算较上年增加。</w:t>
      </w:r>
    </w:p>
    <w:p w14:paraId="42A43B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0.86万元，比上年预算增加0.23万元，增长36.51%，主要原因是：本年度在职人员增加，社保缴费基数增加，相应公务员补助缴费支出预算较上年增加。</w:t>
      </w:r>
    </w:p>
    <w:p w14:paraId="274E73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10.97万元，比上年预算增加1.96万元，增长21.75%，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托克逊县妇女联合会2026年一般公共预算基本支出137.06万元，其中：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130.05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公用经费7.01万元，主要包括：办公费、印刷费、邮电费、劳务费、工会经费。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（一）项目名称：妇女儿童和妇联工作经费</w:t>
      </w:r>
    </w:p>
    <w:p w14:paraId="695D97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设立的政策依据：2015年第21次市委常委会会议纪要</w:t>
      </w:r>
    </w:p>
    <w:p w14:paraId="369611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预算安排规模：8.00万元</w:t>
      </w:r>
    </w:p>
    <w:p w14:paraId="05A0FF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项目承担单位：托克逊县妇女联合会</w:t>
      </w:r>
    </w:p>
    <w:p w14:paraId="67F1E1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资金分配情况：办公设备购置2.00万、妇女儿童宣传活动和妇联工作费用6.00万。</w:t>
      </w:r>
    </w:p>
    <w:p w14:paraId="5EED0E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资金执行时间：2026年1月1日-2026年1月1日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托克逊县妇女联合会2026年政府性基金支出预算支出18.10万元。与上年预算相比增加3.10万元，增长20.67%。主要原因是本年度提前下达政府性基金2026年自治区妇女联合会“石榴花”妇女儿童维权工作室项目经费。</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FA062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1.其他支出(类)彩票公益金安排的支出(款)用于文化事业的彩票公益金支出(项)支出18.10万元，与上年预算相比增加18.1</w:t>
      </w:r>
      <w:r>
        <w:rPr>
          <w:rFonts w:hint="eastAsia" w:ascii="仿宋" w:hAnsi="微软雅黑" w:eastAsia="仿宋"/>
          <w:sz w:val="28"/>
          <w:szCs w:val="28"/>
          <w:lang w:val="en-US" w:eastAsia="zh-CN"/>
        </w:rPr>
        <w:t>0</w:t>
      </w:r>
      <w:r>
        <w:rPr>
          <w:rFonts w:hint="eastAsia" w:ascii="仿宋" w:hAnsi="微软雅黑" w:eastAsia="仿宋"/>
          <w:sz w:val="28"/>
          <w:szCs w:val="28"/>
        </w:rPr>
        <w:t>万元，增长100.00%。主要原因是本年度增加自治区妇女联合会文化润疆进家庭农村妇女素质提升项目和自治区妇女联合会“石榴花”妇女儿童维权工作室项目经费。</w:t>
      </w:r>
    </w:p>
    <w:p w14:paraId="2ED302EC">
      <w:pPr>
        <w:widowControl/>
        <w:spacing w:line="560" w:lineRule="exact"/>
        <w:ind w:firstLine="560" w:firstLineChars="200"/>
        <w:rPr>
          <w:rFonts w:hint="default" w:ascii="仿宋" w:hAnsi="微软雅黑" w:eastAsia="仿宋"/>
          <w:sz w:val="28"/>
          <w:szCs w:val="28"/>
        </w:rPr>
      </w:pP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万元，增长0.00%，主要原因是2025年与2026年未为安排公务接待费。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关于托克逊县妇女联合会2026年财政拨款委托业务费支出情况说明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托克逊县妇女联合会2026年委托业务费20.00万元，其中：</w:t>
      </w:r>
    </w:p>
    <w:p w14:paraId="077CF6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润疆进家庭农村妇女素质提升项目—家庭教育指导服务工作吐市财行[2025]90号委托业务费15.00万元，主要用于：支付建设“石榴花·巾帼家政”村社区服务点、开展各类家长学校、家庭教育实践服务等活动所需费用。</w:t>
      </w:r>
    </w:p>
    <w:p w14:paraId="2F03FD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2.妇女儿童和妇联工作经费委托业务费0.30万元，主要用于：支付法律咨询服务。</w:t>
      </w:r>
    </w:p>
    <w:p w14:paraId="53E363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3.2025年自治区妇女联合会文化润疆进家庭农村妇女素质提升项目经费 吐市财行【2024】145号委托业务费2.20万元，主要用于：支付开展儿童性教育、普法宣传、法律咨询、心理辅导等活动所需费用。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4.中央专项彩票公益金支持地方社会公益事业发展农村妇女素质提升-家庭教育和就业服务指导项目新财综【2025】20号委托业务费2.50万元，主要用于：支付建设“石榴花·巾帼家政”村社区服务点。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关于托克逊县妇女联合会2026年上年结转结余预算情况说明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托克逊县妇女联合会2026年上年结转结余4.70万元，包括：财政拨款4.70万元，非财政拨款0.00万元，其中：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1.2025年自治区妇女联合会文化润疆进家庭农村妇女素质提升项目经费 吐市财行【2024】145号（项目）结转2.20万元，主要用于：支付开展儿童性教育、普法宣传、法律咨询、心理辅导等活动所需费用。</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2.中央专项彩票公益金支持地方社会公益事业发展农村妇女素质提升-家庭教育和就业服务指导项目新财综【2025】20号（项目）结转2.50万元，主要用于：支付建设“石榴花·巾帼家政”社区（村）服务点所需费用。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托克逊县妇女联合会2026年的机关运行经费财政拨款预算7.01万元，比上年预算增加1.35万元，增长23.85%。主要原因是本年度在职人员增加，办公费、工会经费增加，导致公用经费预算增加。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2026年，托克逊县妇女联合会政府采购预算3.72万元，其中：政府采购货物预算3.22万元，政府采购工程预算0.00万元，政府采购服务预算5000.00万元。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2026年，托克逊县妇女联合会面向中小企业预留政府采购项目预算金额4200.00万元，其中：小微企业预留政府采购项目预算金额4200.00万元。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截至2025年底，托克逊县妇女联合会占用使用国有资产总体情况为：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3.办公家具价值3.44万元。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4.其他资产价值11.52万元。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416A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2026年，本单位预算绩效管理整体预算绩效目标1个，涉及预算金额242.86万元；当年预算安排项目共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26.10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75.00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59"/>
        <w:gridCol w:w="12"/>
        <w:gridCol w:w="1008"/>
        <w:gridCol w:w="1106"/>
        <w:gridCol w:w="1809"/>
      </w:tblGrid>
      <w:tr w14:paraId="3DAC0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3A49F64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79D8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155BF62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2F54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220AE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2CC2E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托克逊县妇联</w:t>
            </w:r>
          </w:p>
        </w:tc>
      </w:tr>
      <w:tr w14:paraId="319C9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6292A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16" w:type="dxa"/>
            <w:gridSpan w:val="2"/>
            <w:tcBorders>
              <w:top w:val="single" w:color="000000" w:sz="4" w:space="0"/>
              <w:left w:val="single" w:color="000000" w:sz="4" w:space="0"/>
              <w:bottom w:val="single" w:color="000000" w:sz="4" w:space="0"/>
              <w:right w:val="single" w:color="000000" w:sz="4" w:space="0"/>
            </w:tcBorders>
            <w:noWrap w:val="0"/>
            <w:vAlign w:val="center"/>
          </w:tcPr>
          <w:p w14:paraId="177ADE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艾尼叶古丽·艾合买提</w:t>
            </w:r>
          </w:p>
        </w:tc>
        <w:tc>
          <w:tcPr>
            <w:tcW w:w="1020" w:type="dxa"/>
            <w:gridSpan w:val="2"/>
            <w:tcBorders>
              <w:top w:val="single" w:color="000000" w:sz="4" w:space="0"/>
              <w:left w:val="single" w:color="000000" w:sz="4" w:space="0"/>
              <w:bottom w:val="single" w:color="000000" w:sz="4" w:space="0"/>
              <w:right w:val="single" w:color="000000" w:sz="4" w:space="0"/>
            </w:tcBorders>
            <w:noWrap w:val="0"/>
            <w:vAlign w:val="center"/>
          </w:tcPr>
          <w:p w14:paraId="56BBFE8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915" w:type="dxa"/>
            <w:gridSpan w:val="2"/>
            <w:tcBorders>
              <w:top w:val="single" w:color="000000" w:sz="4" w:space="0"/>
              <w:left w:val="single" w:color="000000" w:sz="4" w:space="0"/>
              <w:bottom w:val="single" w:color="000000" w:sz="4" w:space="0"/>
              <w:right w:val="single" w:color="000000" w:sz="4" w:space="0"/>
            </w:tcBorders>
            <w:noWrap w:val="0"/>
            <w:vAlign w:val="center"/>
          </w:tcPr>
          <w:p w14:paraId="698A07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18699519104</w:t>
            </w:r>
          </w:p>
        </w:tc>
      </w:tr>
      <w:tr w14:paraId="51B2F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1F546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9439F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1.组建“石榴花”巾帼宣讲队，广泛动员各级妇联组织、妇女团体等力量有效提升了服务妇女儿童的工作能力和水平。
2.深入实施“爱心一元”“两癌”救助、“靓发屋”等公益项目，更加精准地帮扶困难群体，提升全社会公益意识，增强公益项目募资能力。
3.推动优惠政策，金融资源下沉，充分发挥妇女创业小额循环贷款的撬动作用，“贷”动全县妇女就业创业。
4.常态化开展“石榴花”普法大讲堂，加大对妇女权益保障法和反家庭暴力法及其办法等法律法规的宣传力度，教育引导妇女尊法学法守法用法。</w:t>
            </w:r>
          </w:p>
        </w:tc>
      </w:tr>
      <w:tr w14:paraId="45CA0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09F915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588E54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CE81F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EDE3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C5B0E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20C5C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38054D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5A4108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22.8</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68156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2B192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C41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126CD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8CED7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145.0</w:t>
            </w:r>
            <w:r>
              <w:rPr>
                <w:rFonts w:hint="eastAsia" w:ascii="Times New Roman" w:hAnsi="Times New Roman" w:cs="Times New Roman"/>
                <w:i w:val="0"/>
                <w:iCs w:val="0"/>
                <w:color w:val="000000"/>
                <w:kern w:val="0"/>
                <w:sz w:val="20"/>
                <w:szCs w:val="20"/>
                <w:highlight w:val="none"/>
                <w:u w:val="none"/>
                <w:lang w:val="en-US" w:eastAsia="zh-CN" w:bidi="ar"/>
              </w:rPr>
              <w:t>6</w:t>
            </w:r>
          </w:p>
        </w:tc>
      </w:tr>
      <w:tr w14:paraId="33EC2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434226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9CD1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4A540C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71D13A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75</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4AF3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76B86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72537D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99E4E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242.8</w:t>
            </w:r>
            <w:r>
              <w:rPr>
                <w:rFonts w:hint="eastAsia" w:ascii="Times New Roman" w:hAnsi="Times New Roman" w:cs="Times New Roman"/>
                <w:i w:val="0"/>
                <w:iCs w:val="0"/>
                <w:color w:val="000000"/>
                <w:kern w:val="0"/>
                <w:sz w:val="20"/>
                <w:szCs w:val="20"/>
                <w:highlight w:val="none"/>
                <w:u w:val="none"/>
                <w:lang w:val="en-US" w:eastAsia="zh-CN" w:bidi="ar"/>
              </w:rPr>
              <w:t>6</w:t>
            </w:r>
          </w:p>
        </w:tc>
      </w:tr>
      <w:tr w14:paraId="455E7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432AA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78864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623A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BF5CF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EA2A7B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6B83C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72BD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18135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4648D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31BE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支持妇女创业人数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C3F26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45A587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77A3EC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8F8B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EA9F9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46A73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BEE2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困难学生帮扶人数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034EEA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179A3B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6DAC10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31F3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7F9A4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AF9D2E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2C771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享受“两癌”救助低收入妇女人数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764C0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EE27AB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E536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0C9E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79CCF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4247C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29539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各类宣传活动举办次数</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D9F3E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&gt;=100场</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DA5EB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84C26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C8BD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1AD843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AB8DB7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2F1334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化解各类家庭矛盾纠纷事件数量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7FE3B0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&gt;=100件</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3E573A1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0AC92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4F46B18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5"/>
        <w:gridCol w:w="306"/>
        <w:gridCol w:w="493"/>
        <w:gridCol w:w="962"/>
        <w:gridCol w:w="177"/>
        <w:gridCol w:w="852"/>
        <w:gridCol w:w="52"/>
        <w:gridCol w:w="861"/>
        <w:gridCol w:w="56"/>
        <w:gridCol w:w="714"/>
        <w:gridCol w:w="177"/>
        <w:gridCol w:w="737"/>
      </w:tblGrid>
      <w:tr w14:paraId="7DEAF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1901C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FAFB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5D1C61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4471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0B62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039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托克逊县妇联</w:t>
            </w:r>
          </w:p>
        </w:tc>
      </w:tr>
      <w:tr w14:paraId="7478B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F454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2" w:type="dxa"/>
            <w:gridSpan w:val="7"/>
            <w:tcBorders>
              <w:top w:val="single" w:color="auto" w:sz="4" w:space="0"/>
              <w:left w:val="single" w:color="auto" w:sz="4" w:space="0"/>
              <w:bottom w:val="single" w:color="auto" w:sz="4" w:space="0"/>
              <w:right w:val="single" w:color="auto" w:sz="4" w:space="0"/>
            </w:tcBorders>
            <w:noWrap w:val="0"/>
            <w:vAlign w:val="center"/>
          </w:tcPr>
          <w:p w14:paraId="4EEB0F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妇女儿童和妇联工作经费</w:t>
            </w:r>
          </w:p>
        </w:tc>
        <w:tc>
          <w:tcPr>
            <w:tcW w:w="1860" w:type="dxa"/>
            <w:gridSpan w:val="5"/>
            <w:tcBorders>
              <w:top w:val="single" w:color="auto" w:sz="4" w:space="0"/>
              <w:left w:val="single" w:color="auto" w:sz="4" w:space="0"/>
              <w:bottom w:val="single" w:color="auto" w:sz="4" w:space="0"/>
              <w:right w:val="single" w:color="auto" w:sz="4" w:space="0"/>
            </w:tcBorders>
            <w:noWrap w:val="0"/>
            <w:vAlign w:val="center"/>
          </w:tcPr>
          <w:p w14:paraId="523D866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445567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阿曼古丽·赛提尼亚孜</w:t>
            </w:r>
          </w:p>
        </w:tc>
      </w:tr>
      <w:tr w14:paraId="7316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51A5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2" w:type="dxa"/>
            <w:gridSpan w:val="2"/>
            <w:tcBorders>
              <w:top w:val="single" w:color="auto" w:sz="4" w:space="0"/>
              <w:left w:val="single" w:color="auto" w:sz="4" w:space="0"/>
              <w:bottom w:val="single" w:color="auto" w:sz="4" w:space="0"/>
              <w:right w:val="single" w:color="auto" w:sz="4" w:space="0"/>
            </w:tcBorders>
            <w:noWrap w:val="0"/>
            <w:vAlign w:val="center"/>
          </w:tcPr>
          <w:p w14:paraId="65CF5E3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9" w:type="dxa"/>
            <w:gridSpan w:val="2"/>
            <w:tcBorders>
              <w:top w:val="single" w:color="auto" w:sz="4" w:space="0"/>
              <w:left w:val="single" w:color="auto" w:sz="4" w:space="0"/>
              <w:bottom w:val="single" w:color="auto" w:sz="4" w:space="0"/>
              <w:right w:val="single" w:color="auto" w:sz="4" w:space="0"/>
            </w:tcBorders>
            <w:noWrap w:val="0"/>
            <w:vAlign w:val="center"/>
          </w:tcPr>
          <w:p w14:paraId="1353099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w:t>
            </w:r>
            <w:r>
              <w:rPr>
                <w:rFonts w:hint="eastAsia" w:ascii="宋体" w:hAnsi="宋体" w:cs="宋体"/>
                <w:b w:val="0"/>
                <w:bCs/>
                <w:sz w:val="18"/>
                <w:szCs w:val="18"/>
                <w:lang w:val="en-US" w:eastAsia="zh-CN"/>
              </w:rPr>
              <w:t>.00</w:t>
            </w:r>
          </w:p>
        </w:tc>
        <w:tc>
          <w:tcPr>
            <w:tcW w:w="1139" w:type="dxa"/>
            <w:gridSpan w:val="2"/>
            <w:tcBorders>
              <w:top w:val="single" w:color="auto" w:sz="4" w:space="0"/>
              <w:left w:val="single" w:color="auto" w:sz="4" w:space="0"/>
              <w:bottom w:val="single" w:color="auto" w:sz="4" w:space="0"/>
              <w:right w:val="single" w:color="auto" w:sz="4" w:space="0"/>
            </w:tcBorders>
            <w:noWrap w:val="0"/>
            <w:vAlign w:val="center"/>
          </w:tcPr>
          <w:p w14:paraId="7A27076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65" w:type="dxa"/>
            <w:gridSpan w:val="3"/>
            <w:tcBorders>
              <w:top w:val="single" w:color="auto" w:sz="4" w:space="0"/>
              <w:left w:val="single" w:color="auto" w:sz="4" w:space="0"/>
              <w:bottom w:val="single" w:color="auto" w:sz="4" w:space="0"/>
              <w:right w:val="single" w:color="auto" w:sz="4" w:space="0"/>
            </w:tcBorders>
            <w:noWrap w:val="0"/>
            <w:vAlign w:val="center"/>
          </w:tcPr>
          <w:p w14:paraId="146846F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w:t>
            </w:r>
            <w:r>
              <w:rPr>
                <w:rFonts w:hint="eastAsia" w:ascii="宋体" w:hAnsi="宋体" w:cs="宋体"/>
                <w:sz w:val="18"/>
                <w:szCs w:val="18"/>
                <w:lang w:val="en-US" w:eastAsia="zh-CN"/>
              </w:rPr>
              <w:t>.00</w:t>
            </w:r>
          </w:p>
        </w:tc>
        <w:tc>
          <w:tcPr>
            <w:tcW w:w="947" w:type="dxa"/>
            <w:gridSpan w:val="3"/>
            <w:tcBorders>
              <w:top w:val="single" w:color="auto" w:sz="4" w:space="0"/>
              <w:left w:val="single" w:color="auto" w:sz="4" w:space="0"/>
              <w:bottom w:val="single" w:color="auto" w:sz="4" w:space="0"/>
              <w:right w:val="single" w:color="auto" w:sz="4" w:space="0"/>
            </w:tcBorders>
            <w:noWrap w:val="0"/>
            <w:vAlign w:val="center"/>
          </w:tcPr>
          <w:p w14:paraId="0A6B3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7" w:type="dxa"/>
            <w:tcBorders>
              <w:top w:val="single" w:color="auto" w:sz="4" w:space="0"/>
              <w:left w:val="single" w:color="auto" w:sz="4" w:space="0"/>
              <w:bottom w:val="single" w:color="auto" w:sz="4" w:space="0"/>
              <w:right w:val="single" w:color="auto" w:sz="4" w:space="0"/>
            </w:tcBorders>
            <w:noWrap w:val="0"/>
            <w:vAlign w:val="center"/>
          </w:tcPr>
          <w:p w14:paraId="73B5B3E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AB90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0B11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A136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目标1：通过举办各类妇女儿童和妇联工作宣传宣讲活动，全年计划不少于100场，提升妇女儿童的生活质量和发展能力，增强妇联在社会中的影响力，为妇女提供展示自我的平台，增强他们凝聚力和自信心。
目标2：通过购置2台计算机、2台打印机，达到改善办公环境，提高工作效率的目标。</w:t>
            </w:r>
          </w:p>
        </w:tc>
      </w:tr>
      <w:tr w14:paraId="3E0A8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57A29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8234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4A30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0A7B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6E80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08B47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26AA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177E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3B69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2E2F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149C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D1B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790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各类宣传活动举办次数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FD5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943B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1EA7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3AA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CC37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740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633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2ADF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2CC0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1C12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购买办公设备数量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B2E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A29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725C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2台</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CD7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6F1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E379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371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DC023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D4EA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C8B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9A2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88E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BDCB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987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739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29A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BC9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A3EF1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E4E6D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689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623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D5AB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56E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387B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835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C53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42C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1688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8F85A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718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举办各类妇女儿童宣传活动和妇联工作费用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059F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EC2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AD0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F912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69E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539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5EB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9529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B787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DFCE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办公设备购置成本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9AC3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83B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274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F0C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78B4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F47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8DE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7005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2961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27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提升妇联对妇女儿童权益保障能力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11BF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901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A188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0CD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916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E03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8D1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1EF8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03EA8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2DD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保障办公设备，提升工作效率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739C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5F45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4B4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BF3D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DE08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033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42A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5AB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C35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45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各族妇女对妇联工作满意度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F2C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9CC7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FC9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F940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1CD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D64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CAACE1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17"/>
        <w:gridCol w:w="44"/>
        <w:gridCol w:w="750"/>
        <w:gridCol w:w="705"/>
        <w:gridCol w:w="326"/>
        <w:gridCol w:w="743"/>
        <w:gridCol w:w="12"/>
        <w:gridCol w:w="802"/>
        <w:gridCol w:w="115"/>
        <w:gridCol w:w="714"/>
        <w:gridCol w:w="14"/>
        <w:gridCol w:w="900"/>
      </w:tblGrid>
      <w:tr w14:paraId="567F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ABCF8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86EB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68D077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E6C9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DDC05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25521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托克逊县妇联</w:t>
            </w:r>
          </w:p>
        </w:tc>
      </w:tr>
      <w:tr w14:paraId="4F5F6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6516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2" w:type="dxa"/>
            <w:gridSpan w:val="7"/>
            <w:tcBorders>
              <w:top w:val="single" w:color="auto" w:sz="4" w:space="0"/>
              <w:left w:val="single" w:color="auto" w:sz="4" w:space="0"/>
              <w:bottom w:val="single" w:color="auto" w:sz="4" w:space="0"/>
              <w:right w:val="single" w:color="auto" w:sz="4" w:space="0"/>
            </w:tcBorders>
            <w:noWrap w:val="0"/>
            <w:vAlign w:val="center"/>
          </w:tcPr>
          <w:p w14:paraId="65478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2026年自治区妇女联合会“石榴花”妇女儿童维权工作室项目经费 吐市财行[2025]90号</w:t>
            </w:r>
          </w:p>
        </w:tc>
        <w:tc>
          <w:tcPr>
            <w:tcW w:w="1657" w:type="dxa"/>
            <w:gridSpan w:val="5"/>
            <w:tcBorders>
              <w:top w:val="single" w:color="auto" w:sz="4" w:space="0"/>
              <w:left w:val="single" w:color="auto" w:sz="4" w:space="0"/>
              <w:bottom w:val="single" w:color="auto" w:sz="4" w:space="0"/>
              <w:right w:val="single" w:color="auto" w:sz="4" w:space="0"/>
            </w:tcBorders>
            <w:noWrap w:val="0"/>
            <w:vAlign w:val="center"/>
          </w:tcPr>
          <w:p w14:paraId="796D5EF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25E7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阿曼古丽·赛提尼亚孜</w:t>
            </w:r>
          </w:p>
        </w:tc>
      </w:tr>
      <w:tr w14:paraId="15B85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CB37C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24" w:type="dxa"/>
            <w:gridSpan w:val="2"/>
            <w:tcBorders>
              <w:top w:val="single" w:color="auto" w:sz="4" w:space="0"/>
              <w:left w:val="single" w:color="auto" w:sz="4" w:space="0"/>
              <w:bottom w:val="single" w:color="auto" w:sz="4" w:space="0"/>
              <w:right w:val="single" w:color="auto" w:sz="4" w:space="0"/>
            </w:tcBorders>
            <w:noWrap w:val="0"/>
            <w:vAlign w:val="center"/>
          </w:tcPr>
          <w:p w14:paraId="1894C27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4" w:type="dxa"/>
            <w:gridSpan w:val="2"/>
            <w:tcBorders>
              <w:top w:val="single" w:color="auto" w:sz="4" w:space="0"/>
              <w:left w:val="single" w:color="auto" w:sz="4" w:space="0"/>
              <w:bottom w:val="single" w:color="auto" w:sz="4" w:space="0"/>
              <w:right w:val="single" w:color="auto" w:sz="4" w:space="0"/>
            </w:tcBorders>
            <w:noWrap w:val="0"/>
            <w:vAlign w:val="center"/>
          </w:tcPr>
          <w:p w14:paraId="1B491715">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3.1</w:t>
            </w:r>
            <w:r>
              <w:rPr>
                <w:rFonts w:hint="eastAsia" w:ascii="宋体" w:hAnsi="宋体" w:cs="宋体"/>
                <w:b w:val="0"/>
                <w:bCs/>
                <w:sz w:val="18"/>
                <w:szCs w:val="18"/>
                <w:lang w:val="en-US" w:eastAsia="zh-CN"/>
              </w:rPr>
              <w:t>0</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17BB209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57" w:type="dxa"/>
            <w:gridSpan w:val="3"/>
            <w:tcBorders>
              <w:top w:val="single" w:color="auto" w:sz="4" w:space="0"/>
              <w:left w:val="single" w:color="auto" w:sz="4" w:space="0"/>
              <w:bottom w:val="single" w:color="auto" w:sz="4" w:space="0"/>
              <w:right w:val="single" w:color="auto" w:sz="4" w:space="0"/>
            </w:tcBorders>
            <w:noWrap w:val="0"/>
            <w:vAlign w:val="center"/>
          </w:tcPr>
          <w:p w14:paraId="31B757A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3.1</w:t>
            </w:r>
            <w:r>
              <w:rPr>
                <w:rFonts w:hint="eastAsia" w:ascii="宋体" w:hAnsi="宋体" w:cs="宋体"/>
                <w:sz w:val="18"/>
                <w:szCs w:val="18"/>
                <w:lang w:val="en-US" w:eastAsia="zh-CN"/>
              </w:rPr>
              <w:t>0</w:t>
            </w:r>
          </w:p>
        </w:tc>
        <w:tc>
          <w:tcPr>
            <w:tcW w:w="843" w:type="dxa"/>
            <w:gridSpan w:val="3"/>
            <w:tcBorders>
              <w:top w:val="single" w:color="auto" w:sz="4" w:space="0"/>
              <w:left w:val="single" w:color="auto" w:sz="4" w:space="0"/>
              <w:bottom w:val="single" w:color="auto" w:sz="4" w:space="0"/>
              <w:right w:val="single" w:color="auto" w:sz="4" w:space="0"/>
            </w:tcBorders>
            <w:noWrap w:val="0"/>
            <w:vAlign w:val="center"/>
          </w:tcPr>
          <w:p w14:paraId="2D256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849409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C57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DC17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21D709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目标1：通过开展儿童性教育活动不少于5场，提升儿童对于性健康，自我保护等方面的认知和和理解增强儿童自我保护意识和能力；
目标2：通过开展普法宣传、咨询服务、心理辅导及讲座5场，普及妇女儿童相关法律法规知识，提供专业咨询于心理支持，增强妇女儿童依法维权意识和心理健康水平；
目标3：通过与相关部门一起开展关爱帮扶慰问完成不少于5人，为权益受侵害的妇女儿童提供及时有效的帮助和支持，切实维护其合法权益。</w:t>
            </w:r>
          </w:p>
        </w:tc>
      </w:tr>
      <w:tr w14:paraId="3E302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F6EA8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962FD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D9D3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3BBE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FCC2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4FD0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21EF2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334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5880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4C96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678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440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D52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开展儿童性教育活动场次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20A0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97C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9ED7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2B4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72C5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F64E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C38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D70C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926E5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A26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开展普法宣传，心理辅导及讲座场次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761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903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F040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B732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9AC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7351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2FE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7ABAD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8BB27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A6AB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救助帮扶关爱帮扶慰问人数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EE7C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D41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7E8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83C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BB9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44A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597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41B58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BDC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6A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11E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7F6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BE2C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8F7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81D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618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4D208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BE3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43AA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F2D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开展儿童性教育 ，普法宣传，咨询服务，心理辅导及讲座费用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2AC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5709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8D2EE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F13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BEC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889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A9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FA1E8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F9A0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966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救助帮扶关爱帮扶慰问费用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A6F9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5587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DB5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483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BF0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21E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0F7F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3B377B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955E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7D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宣传制作费用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9FC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8AEC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F57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19E0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B2A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5AEA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4C3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FF7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43D1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4E2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增强妇女儿童法律意识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15F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910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A736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278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BCF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3B6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905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D17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FB5F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133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帮扶慰问对象满意度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028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1A0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1A501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C00E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430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C84F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A59FAB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199"/>
        <w:gridCol w:w="1307"/>
        <w:gridCol w:w="861"/>
        <w:gridCol w:w="341"/>
        <w:gridCol w:w="760"/>
        <w:gridCol w:w="354"/>
        <w:gridCol w:w="619"/>
        <w:gridCol w:w="462"/>
        <w:gridCol w:w="359"/>
        <w:gridCol w:w="558"/>
        <w:gridCol w:w="205"/>
        <w:gridCol w:w="659"/>
        <w:gridCol w:w="766"/>
      </w:tblGrid>
      <w:tr w14:paraId="0D562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DFFBE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47EA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2869BF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D13F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9" w:type="dxa"/>
            <w:gridSpan w:val="2"/>
            <w:tcBorders>
              <w:top w:val="single" w:color="auto" w:sz="4" w:space="0"/>
              <w:left w:val="single" w:color="auto" w:sz="4" w:space="0"/>
              <w:bottom w:val="single" w:color="auto" w:sz="4" w:space="0"/>
              <w:right w:val="single" w:color="auto" w:sz="4" w:space="0"/>
            </w:tcBorders>
            <w:noWrap w:val="0"/>
            <w:vAlign w:val="center"/>
          </w:tcPr>
          <w:p w14:paraId="4A8095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1" w:type="dxa"/>
            <w:gridSpan w:val="12"/>
            <w:tcBorders>
              <w:top w:val="single" w:color="auto" w:sz="4" w:space="0"/>
              <w:left w:val="single" w:color="auto" w:sz="4" w:space="0"/>
              <w:bottom w:val="single" w:color="auto" w:sz="4" w:space="0"/>
              <w:right w:val="single" w:color="auto" w:sz="4" w:space="0"/>
            </w:tcBorders>
            <w:noWrap w:val="0"/>
            <w:vAlign w:val="center"/>
          </w:tcPr>
          <w:p w14:paraId="6A13D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托克逊县妇联</w:t>
            </w:r>
          </w:p>
        </w:tc>
      </w:tr>
      <w:tr w14:paraId="4E89D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9" w:type="dxa"/>
            <w:gridSpan w:val="2"/>
            <w:tcBorders>
              <w:top w:val="single" w:color="auto" w:sz="4" w:space="0"/>
              <w:left w:val="single" w:color="auto" w:sz="4" w:space="0"/>
              <w:bottom w:val="single" w:color="auto" w:sz="4" w:space="0"/>
              <w:right w:val="single" w:color="auto" w:sz="4" w:space="0"/>
            </w:tcBorders>
            <w:noWrap w:val="0"/>
            <w:vAlign w:val="center"/>
          </w:tcPr>
          <w:p w14:paraId="295654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63" w:type="dxa"/>
            <w:gridSpan w:val="8"/>
            <w:tcBorders>
              <w:top w:val="single" w:color="auto" w:sz="4" w:space="0"/>
              <w:left w:val="single" w:color="auto" w:sz="4" w:space="0"/>
              <w:bottom w:val="single" w:color="auto" w:sz="4" w:space="0"/>
              <w:right w:val="single" w:color="auto" w:sz="4" w:space="0"/>
            </w:tcBorders>
            <w:noWrap w:val="0"/>
            <w:vAlign w:val="center"/>
          </w:tcPr>
          <w:p w14:paraId="4ED0A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文化润疆进家庭农村妇女素质提升项目—家庭教育指导服务工作</w:t>
            </w:r>
          </w:p>
        </w:tc>
        <w:tc>
          <w:tcPr>
            <w:tcW w:w="1422" w:type="dxa"/>
            <w:gridSpan w:val="3"/>
            <w:tcBorders>
              <w:top w:val="single" w:color="auto" w:sz="4" w:space="0"/>
              <w:left w:val="single" w:color="auto" w:sz="4" w:space="0"/>
              <w:bottom w:val="single" w:color="auto" w:sz="4" w:space="0"/>
              <w:right w:val="single" w:color="auto" w:sz="4" w:space="0"/>
            </w:tcBorders>
            <w:noWrap w:val="0"/>
            <w:vAlign w:val="center"/>
          </w:tcPr>
          <w:p w14:paraId="311C0C0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1C04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阿曼古丽·赛提尼亚孜</w:t>
            </w:r>
          </w:p>
        </w:tc>
      </w:tr>
      <w:tr w14:paraId="77EE4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9" w:type="dxa"/>
            <w:gridSpan w:val="2"/>
            <w:tcBorders>
              <w:top w:val="single" w:color="auto" w:sz="4" w:space="0"/>
              <w:left w:val="single" w:color="auto" w:sz="4" w:space="0"/>
              <w:bottom w:val="single" w:color="auto" w:sz="4" w:space="0"/>
              <w:right w:val="single" w:color="auto" w:sz="4" w:space="0"/>
            </w:tcBorders>
            <w:noWrap w:val="0"/>
            <w:vAlign w:val="center"/>
          </w:tcPr>
          <w:p w14:paraId="7E7809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509" w:type="dxa"/>
            <w:gridSpan w:val="3"/>
            <w:tcBorders>
              <w:top w:val="single" w:color="auto" w:sz="4" w:space="0"/>
              <w:left w:val="single" w:color="auto" w:sz="4" w:space="0"/>
              <w:bottom w:val="single" w:color="auto" w:sz="4" w:space="0"/>
              <w:right w:val="single" w:color="auto" w:sz="4" w:space="0"/>
            </w:tcBorders>
            <w:noWrap w:val="0"/>
            <w:vAlign w:val="center"/>
          </w:tcPr>
          <w:p w14:paraId="50DC012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年度预算总额：</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73723FE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w:t>
            </w:r>
            <w:r>
              <w:rPr>
                <w:rFonts w:hint="eastAsia" w:ascii="宋体" w:hAnsi="宋体" w:cs="宋体"/>
                <w:b w:val="0"/>
                <w:bCs/>
                <w:sz w:val="18"/>
                <w:szCs w:val="18"/>
                <w:lang w:val="en-US" w:eastAsia="zh-CN"/>
              </w:rPr>
              <w:t>.00</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438E3CD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其中：财政拨款</w:t>
            </w:r>
          </w:p>
        </w:tc>
        <w:tc>
          <w:tcPr>
            <w:tcW w:w="1584" w:type="dxa"/>
            <w:gridSpan w:val="4"/>
            <w:tcBorders>
              <w:top w:val="single" w:color="auto" w:sz="4" w:space="0"/>
              <w:left w:val="single" w:color="auto" w:sz="4" w:space="0"/>
              <w:bottom w:val="single" w:color="auto" w:sz="4" w:space="0"/>
              <w:right w:val="single" w:color="auto" w:sz="4" w:space="0"/>
            </w:tcBorders>
            <w:noWrap w:val="0"/>
            <w:vAlign w:val="center"/>
          </w:tcPr>
          <w:p w14:paraId="285C0EA5">
            <w:pPr>
              <w:spacing w:before="40" w:after="40"/>
              <w:jc w:val="center"/>
              <w:rPr>
                <w:rFonts w:hint="default" w:eastAsia="宋体"/>
                <w:sz w:val="18"/>
                <w:szCs w:val="18"/>
                <w:lang w:val="en-US" w:eastAsia="zh-CN"/>
              </w:rPr>
            </w:pPr>
            <w:r>
              <w:rPr>
                <w:rFonts w:hint="default" w:ascii="宋体" w:hAnsi="宋体" w:eastAsia="宋体" w:cs="宋体"/>
                <w:sz w:val="18"/>
                <w:szCs w:val="18"/>
              </w:rPr>
              <w:t>15</w:t>
            </w:r>
            <w:r>
              <w:rPr>
                <w:rFonts w:hint="eastAsia" w:ascii="宋体" w:hAnsi="宋体" w:cs="宋体"/>
                <w:sz w:val="18"/>
                <w:szCs w:val="18"/>
                <w:lang w:val="en-US" w:eastAsia="zh-CN"/>
              </w:rPr>
              <w:t>.00</w:t>
            </w:r>
          </w:p>
        </w:tc>
        <w:tc>
          <w:tcPr>
            <w:tcW w:w="659" w:type="dxa"/>
            <w:tcBorders>
              <w:top w:val="single" w:color="auto" w:sz="4" w:space="0"/>
              <w:left w:val="single" w:color="auto" w:sz="4" w:space="0"/>
              <w:bottom w:val="single" w:color="auto" w:sz="4" w:space="0"/>
              <w:right w:val="single" w:color="auto" w:sz="4" w:space="0"/>
            </w:tcBorders>
            <w:noWrap w:val="0"/>
            <w:vAlign w:val="center"/>
          </w:tcPr>
          <w:p w14:paraId="445F46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51E01E0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515E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9" w:type="dxa"/>
            <w:gridSpan w:val="2"/>
            <w:tcBorders>
              <w:top w:val="single" w:color="auto" w:sz="4" w:space="0"/>
              <w:left w:val="single" w:color="auto" w:sz="4" w:space="0"/>
              <w:bottom w:val="single" w:color="auto" w:sz="4" w:space="0"/>
              <w:right w:val="single" w:color="auto" w:sz="4" w:space="0"/>
            </w:tcBorders>
            <w:noWrap w:val="0"/>
            <w:vAlign w:val="center"/>
          </w:tcPr>
          <w:p w14:paraId="5C7C6E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1" w:type="dxa"/>
            <w:gridSpan w:val="12"/>
            <w:tcBorders>
              <w:top w:val="single" w:color="auto" w:sz="4" w:space="0"/>
              <w:left w:val="single" w:color="auto" w:sz="4" w:space="0"/>
              <w:bottom w:val="single" w:color="auto" w:sz="4" w:space="0"/>
              <w:right w:val="single" w:color="auto" w:sz="4" w:space="0"/>
            </w:tcBorders>
            <w:noWrap w:val="0"/>
            <w:vAlign w:val="center"/>
          </w:tcPr>
          <w:p w14:paraId="6802E98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石榴花”家庭教育指导服务中心（站点）开展家庭教育指导服务工作，全年计划为不少于20个家庭提供个案服务，开展家庭教育指导服务团队建设培训，培训家庭教育指导者不少于50人，对各类家长学校开展不少于20场次家庭教育讲座，开展不少于10场次家庭教育实践活动；达到提升各族家庭接受家庭教育指导质量的目标。
目标2：通过“石榴花·巾帼家政”社区（村）服务点，计划每年面向居民免费开展不少于2场次家政知识普及，至少培养1名辖区专业家政服务员（取得证书），提升辖区妇女的家政服务技能与家庭生活管理能力，为妇女群体提供技能就业、灵活就业的有效渠道；重点针对社区（村）独居老人、孤寡老人、失能空巢老人、患重病妇女等特殊家庭，至少开展300人次家政帮扶，带动社区志愿服务氛围的形成，传递社会温暖，进一步增强居民的社区归属感与凝聚力。</w:t>
            </w:r>
          </w:p>
        </w:tc>
      </w:tr>
      <w:tr w14:paraId="40526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140AB4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99" w:type="dxa"/>
            <w:tcBorders>
              <w:top w:val="single" w:color="auto" w:sz="4" w:space="0"/>
              <w:left w:val="single" w:color="auto" w:sz="4" w:space="0"/>
              <w:bottom w:val="single" w:color="auto" w:sz="4" w:space="0"/>
              <w:right w:val="single" w:color="auto" w:sz="4" w:space="0"/>
            </w:tcBorders>
            <w:noWrap w:val="0"/>
            <w:vAlign w:val="center"/>
          </w:tcPr>
          <w:p w14:paraId="69050D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6DA6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DF88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9CD9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05F2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57B1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3CF974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E3AA3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629A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FA79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99" w:type="dxa"/>
            <w:vMerge w:val="restart"/>
            <w:tcBorders>
              <w:top w:val="single" w:color="auto" w:sz="4" w:space="0"/>
              <w:left w:val="single" w:color="auto" w:sz="4" w:space="0"/>
              <w:bottom w:val="single" w:color="auto" w:sz="4" w:space="0"/>
              <w:right w:val="single" w:color="auto" w:sz="4" w:space="0"/>
            </w:tcBorders>
            <w:noWrap w:val="0"/>
            <w:vAlign w:val="center"/>
          </w:tcPr>
          <w:p w14:paraId="1AA71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1E65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“石榴花”家庭教育指导服务中心提供个案服务的家庭数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0E52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8AA5D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D4F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324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61CB8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F541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532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111EB162">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6F17F3F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9FB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“石榴花”家庭教育指导服务中心培训的家庭教育指导者数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0A2A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2FF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72D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843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21C6EB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FF15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41B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952ABB9">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14AAD4B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6BD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“石榴花”家庭教育指导服务中心对各类家长学校开展的家庭教育讲座场次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2DC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4F6C4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D22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702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22E081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90E73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788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5BC442E">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1C7F51B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536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“石榴花”家庭教育指导服务中心开展的家庭教育实践活动场次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794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1F6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CDB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2A8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3BF3CB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B2F2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4E0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22CEF4F">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ign w:val="top"/>
          </w:tcPr>
          <w:p w14:paraId="2B39386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97DF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服务点面向居民免费开展家政知识普及次数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96F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2069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51F5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项目实施过程中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3D53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47AF17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291EF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44C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2B7484E">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03D27C6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F8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服务点辖区内培养专业家政服务员</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A6D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0DF45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E63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项目实施过程中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8C6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733C1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AC73C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58F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619C7CC">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3A2FF14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2FB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服务点提供保洁收纳、助餐送餐及助浴志愿服务人次数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13BB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01AF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D2CE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项目实施过程中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521D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15B222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ABFD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B68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6F5DBCE">
            <w:pPr>
              <w:rPr>
                <w:rFonts w:hint="default" w:ascii="Times New Roman" w:hAnsi="Times New Roman" w:eastAsia="宋体" w:cs="Times New Roman"/>
                <w:i w:val="0"/>
                <w:iCs w:val="0"/>
                <w:color w:val="000000"/>
                <w:sz w:val="18"/>
                <w:szCs w:val="18"/>
                <w:highlight w:val="none"/>
                <w:u w:val="none"/>
              </w:rPr>
            </w:pPr>
          </w:p>
        </w:tc>
        <w:tc>
          <w:tcPr>
            <w:tcW w:w="1199" w:type="dxa"/>
            <w:vMerge w:val="restart"/>
            <w:tcBorders>
              <w:top w:val="single" w:color="auto" w:sz="4" w:space="0"/>
              <w:left w:val="single" w:color="auto" w:sz="4" w:space="0"/>
              <w:bottom w:val="single" w:color="auto" w:sz="4" w:space="0"/>
              <w:right w:val="single" w:color="auto" w:sz="4" w:space="0"/>
            </w:tcBorders>
            <w:noWrap w:val="0"/>
            <w:vAlign w:val="center"/>
          </w:tcPr>
          <w:p w14:paraId="1C4B4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5E3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参与家庭教育指导服务团队建设培训学员结业率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140D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501FD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C9F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CAD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15FAB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016A2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DD4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0AC24F5A">
            <w:pPr>
              <w:rPr>
                <w:rFonts w:hint="default" w:ascii="Times New Roman" w:hAnsi="Times New Roman" w:eastAsia="宋体" w:cs="Times New Roman"/>
                <w:i w:val="0"/>
                <w:iCs w:val="0"/>
                <w:color w:val="000000"/>
                <w:sz w:val="18"/>
                <w:szCs w:val="18"/>
                <w:highlight w:val="none"/>
                <w:u w:val="none"/>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65D1F79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331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参与“石榴花·巾帼家政”社区（村）服务点工作人员家政技能提升培训学员结业率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1B0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829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07C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项目实施过程中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00A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01E32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08BE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EA1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EBE3854">
            <w:pPr>
              <w:rPr>
                <w:rFonts w:hint="default" w:ascii="宋体" w:hAnsi="宋体" w:eastAsia="宋体" w:cs="宋体"/>
                <w:sz w:val="18"/>
                <w:szCs w:val="18"/>
              </w:rPr>
            </w:pPr>
          </w:p>
        </w:tc>
        <w:tc>
          <w:tcPr>
            <w:tcW w:w="1199" w:type="dxa"/>
            <w:tcBorders>
              <w:top w:val="single" w:color="auto" w:sz="4" w:space="0"/>
              <w:left w:val="single" w:color="auto" w:sz="4" w:space="0"/>
              <w:bottom w:val="single" w:color="auto" w:sz="4" w:space="0"/>
              <w:right w:val="single" w:color="auto" w:sz="4" w:space="0"/>
            </w:tcBorders>
            <w:noWrap w:val="0"/>
            <w:vAlign w:val="center"/>
          </w:tcPr>
          <w:p w14:paraId="260C70A7">
            <w:pPr>
              <w:spacing w:before="40" w:after="40"/>
              <w:jc w:val="center"/>
              <w:rPr>
                <w:rFonts w:hint="default" w:ascii="宋体" w:hAnsi="宋体" w:eastAsia="宋体" w:cs="宋体"/>
                <w:sz w:val="18"/>
                <w:szCs w:val="18"/>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FCC1CC">
            <w:pPr>
              <w:spacing w:before="40" w:after="40"/>
              <w:jc w:val="center"/>
              <w:rPr>
                <w:rFonts w:hint="default" w:ascii="宋体" w:hAnsi="宋体" w:eastAsia="宋体" w:cs="宋体"/>
                <w:sz w:val="18"/>
                <w:szCs w:val="18"/>
              </w:rPr>
            </w:pPr>
            <w:r>
              <w:rPr>
                <w:rFonts w:hint="default" w:ascii="宋体" w:hAnsi="宋体" w:eastAsia="宋体" w:cs="宋体"/>
                <w:sz w:val="18"/>
                <w:szCs w:val="18"/>
              </w:rPr>
              <w:t>项目完成时间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9031EC">
            <w:pPr>
              <w:spacing w:before="40" w:after="40"/>
              <w:jc w:val="center"/>
              <w:rPr>
                <w:rFonts w:hint="default" w:ascii="宋体" w:hAnsi="宋体" w:eastAsia="宋体" w:cs="宋体"/>
                <w:sz w:val="18"/>
                <w:szCs w:val="18"/>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607352B">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236AF1">
            <w:pPr>
              <w:spacing w:before="40" w:after="40"/>
              <w:jc w:val="center"/>
              <w:rPr>
                <w:rFonts w:hint="default" w:ascii="宋体" w:hAnsi="宋体" w:eastAsia="宋体" w:cs="宋体"/>
                <w:sz w:val="18"/>
                <w:szCs w:val="18"/>
              </w:rPr>
            </w:pPr>
            <w:r>
              <w:rPr>
                <w:rFonts w:hint="default" w:ascii="宋体" w:hAnsi="宋体" w:eastAsia="宋体" w:cs="宋体"/>
                <w:sz w:val="18"/>
                <w:szCs w:val="18"/>
              </w:rPr>
              <w:t>2025年11月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DE9144">
            <w:pPr>
              <w:spacing w:before="40" w:after="40"/>
              <w:jc w:val="center"/>
              <w:rPr>
                <w:rFonts w:hint="default" w:ascii="宋体" w:hAnsi="宋体" w:eastAsia="宋体" w:cs="宋体"/>
                <w:sz w:val="18"/>
                <w:szCs w:val="18"/>
              </w:rPr>
            </w:pPr>
            <w:r>
              <w:rPr>
                <w:rFonts w:hint="default" w:ascii="宋体" w:hAnsi="宋体" w:eastAsia="宋体" w:cs="宋体"/>
                <w:sz w:val="18"/>
                <w:szCs w:val="18"/>
              </w:rPr>
              <w:t>2</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5B61686E">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E5D0CD4">
            <w:pPr>
              <w:spacing w:before="40" w:after="40"/>
              <w:jc w:val="center"/>
              <w:rPr>
                <w:rFonts w:hint="default" w:ascii="宋体" w:hAnsi="宋体" w:eastAsia="宋体" w:cs="宋体"/>
                <w:sz w:val="18"/>
                <w:szCs w:val="18"/>
              </w:rPr>
            </w:pPr>
            <w:r>
              <w:rPr>
                <w:rFonts w:hint="default" w:ascii="宋体" w:hAnsi="宋体" w:eastAsia="宋体" w:cs="宋体"/>
                <w:sz w:val="18"/>
                <w:szCs w:val="18"/>
              </w:rPr>
              <w:t>说明材料</w:t>
            </w:r>
          </w:p>
        </w:tc>
      </w:tr>
      <w:tr w14:paraId="3AA14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5E674E1">
            <w:pPr>
              <w:spacing w:before="40" w:after="40"/>
              <w:jc w:val="center"/>
              <w:rPr>
                <w:rFonts w:hint="default" w:ascii="宋体" w:hAnsi="宋体" w:eastAsia="宋体" w:cs="宋体"/>
                <w:sz w:val="18"/>
                <w:szCs w:val="18"/>
              </w:rPr>
            </w:pPr>
            <w:r>
              <w:rPr>
                <w:rFonts w:hint="default" w:ascii="宋体" w:hAnsi="宋体" w:eastAsia="宋体" w:cs="宋体"/>
                <w:sz w:val="18"/>
                <w:szCs w:val="18"/>
              </w:rPr>
              <w:t>成本指标</w:t>
            </w:r>
          </w:p>
        </w:tc>
        <w:tc>
          <w:tcPr>
            <w:tcW w:w="1199" w:type="dxa"/>
            <w:vMerge w:val="restart"/>
            <w:tcBorders>
              <w:top w:val="single" w:color="auto" w:sz="4" w:space="0"/>
              <w:left w:val="single" w:color="auto" w:sz="4" w:space="0"/>
              <w:bottom w:val="single" w:color="auto" w:sz="4" w:space="0"/>
              <w:right w:val="single" w:color="auto" w:sz="4" w:space="0"/>
            </w:tcBorders>
            <w:noWrap w:val="0"/>
            <w:vAlign w:val="center"/>
          </w:tcPr>
          <w:p w14:paraId="50A64A9A">
            <w:pPr>
              <w:spacing w:before="40" w:after="40"/>
              <w:jc w:val="center"/>
              <w:rPr>
                <w:rFonts w:hint="default" w:ascii="宋体" w:hAnsi="宋体" w:eastAsia="宋体" w:cs="宋体"/>
                <w:sz w:val="18"/>
                <w:szCs w:val="18"/>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1208E">
            <w:pPr>
              <w:spacing w:before="40" w:after="40"/>
              <w:jc w:val="center"/>
              <w:rPr>
                <w:rFonts w:hint="default" w:ascii="宋体" w:hAnsi="宋体" w:eastAsia="宋体" w:cs="宋体"/>
                <w:sz w:val="18"/>
                <w:szCs w:val="18"/>
              </w:rPr>
            </w:pPr>
            <w:r>
              <w:rPr>
                <w:rFonts w:hint="default" w:ascii="宋体" w:hAnsi="宋体" w:eastAsia="宋体" w:cs="宋体"/>
                <w:sz w:val="18"/>
                <w:szCs w:val="18"/>
              </w:rPr>
              <w:t>家庭教育指导服务中心（站点）开展家庭教育指导服务工作费用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536EC4">
            <w:pPr>
              <w:spacing w:before="40" w:after="40"/>
              <w:jc w:val="center"/>
              <w:rPr>
                <w:rFonts w:hint="default" w:ascii="宋体" w:hAnsi="宋体" w:eastAsia="宋体" w:cs="宋体"/>
                <w:sz w:val="18"/>
                <w:szCs w:val="18"/>
              </w:rPr>
            </w:pPr>
            <w:r>
              <w:rPr>
                <w:rFonts w:hint="default" w:ascii="宋体" w:hAnsi="宋体" w:eastAsia="宋体" w:cs="宋体"/>
                <w:sz w:val="18"/>
                <w:szCs w:val="18"/>
              </w:rPr>
              <w:t>&lt;=10万元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401541">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42F3E1">
            <w:pPr>
              <w:spacing w:before="40" w:after="40"/>
              <w:jc w:val="center"/>
              <w:rPr>
                <w:rFonts w:hint="default" w:ascii="宋体" w:hAnsi="宋体" w:eastAsia="宋体" w:cs="宋体"/>
                <w:sz w:val="18"/>
                <w:szCs w:val="18"/>
              </w:rPr>
            </w:pPr>
            <w:r>
              <w:rPr>
                <w:rFonts w:hint="default" w:ascii="宋体" w:hAnsi="宋体" w:eastAsia="宋体" w:cs="宋体"/>
                <w:sz w:val="18"/>
                <w:szCs w:val="18"/>
              </w:rPr>
              <w:t>9.8万元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A42A00">
            <w:pPr>
              <w:spacing w:before="40" w:after="40"/>
              <w:jc w:val="center"/>
              <w:rPr>
                <w:rFonts w:hint="default" w:ascii="宋体" w:hAnsi="宋体" w:eastAsia="宋体" w:cs="宋体"/>
                <w:sz w:val="18"/>
                <w:szCs w:val="18"/>
              </w:rPr>
            </w:pPr>
            <w:r>
              <w:rPr>
                <w:rFonts w:hint="default" w:ascii="宋体" w:hAnsi="宋体" w:eastAsia="宋体" w:cs="宋体"/>
                <w:sz w:val="18"/>
                <w:szCs w:val="18"/>
              </w:rPr>
              <w:t>15</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2888AEE3">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25CAE58">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61E9A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031159D2">
            <w:pPr>
              <w:rPr>
                <w:rFonts w:hint="default" w:ascii="宋体" w:hAnsi="宋体" w:eastAsia="宋体" w:cs="宋体"/>
                <w:sz w:val="18"/>
                <w:szCs w:val="18"/>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19E992CF">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A8B259">
            <w:pPr>
              <w:spacing w:before="40" w:after="40"/>
              <w:jc w:val="center"/>
              <w:rPr>
                <w:rFonts w:hint="default" w:ascii="宋体" w:hAnsi="宋体" w:eastAsia="宋体" w:cs="宋体"/>
                <w:sz w:val="18"/>
                <w:szCs w:val="18"/>
              </w:rPr>
            </w:pPr>
            <w:r>
              <w:rPr>
                <w:rFonts w:hint="default" w:ascii="宋体" w:hAnsi="宋体" w:eastAsia="宋体" w:cs="宋体"/>
                <w:sz w:val="18"/>
                <w:szCs w:val="18"/>
              </w:rPr>
              <w:t>“石榴花·巾帼家政”社区（村）服务点所需费用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3487D9">
            <w:pPr>
              <w:spacing w:before="40" w:after="40"/>
              <w:jc w:val="center"/>
              <w:rPr>
                <w:rFonts w:hint="default" w:ascii="宋体" w:hAnsi="宋体" w:eastAsia="宋体" w:cs="宋体"/>
                <w:sz w:val="18"/>
                <w:szCs w:val="18"/>
              </w:rPr>
            </w:pPr>
            <w:r>
              <w:rPr>
                <w:rFonts w:hint="default" w:ascii="宋体" w:hAnsi="宋体" w:eastAsia="宋体" w:cs="宋体"/>
                <w:sz w:val="18"/>
                <w:szCs w:val="18"/>
              </w:rPr>
              <w:t>&lt;=5万元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39C3010">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D0D9B6">
            <w:pPr>
              <w:spacing w:before="40" w:after="40"/>
              <w:jc w:val="center"/>
              <w:rPr>
                <w:rFonts w:hint="default" w:ascii="宋体" w:hAnsi="宋体" w:eastAsia="宋体" w:cs="宋体"/>
                <w:sz w:val="18"/>
                <w:szCs w:val="18"/>
              </w:rPr>
            </w:pPr>
            <w:r>
              <w:rPr>
                <w:rFonts w:hint="default" w:ascii="宋体" w:hAnsi="宋体" w:eastAsia="宋体" w:cs="宋体"/>
                <w:sz w:val="18"/>
                <w:szCs w:val="18"/>
              </w:rPr>
              <w:t>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7A92FF">
            <w:pPr>
              <w:spacing w:before="40" w:after="40"/>
              <w:jc w:val="center"/>
              <w:rPr>
                <w:rFonts w:hint="default" w:ascii="宋体" w:hAnsi="宋体" w:eastAsia="宋体" w:cs="宋体"/>
                <w:sz w:val="18"/>
                <w:szCs w:val="18"/>
              </w:rPr>
            </w:pPr>
            <w:r>
              <w:rPr>
                <w:rFonts w:hint="default" w:ascii="宋体" w:hAnsi="宋体" w:eastAsia="宋体" w:cs="宋体"/>
                <w:sz w:val="18"/>
                <w:szCs w:val="18"/>
              </w:rPr>
              <w:t>5</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00A89653">
            <w:pPr>
              <w:spacing w:before="40" w:after="40"/>
              <w:jc w:val="center"/>
              <w:rPr>
                <w:rFonts w:hint="default" w:ascii="宋体" w:hAnsi="宋体" w:eastAsia="宋体" w:cs="宋体"/>
                <w:sz w:val="18"/>
                <w:szCs w:val="18"/>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1F02C3B">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4E354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78DEE5D">
            <w:pPr>
              <w:spacing w:before="40" w:after="40"/>
              <w:jc w:val="center"/>
              <w:rPr>
                <w:rFonts w:hint="default" w:ascii="宋体" w:hAnsi="宋体" w:eastAsia="宋体" w:cs="宋体"/>
                <w:sz w:val="18"/>
                <w:szCs w:val="18"/>
              </w:rPr>
            </w:pPr>
            <w:r>
              <w:rPr>
                <w:rFonts w:hint="default" w:ascii="宋体" w:hAnsi="宋体" w:eastAsia="宋体" w:cs="宋体"/>
                <w:sz w:val="18"/>
                <w:szCs w:val="18"/>
              </w:rPr>
              <w:t>效益指标</w:t>
            </w:r>
          </w:p>
        </w:tc>
        <w:tc>
          <w:tcPr>
            <w:tcW w:w="1199" w:type="dxa"/>
            <w:vMerge w:val="restart"/>
            <w:tcBorders>
              <w:top w:val="single" w:color="auto" w:sz="4" w:space="0"/>
              <w:left w:val="single" w:color="auto" w:sz="4" w:space="0"/>
              <w:bottom w:val="single" w:color="auto" w:sz="4" w:space="0"/>
              <w:right w:val="single" w:color="auto" w:sz="4" w:space="0"/>
            </w:tcBorders>
            <w:noWrap w:val="0"/>
            <w:vAlign w:val="center"/>
          </w:tcPr>
          <w:p w14:paraId="02F93E6E">
            <w:pPr>
              <w:spacing w:before="40" w:after="40"/>
              <w:jc w:val="center"/>
              <w:rPr>
                <w:rFonts w:hint="default" w:ascii="宋体" w:hAnsi="宋体" w:eastAsia="宋体" w:cs="宋体"/>
                <w:sz w:val="18"/>
                <w:szCs w:val="18"/>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4CB27D">
            <w:pPr>
              <w:spacing w:before="40" w:after="40"/>
              <w:jc w:val="center"/>
              <w:rPr>
                <w:rFonts w:hint="default" w:ascii="宋体" w:hAnsi="宋体" w:eastAsia="宋体" w:cs="宋体"/>
                <w:sz w:val="18"/>
                <w:szCs w:val="18"/>
              </w:rPr>
            </w:pPr>
            <w:r>
              <w:rPr>
                <w:rFonts w:hint="default" w:ascii="宋体" w:hAnsi="宋体" w:eastAsia="宋体" w:cs="宋体"/>
                <w:sz w:val="18"/>
                <w:szCs w:val="18"/>
              </w:rPr>
              <w:t>各族家庭接受家庭教育指导的质量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3648A7">
            <w:pPr>
              <w:spacing w:before="40" w:after="40"/>
              <w:jc w:val="center"/>
              <w:rPr>
                <w:rFonts w:hint="default" w:ascii="宋体" w:hAnsi="宋体" w:eastAsia="宋体" w:cs="宋体"/>
                <w:sz w:val="18"/>
                <w:szCs w:val="18"/>
              </w:rPr>
            </w:pPr>
            <w:r>
              <w:rPr>
                <w:rFonts w:hint="default" w:ascii="宋体" w:hAnsi="宋体" w:eastAsia="宋体" w:cs="宋体"/>
                <w:sz w:val="18"/>
                <w:szCs w:val="18"/>
              </w:rPr>
              <w:t>显著提升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061782B">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2B58532">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77B72E">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121A3598">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1932C41">
            <w:pPr>
              <w:spacing w:before="40" w:after="40"/>
              <w:jc w:val="center"/>
              <w:rPr>
                <w:rFonts w:hint="default" w:ascii="宋体" w:hAnsi="宋体" w:eastAsia="宋体" w:cs="宋体"/>
                <w:sz w:val="18"/>
                <w:szCs w:val="18"/>
              </w:rPr>
            </w:pPr>
            <w:r>
              <w:rPr>
                <w:rFonts w:hint="default" w:ascii="宋体" w:hAnsi="宋体" w:eastAsia="宋体" w:cs="宋体"/>
                <w:sz w:val="18"/>
                <w:szCs w:val="18"/>
              </w:rPr>
              <w:t>原始凭证</w:t>
            </w:r>
          </w:p>
        </w:tc>
      </w:tr>
      <w:tr w14:paraId="4817D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36B67126">
            <w:pPr>
              <w:rPr>
                <w:rFonts w:hint="default" w:ascii="宋体" w:hAnsi="宋体" w:eastAsia="宋体" w:cs="宋体"/>
                <w:sz w:val="18"/>
                <w:szCs w:val="18"/>
              </w:rPr>
            </w:pPr>
          </w:p>
        </w:tc>
        <w:tc>
          <w:tcPr>
            <w:tcW w:w="1199" w:type="dxa"/>
            <w:vMerge w:val="continue"/>
            <w:tcBorders>
              <w:top w:val="single" w:color="auto" w:sz="4" w:space="0"/>
              <w:left w:val="single" w:color="auto" w:sz="4" w:space="0"/>
              <w:bottom w:val="single" w:color="auto" w:sz="4" w:space="0"/>
              <w:right w:val="single" w:color="auto" w:sz="4" w:space="0"/>
            </w:tcBorders>
            <w:noWrap w:val="0"/>
            <w:vAlign w:val="top"/>
          </w:tcPr>
          <w:p w14:paraId="326A92C5">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642514">
            <w:pPr>
              <w:spacing w:before="40" w:after="40"/>
              <w:jc w:val="center"/>
              <w:rPr>
                <w:rFonts w:hint="default" w:ascii="宋体" w:hAnsi="宋体" w:eastAsia="宋体" w:cs="宋体"/>
                <w:sz w:val="18"/>
                <w:szCs w:val="18"/>
              </w:rPr>
            </w:pPr>
            <w:r>
              <w:rPr>
                <w:rFonts w:hint="default" w:ascii="宋体" w:hAnsi="宋体" w:eastAsia="宋体" w:cs="宋体"/>
                <w:sz w:val="18"/>
                <w:szCs w:val="18"/>
              </w:rPr>
              <w:t>促进妇女就业创业，更好服务社会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09132D">
            <w:pPr>
              <w:spacing w:before="40" w:after="40"/>
              <w:jc w:val="center"/>
              <w:rPr>
                <w:rFonts w:hint="default" w:ascii="宋体" w:hAnsi="宋体" w:eastAsia="宋体" w:cs="宋体"/>
                <w:sz w:val="18"/>
                <w:szCs w:val="18"/>
              </w:rPr>
            </w:pPr>
            <w:r>
              <w:rPr>
                <w:rFonts w:hint="default" w:ascii="宋体" w:hAnsi="宋体" w:eastAsia="宋体" w:cs="宋体"/>
                <w:sz w:val="18"/>
                <w:szCs w:val="18"/>
              </w:rPr>
              <w:t>有效促进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100283F">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1A0926">
            <w:pPr>
              <w:spacing w:before="40" w:after="40"/>
              <w:jc w:val="center"/>
              <w:rPr>
                <w:rFonts w:hint="default" w:ascii="宋体" w:hAnsi="宋体" w:eastAsia="宋体" w:cs="宋体"/>
                <w:sz w:val="18"/>
                <w:szCs w:val="18"/>
              </w:rPr>
            </w:pPr>
            <w:r>
              <w:rPr>
                <w:rFonts w:hint="default" w:ascii="宋体" w:hAnsi="宋体" w:eastAsia="宋体" w:cs="宋体"/>
                <w:sz w:val="18"/>
                <w:szCs w:val="18"/>
              </w:rPr>
              <w:t>项目实施过程中</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7F5209">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22A3C3AC">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5E6CB2D">
            <w:pPr>
              <w:spacing w:before="40" w:after="40"/>
              <w:jc w:val="center"/>
              <w:rPr>
                <w:rFonts w:hint="default" w:ascii="宋体" w:hAnsi="宋体" w:eastAsia="宋体" w:cs="宋体"/>
                <w:sz w:val="18"/>
                <w:szCs w:val="18"/>
              </w:rPr>
            </w:pPr>
            <w:r>
              <w:rPr>
                <w:rFonts w:hint="default" w:ascii="宋体" w:hAnsi="宋体" w:eastAsia="宋体" w:cs="宋体"/>
                <w:sz w:val="18"/>
                <w:szCs w:val="18"/>
              </w:rPr>
              <w:t>说明材料</w:t>
            </w:r>
          </w:p>
        </w:tc>
      </w:tr>
      <w:tr w14:paraId="5D0D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5285D188">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199" w:type="dxa"/>
            <w:tcBorders>
              <w:top w:val="single" w:color="auto" w:sz="4" w:space="0"/>
              <w:left w:val="single" w:color="auto" w:sz="4" w:space="0"/>
              <w:bottom w:val="single" w:color="auto" w:sz="4" w:space="0"/>
              <w:right w:val="single" w:color="auto" w:sz="4" w:space="0"/>
            </w:tcBorders>
            <w:noWrap w:val="0"/>
            <w:vAlign w:val="center"/>
          </w:tcPr>
          <w:p w14:paraId="6E6E0809">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DF5F59">
            <w:pPr>
              <w:spacing w:before="40" w:after="40"/>
              <w:jc w:val="center"/>
              <w:rPr>
                <w:rFonts w:hint="default" w:ascii="宋体" w:hAnsi="宋体" w:eastAsia="宋体" w:cs="宋体"/>
                <w:sz w:val="18"/>
                <w:szCs w:val="18"/>
              </w:rPr>
            </w:pPr>
            <w:r>
              <w:rPr>
                <w:rFonts w:hint="default" w:ascii="宋体" w:hAnsi="宋体" w:eastAsia="宋体" w:cs="宋体"/>
                <w:sz w:val="18"/>
                <w:szCs w:val="18"/>
              </w:rPr>
              <w:t>家政知识普及受益对象满意度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B5FB46">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7B92AD">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87B11D">
            <w:pPr>
              <w:spacing w:before="40" w:after="40"/>
              <w:jc w:val="center"/>
              <w:rPr>
                <w:rFonts w:hint="default" w:ascii="宋体" w:hAnsi="宋体" w:eastAsia="宋体" w:cs="宋体"/>
                <w:sz w:val="18"/>
                <w:szCs w:val="18"/>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AD901F">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864" w:type="dxa"/>
            <w:gridSpan w:val="2"/>
            <w:tcBorders>
              <w:top w:val="single" w:color="auto" w:sz="4" w:space="0"/>
              <w:left w:val="single" w:color="auto" w:sz="4" w:space="0"/>
              <w:bottom w:val="single" w:color="auto" w:sz="4" w:space="0"/>
              <w:right w:val="single" w:color="auto" w:sz="4" w:space="0"/>
            </w:tcBorders>
            <w:noWrap w:val="0"/>
            <w:vAlign w:val="center"/>
          </w:tcPr>
          <w:p w14:paraId="01595C04">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FC09A5A">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101EB685"/>
    <w:p w14:paraId="1BEA132E">
      <w:pPr>
        <w:pStyle w:val="6"/>
        <w:rPr>
          <w:rFonts w:hint="default"/>
        </w:rPr>
      </w:pPr>
    </w:p>
    <w:p w14:paraId="143B4626">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17"/>
        <w:gridCol w:w="44"/>
        <w:gridCol w:w="750"/>
        <w:gridCol w:w="705"/>
        <w:gridCol w:w="326"/>
        <w:gridCol w:w="743"/>
        <w:gridCol w:w="12"/>
        <w:gridCol w:w="802"/>
        <w:gridCol w:w="115"/>
        <w:gridCol w:w="714"/>
        <w:gridCol w:w="14"/>
        <w:gridCol w:w="900"/>
      </w:tblGrid>
      <w:tr w14:paraId="05E06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83268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EE0D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7A8563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3A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98F8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76193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托克逊县妇联</w:t>
            </w:r>
          </w:p>
        </w:tc>
      </w:tr>
      <w:tr w14:paraId="6FAAC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3C28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2" w:type="dxa"/>
            <w:gridSpan w:val="7"/>
            <w:tcBorders>
              <w:top w:val="single" w:color="auto" w:sz="4" w:space="0"/>
              <w:left w:val="single" w:color="auto" w:sz="4" w:space="0"/>
              <w:bottom w:val="single" w:color="auto" w:sz="4" w:space="0"/>
              <w:right w:val="single" w:color="auto" w:sz="4" w:space="0"/>
            </w:tcBorders>
            <w:noWrap w:val="0"/>
            <w:vAlign w:val="center"/>
          </w:tcPr>
          <w:p w14:paraId="78E80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综合业务经费（单位实有资金）</w:t>
            </w:r>
          </w:p>
        </w:tc>
        <w:tc>
          <w:tcPr>
            <w:tcW w:w="1657" w:type="dxa"/>
            <w:gridSpan w:val="5"/>
            <w:tcBorders>
              <w:top w:val="single" w:color="auto" w:sz="4" w:space="0"/>
              <w:left w:val="single" w:color="auto" w:sz="4" w:space="0"/>
              <w:bottom w:val="single" w:color="auto" w:sz="4" w:space="0"/>
              <w:right w:val="single" w:color="auto" w:sz="4" w:space="0"/>
            </w:tcBorders>
            <w:noWrap w:val="0"/>
            <w:vAlign w:val="center"/>
          </w:tcPr>
          <w:p w14:paraId="1EF66D4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47B33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阿曼古丽·赛提尼亚孜</w:t>
            </w:r>
          </w:p>
        </w:tc>
      </w:tr>
      <w:tr w14:paraId="2DB4D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64218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24" w:type="dxa"/>
            <w:gridSpan w:val="2"/>
            <w:tcBorders>
              <w:top w:val="single" w:color="auto" w:sz="4" w:space="0"/>
              <w:left w:val="single" w:color="auto" w:sz="4" w:space="0"/>
              <w:bottom w:val="single" w:color="auto" w:sz="4" w:space="0"/>
              <w:right w:val="single" w:color="auto" w:sz="4" w:space="0"/>
            </w:tcBorders>
            <w:noWrap w:val="0"/>
            <w:vAlign w:val="center"/>
          </w:tcPr>
          <w:p w14:paraId="19F514C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4" w:type="dxa"/>
            <w:gridSpan w:val="2"/>
            <w:tcBorders>
              <w:top w:val="single" w:color="auto" w:sz="4" w:space="0"/>
              <w:left w:val="single" w:color="auto" w:sz="4" w:space="0"/>
              <w:bottom w:val="single" w:color="auto" w:sz="4" w:space="0"/>
              <w:right w:val="single" w:color="auto" w:sz="4" w:space="0"/>
            </w:tcBorders>
            <w:noWrap w:val="0"/>
            <w:vAlign w:val="center"/>
          </w:tcPr>
          <w:p w14:paraId="45C0924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75</w:t>
            </w:r>
            <w:r>
              <w:rPr>
                <w:rFonts w:hint="eastAsia" w:ascii="宋体" w:hAnsi="宋体" w:cs="宋体"/>
                <w:b w:val="0"/>
                <w:bCs/>
                <w:sz w:val="18"/>
                <w:szCs w:val="18"/>
                <w:lang w:val="en-US" w:eastAsia="zh-CN"/>
              </w:rPr>
              <w:t>.00</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70308A5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57" w:type="dxa"/>
            <w:gridSpan w:val="3"/>
            <w:tcBorders>
              <w:top w:val="single" w:color="auto" w:sz="4" w:space="0"/>
              <w:left w:val="single" w:color="auto" w:sz="4" w:space="0"/>
              <w:bottom w:val="single" w:color="auto" w:sz="4" w:space="0"/>
              <w:right w:val="single" w:color="auto" w:sz="4" w:space="0"/>
            </w:tcBorders>
            <w:noWrap w:val="0"/>
            <w:vAlign w:val="center"/>
          </w:tcPr>
          <w:p w14:paraId="4692931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843" w:type="dxa"/>
            <w:gridSpan w:val="3"/>
            <w:tcBorders>
              <w:top w:val="single" w:color="auto" w:sz="4" w:space="0"/>
              <w:left w:val="single" w:color="auto" w:sz="4" w:space="0"/>
              <w:bottom w:val="single" w:color="auto" w:sz="4" w:space="0"/>
              <w:right w:val="single" w:color="auto" w:sz="4" w:space="0"/>
            </w:tcBorders>
            <w:noWrap w:val="0"/>
            <w:vAlign w:val="center"/>
          </w:tcPr>
          <w:p w14:paraId="69FB9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89F7E52">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75.00</w:t>
            </w:r>
          </w:p>
        </w:tc>
      </w:tr>
      <w:tr w14:paraId="5CDC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DEA2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198559A">
            <w:pPr>
              <w:spacing w:before="40" w:after="40"/>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目标1：组建“石榴花”巾帼宣讲队，广泛动员各级妇联组织、妇女团体等力量，帮扶妇女儿童不少于99人，提升服务妇女儿童的工作能力和水平。目标2：深入实施“爱心一元”“两癌”救助、“靓发屋”等公益项目，保障享受“两癌”救助低收入妇女不少于10人，更加精准地帮扶困难群体，提升全社会公益意识，增强公益项目募资能力。目标3：推动优惠政策，金融资源下沉，支持妇女创业不少于21人，充分发挥妇女创业小额循环贷款的撬动作用，“贷”动全县妇女就业创业。</w:t>
            </w:r>
          </w:p>
        </w:tc>
      </w:tr>
      <w:tr w14:paraId="66C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336A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FB71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9A6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3ABF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1223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A94D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EE43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8CC4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1E9A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E5C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8D3CD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bookmarkStart w:id="0" w:name="_GoBack" w:colFirst="0" w:colLast="8"/>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4A5AD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F05C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支持妇女创业人数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2A75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52870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A9AF3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BD61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25DA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302CB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B933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9892F3">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0ABC8D">
            <w:pPr>
              <w:jc w:val="cente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71F89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困难学生帮扶人数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12646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1934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770C0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28033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2206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8F82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90DF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17B962">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05078C">
            <w:pPr>
              <w:jc w:val="cente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5241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困境妇女帮扶人数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46175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055BC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4D8AA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94BEE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93320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F3CC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BCD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BCBA95">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EF27AC">
            <w:pPr>
              <w:jc w:val="cente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2E4C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享受“两癌”救助低收入妇女人数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9540A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D94F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924E8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B2F92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380DA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737C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E04A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F1FDC1">
            <w:pPr>
              <w:jc w:val="cente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351DB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5D56D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18FFF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A9C9D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0485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AEE4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6AC5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A2B0D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14:paraId="2148E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0F000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6195F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B2723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支持妇女创业费用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4789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≤21万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F4F7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8947E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B5FE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53303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96B3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7E39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8CF5F6">
            <w:pPr>
              <w:jc w:val="cente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F57FB9">
            <w:pPr>
              <w:jc w:val="cente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BCAA8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开展妇联和妇女儿童工作费用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55C6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≤54万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61CB4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04BA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050AC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44AD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8F2C2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0ECD8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75A4E6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CAF23A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F2C80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提升对妇女儿童权益保障能力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8CED2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7552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3434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75E20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6D41B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D1BC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25AF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3AA7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4871D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8227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受益妇女儿童满意度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1CC1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D74D8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59A54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CE911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34C32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C242E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bookmarkEnd w:id="0"/>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托克逊县妇女联合会</w:t>
      </w:r>
    </w:p>
    <w:p w14:paraId="0D821AF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8B7DB">
    <w:pPr>
      <w:pStyle w:val="5"/>
      <w:tabs>
        <w:tab w:val="center" w:pos="4153"/>
        <w:tab w:val="right" w:pos="8306"/>
      </w:tabs>
      <w:jc w:val="right"/>
      <w:rPr>
        <w:rFonts w:ascii="宋体" w:hAnsi="宋体" w:eastAsia="宋体"/>
        <w:sz w:val="28"/>
        <w:szCs w:val="28"/>
      </w:rPr>
    </w:pPr>
  </w:p>
  <w:p w14:paraId="2EDA132C">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60351"/>
    <w:rsid w:val="1A0062D3"/>
    <w:rsid w:val="1BD82927"/>
    <w:rsid w:val="1DDA5288"/>
    <w:rsid w:val="27333A80"/>
    <w:rsid w:val="2FB27C17"/>
    <w:rsid w:val="32030C63"/>
    <w:rsid w:val="32B37F2E"/>
    <w:rsid w:val="3A1F7C25"/>
    <w:rsid w:val="41291848"/>
    <w:rsid w:val="41CA0DF1"/>
    <w:rsid w:val="41DB4DAC"/>
    <w:rsid w:val="515D70A4"/>
    <w:rsid w:val="52412A09"/>
    <w:rsid w:val="54302D35"/>
    <w:rsid w:val="5BB75A6C"/>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2870</Words>
  <Characters>3783</Characters>
  <Lines>0</Lines>
  <Paragraphs>0</Paragraphs>
  <TotalTime>5</TotalTime>
  <ScaleCrop>false</ScaleCrop>
  <LinksUpToDate>false</LinksUpToDate>
  <CharactersWithSpaces>3981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2026-05-17T03:25:44Z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